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>CONTRACT DE EXECU</w:t>
      </w:r>
      <w:r w:rsidR="00344379">
        <w:rPr>
          <w:sz w:val="24"/>
          <w:szCs w:val="24"/>
          <w:lang w:val="ro-RO"/>
        </w:rPr>
        <w:t>Ț</w:t>
      </w:r>
      <w:r w:rsidRPr="00DA5155">
        <w:rPr>
          <w:sz w:val="24"/>
          <w:szCs w:val="24"/>
          <w:lang w:val="ro-RO"/>
        </w:rPr>
        <w:t>IE DE LUCR</w:t>
      </w:r>
      <w:r w:rsidR="00344379">
        <w:rPr>
          <w:sz w:val="24"/>
          <w:szCs w:val="24"/>
          <w:lang w:val="ro-RO"/>
        </w:rPr>
        <w:t>Ă</w:t>
      </w:r>
      <w:r w:rsidRPr="00DA5155">
        <w:rPr>
          <w:sz w:val="24"/>
          <w:szCs w:val="24"/>
          <w:lang w:val="ro-RO"/>
        </w:rPr>
        <w:t>RI</w:t>
      </w:r>
    </w:p>
    <w:p w:rsidR="007A5F6A" w:rsidRPr="00DA5155" w:rsidRDefault="00F45AF9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nr. 13563 din 10.08.2022</w:t>
      </w:r>
    </w:p>
    <w:p w:rsidR="005455F2" w:rsidRPr="005455F2" w:rsidRDefault="005455F2" w:rsidP="005455F2">
      <w:pPr>
        <w:rPr>
          <w:sz w:val="24"/>
          <w:szCs w:val="24"/>
          <w:lang w:val="ro-RO"/>
        </w:rPr>
      </w:pPr>
      <w:r w:rsidRPr="005455F2">
        <w:rPr>
          <w:sz w:val="24"/>
          <w:szCs w:val="24"/>
          <w:lang w:val="ro-RO"/>
        </w:rPr>
        <w:t>Preambul</w:t>
      </w:r>
    </w:p>
    <w:p w:rsidR="005455F2" w:rsidRPr="005455F2" w:rsidRDefault="005455F2" w:rsidP="005455F2">
      <w:pPr>
        <w:rPr>
          <w:sz w:val="24"/>
          <w:szCs w:val="24"/>
          <w:lang w:val="ro-RO"/>
        </w:rPr>
      </w:pPr>
      <w:r w:rsidRPr="005455F2">
        <w:rPr>
          <w:sz w:val="24"/>
          <w:szCs w:val="24"/>
          <w:lang w:val="ro-RO"/>
        </w:rPr>
        <w:t>În temeiul Legii nr.98/2016 privind achizi</w:t>
      </w:r>
      <w:r w:rsidRPr="005455F2">
        <w:rPr>
          <w:rFonts w:hAnsi="Cambria Math" w:cs="Cambria Math"/>
          <w:sz w:val="24"/>
          <w:szCs w:val="24"/>
          <w:lang w:val="ro-RO"/>
        </w:rPr>
        <w:t>ț</w:t>
      </w:r>
      <w:r w:rsidRPr="005455F2">
        <w:rPr>
          <w:rFonts w:cs="Trebuchet MS"/>
          <w:sz w:val="24"/>
          <w:szCs w:val="24"/>
          <w:lang w:val="ro-RO"/>
        </w:rPr>
        <w:t xml:space="preserve">iile publice </w:t>
      </w:r>
      <w:r w:rsidRPr="005455F2">
        <w:rPr>
          <w:rFonts w:hAnsi="Cambria Math" w:cs="Cambria Math"/>
          <w:sz w:val="24"/>
          <w:szCs w:val="24"/>
          <w:lang w:val="ro-RO"/>
        </w:rPr>
        <w:t>ș</w:t>
      </w:r>
      <w:r w:rsidRPr="005455F2">
        <w:rPr>
          <w:rFonts w:cs="Trebuchet MS"/>
          <w:sz w:val="24"/>
          <w:szCs w:val="24"/>
          <w:lang w:val="ro-RO"/>
        </w:rPr>
        <w:t>i a Hotărâ</w:t>
      </w:r>
      <w:r w:rsidR="00205671">
        <w:rPr>
          <w:rFonts w:cs="Trebuchet MS"/>
          <w:sz w:val="24"/>
          <w:szCs w:val="24"/>
          <w:lang w:val="ro-RO"/>
        </w:rPr>
        <w:t>rii Guve</w:t>
      </w:r>
      <w:r w:rsidR="00344379">
        <w:rPr>
          <w:rFonts w:cs="Trebuchet MS"/>
          <w:sz w:val="24"/>
          <w:szCs w:val="24"/>
          <w:lang w:val="ro-RO"/>
        </w:rPr>
        <w:t>rn</w:t>
      </w:r>
      <w:r w:rsidR="00205671">
        <w:rPr>
          <w:rFonts w:cs="Trebuchet MS"/>
          <w:sz w:val="24"/>
          <w:szCs w:val="24"/>
          <w:lang w:val="ro-RO"/>
        </w:rPr>
        <w:t>ului nr. 395/2016 pentr</w:t>
      </w:r>
      <w:r w:rsidRPr="005455F2">
        <w:rPr>
          <w:rFonts w:cs="Trebuchet MS"/>
          <w:sz w:val="24"/>
          <w:szCs w:val="24"/>
          <w:lang w:val="ro-RO"/>
        </w:rPr>
        <w:t>u aprobarea Nomelor met</w:t>
      </w:r>
      <w:r w:rsidR="00205671">
        <w:rPr>
          <w:rFonts w:cs="Trebuchet MS"/>
          <w:sz w:val="24"/>
          <w:szCs w:val="24"/>
          <w:lang w:val="ro-RO"/>
        </w:rPr>
        <w:t>odologice de aplicare a preveder</w:t>
      </w:r>
      <w:r w:rsidRPr="005455F2">
        <w:rPr>
          <w:rFonts w:cs="Trebuchet MS"/>
          <w:sz w:val="24"/>
          <w:szCs w:val="24"/>
          <w:lang w:val="ro-RO"/>
        </w:rPr>
        <w:t>ilor referitoare la atribuirea contractului de achizi</w:t>
      </w:r>
      <w:r w:rsidRPr="005455F2">
        <w:rPr>
          <w:rFonts w:hAnsi="Cambria Math" w:cs="Cambria Math"/>
          <w:sz w:val="24"/>
          <w:szCs w:val="24"/>
          <w:lang w:val="ro-RO"/>
        </w:rPr>
        <w:t>ț</w:t>
      </w:r>
      <w:r w:rsidRPr="005455F2">
        <w:rPr>
          <w:rFonts w:cs="Trebuchet MS"/>
          <w:sz w:val="24"/>
          <w:szCs w:val="24"/>
          <w:lang w:val="ro-RO"/>
        </w:rPr>
        <w:t>ie</w:t>
      </w:r>
      <w:r w:rsidRPr="005455F2">
        <w:rPr>
          <w:sz w:val="24"/>
          <w:szCs w:val="24"/>
          <w:lang w:val="ro-RO"/>
        </w:rPr>
        <w:t xml:space="preserve"> publică/acordulu</w:t>
      </w:r>
      <w:r w:rsidR="00205671">
        <w:rPr>
          <w:sz w:val="24"/>
          <w:szCs w:val="24"/>
          <w:lang w:val="ro-RO"/>
        </w:rPr>
        <w:t xml:space="preserve">i-cadru din Legea nr.98/2016 </w:t>
      </w:r>
      <w:r w:rsidR="00344379">
        <w:rPr>
          <w:sz w:val="24"/>
          <w:szCs w:val="24"/>
          <w:lang w:val="ro-RO"/>
        </w:rPr>
        <w:t>p</w:t>
      </w:r>
      <w:r w:rsidR="00205671">
        <w:rPr>
          <w:sz w:val="24"/>
          <w:szCs w:val="24"/>
          <w:lang w:val="ro-RO"/>
        </w:rPr>
        <w:t>r</w:t>
      </w:r>
      <w:r w:rsidRPr="005455F2">
        <w:rPr>
          <w:sz w:val="24"/>
          <w:szCs w:val="24"/>
          <w:lang w:val="ro-RO"/>
        </w:rPr>
        <w:t>ivind achizi</w:t>
      </w:r>
      <w:r w:rsidRPr="005455F2">
        <w:rPr>
          <w:rFonts w:hAnsi="Cambria Math" w:cs="Cambria Math"/>
          <w:sz w:val="24"/>
          <w:szCs w:val="24"/>
          <w:lang w:val="ro-RO"/>
        </w:rPr>
        <w:t>ț</w:t>
      </w:r>
      <w:r w:rsidRPr="005455F2">
        <w:rPr>
          <w:rFonts w:cs="Trebuchet MS"/>
          <w:sz w:val="24"/>
          <w:szCs w:val="24"/>
          <w:lang w:val="ro-RO"/>
        </w:rPr>
        <w:t xml:space="preserve">iile publice, s-a încheiat prezentul contract de </w:t>
      </w:r>
      <w:r w:rsidR="00344379">
        <w:rPr>
          <w:rFonts w:cs="Trebuchet MS"/>
          <w:sz w:val="24"/>
          <w:szCs w:val="24"/>
          <w:lang w:val="ro-RO"/>
        </w:rPr>
        <w:t>lucrări</w:t>
      </w:r>
      <w:r w:rsidRPr="005455F2">
        <w:rPr>
          <w:rFonts w:cs="Trebuchet MS"/>
          <w:sz w:val="24"/>
          <w:szCs w:val="24"/>
          <w:lang w:val="ro-RO"/>
        </w:rPr>
        <w:t>, într</w:t>
      </w:r>
      <w:r w:rsidRPr="005455F2">
        <w:rPr>
          <w:sz w:val="24"/>
          <w:szCs w:val="24"/>
          <w:lang w:val="ro-RO"/>
        </w:rPr>
        <w:t>e</w:t>
      </w:r>
    </w:p>
    <w:p w:rsidR="007A5F6A" w:rsidRDefault="007A5F6A" w:rsidP="007A5F6A">
      <w:pPr>
        <w:rPr>
          <w:sz w:val="16"/>
          <w:szCs w:val="16"/>
          <w:lang w:val="ro-RO"/>
        </w:rPr>
      </w:pPr>
    </w:p>
    <w:p w:rsidR="005455F2" w:rsidRPr="000D447E" w:rsidRDefault="005455F2" w:rsidP="00F45AF9">
      <w:pPr>
        <w:ind w:left="0"/>
        <w:rPr>
          <w:sz w:val="16"/>
          <w:szCs w:val="16"/>
          <w:lang w:val="ro-RO"/>
        </w:rPr>
      </w:pPr>
    </w:p>
    <w:p w:rsidR="00DA5155" w:rsidRDefault="00DA5155" w:rsidP="00DA5155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1.Părţile contractante</w:t>
      </w:r>
    </w:p>
    <w:p w:rsidR="00DA5155" w:rsidRDefault="00DA5155" w:rsidP="00DA5155">
      <w:pPr>
        <w:rPr>
          <w:sz w:val="24"/>
          <w:szCs w:val="24"/>
          <w:lang w:val="ro-RO"/>
        </w:rPr>
      </w:pPr>
      <w:r w:rsidRPr="00DC1B58">
        <w:rPr>
          <w:b/>
          <w:bCs/>
          <w:sz w:val="24"/>
          <w:szCs w:val="24"/>
          <w:lang w:val="ro-RO"/>
        </w:rPr>
        <w:t>INSPECTORATUL TERITORIAL DE MUNC</w:t>
      </w:r>
      <w:r w:rsidR="00344379">
        <w:rPr>
          <w:b/>
          <w:bCs/>
          <w:sz w:val="24"/>
          <w:szCs w:val="24"/>
          <w:lang w:val="ro-RO"/>
        </w:rPr>
        <w:t>Ă</w:t>
      </w:r>
      <w:r w:rsidRPr="00DC1B58">
        <w:rPr>
          <w:b/>
          <w:bCs/>
          <w:sz w:val="24"/>
          <w:szCs w:val="24"/>
          <w:lang w:val="ro-RO"/>
        </w:rPr>
        <w:t xml:space="preserve"> HUNEDOARA</w:t>
      </w:r>
      <w:r w:rsidRPr="00DC1B58">
        <w:rPr>
          <w:b/>
          <w:sz w:val="24"/>
          <w:szCs w:val="24"/>
          <w:lang w:val="ro-RO"/>
        </w:rPr>
        <w:t>,</w:t>
      </w:r>
      <w:r w:rsidRPr="00DC1B58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cu sediul în Deva, Aleea Muncii nr.2, judeţul Hunedoara, având cod fiscal:</w:t>
      </w:r>
      <w:r w:rsidR="00344379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12311639,</w:t>
      </w:r>
      <w:r w:rsidR="00344379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cont bancar RO</w:t>
      </w:r>
      <w:r w:rsidR="00344379">
        <w:rPr>
          <w:sz w:val="24"/>
          <w:szCs w:val="24"/>
          <w:lang w:val="ro-RO"/>
        </w:rPr>
        <w:t>49</w:t>
      </w:r>
      <w:r>
        <w:rPr>
          <w:sz w:val="24"/>
          <w:szCs w:val="24"/>
          <w:lang w:val="ro-RO"/>
        </w:rPr>
        <w:t>TREZ23A680200</w:t>
      </w:r>
      <w:r w:rsidR="00344379">
        <w:rPr>
          <w:sz w:val="24"/>
          <w:szCs w:val="24"/>
          <w:lang w:val="ro-RO"/>
        </w:rPr>
        <w:t>710300</w:t>
      </w:r>
      <w:r>
        <w:rPr>
          <w:sz w:val="24"/>
          <w:szCs w:val="24"/>
          <w:lang w:val="ro-RO"/>
        </w:rPr>
        <w:t xml:space="preserve">X deschis la Trezoreria Deva, reprezentată legal de </w:t>
      </w:r>
      <w:proofErr w:type="spellStart"/>
      <w:r>
        <w:rPr>
          <w:sz w:val="24"/>
          <w:szCs w:val="24"/>
          <w:lang w:val="ro-RO"/>
        </w:rPr>
        <w:t>Bozdog</w:t>
      </w:r>
      <w:proofErr w:type="spellEnd"/>
      <w:r>
        <w:rPr>
          <w:sz w:val="24"/>
          <w:szCs w:val="24"/>
          <w:lang w:val="ro-RO"/>
        </w:rPr>
        <w:t xml:space="preserve"> Adrian Florin - Inspector şef şi Codrin Adela Daniela – şef serviciu E.R.U.A.I, în calitate de</w:t>
      </w:r>
      <w:r>
        <w:rPr>
          <w:bCs/>
          <w:sz w:val="24"/>
          <w:szCs w:val="24"/>
          <w:lang w:val="ro-RO"/>
        </w:rPr>
        <w:t xml:space="preserve"> </w:t>
      </w:r>
      <w:r w:rsidR="00DE1CFB">
        <w:rPr>
          <w:b/>
          <w:bCs/>
          <w:sz w:val="24"/>
          <w:szCs w:val="24"/>
          <w:lang w:val="ro-RO"/>
        </w:rPr>
        <w:t>achizitor</w:t>
      </w:r>
      <w:r>
        <w:rPr>
          <w:bCs/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pe de o parte </w:t>
      </w:r>
    </w:p>
    <w:p w:rsidR="00DA5155" w:rsidRDefault="00DA5155" w:rsidP="00DA5155">
      <w:pPr>
        <w:rPr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şi</w:t>
      </w:r>
    </w:p>
    <w:p w:rsidR="00DA5155" w:rsidRDefault="00DA5155" w:rsidP="00DA5155">
      <w:pPr>
        <w:rPr>
          <w:sz w:val="24"/>
          <w:szCs w:val="24"/>
          <w:lang w:val="ro-RO"/>
        </w:rPr>
      </w:pPr>
      <w:r w:rsidRPr="00DC1B58">
        <w:rPr>
          <w:b/>
          <w:bCs/>
          <w:sz w:val="24"/>
          <w:szCs w:val="24"/>
          <w:lang w:val="ro-RO"/>
        </w:rPr>
        <w:t>S.C.</w:t>
      </w:r>
      <w:r>
        <w:rPr>
          <w:b/>
          <w:bCs/>
          <w:sz w:val="24"/>
          <w:szCs w:val="24"/>
          <w:lang w:val="ro-RO"/>
        </w:rPr>
        <w:t xml:space="preserve"> MULTIDINAMIC SERV S</w:t>
      </w:r>
      <w:r w:rsidR="008651D4">
        <w:rPr>
          <w:b/>
          <w:bCs/>
          <w:sz w:val="24"/>
          <w:szCs w:val="24"/>
          <w:lang w:val="ro-RO"/>
        </w:rPr>
        <w:t>.</w:t>
      </w:r>
      <w:r>
        <w:rPr>
          <w:b/>
          <w:bCs/>
          <w:sz w:val="24"/>
          <w:szCs w:val="24"/>
          <w:lang w:val="ro-RO"/>
        </w:rPr>
        <w:t>R</w:t>
      </w:r>
      <w:r w:rsidR="008651D4">
        <w:rPr>
          <w:b/>
          <w:bCs/>
          <w:sz w:val="24"/>
          <w:szCs w:val="24"/>
          <w:lang w:val="ro-RO"/>
        </w:rPr>
        <w:t>.</w:t>
      </w:r>
      <w:r>
        <w:rPr>
          <w:b/>
          <w:bCs/>
          <w:sz w:val="24"/>
          <w:szCs w:val="24"/>
          <w:lang w:val="ro-RO"/>
        </w:rPr>
        <w:t>L</w:t>
      </w:r>
      <w:r w:rsidR="008651D4">
        <w:rPr>
          <w:b/>
          <w:bCs/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 xml:space="preserve"> cu sediul în Simeria, str. </w:t>
      </w:r>
      <w:proofErr w:type="spellStart"/>
      <w:r>
        <w:rPr>
          <w:sz w:val="24"/>
          <w:szCs w:val="24"/>
          <w:lang w:val="ro-RO"/>
        </w:rPr>
        <w:t>Streiului</w:t>
      </w:r>
      <w:proofErr w:type="spellEnd"/>
      <w:r>
        <w:rPr>
          <w:sz w:val="24"/>
          <w:szCs w:val="24"/>
          <w:lang w:val="ro-RO"/>
        </w:rPr>
        <w:t>, nr.16, judeţul Hunedoara, înmatriculată la Oficiul Registrului Comerţului Hunedoara sub nr.                J 20/</w:t>
      </w:r>
      <w:r w:rsidR="00F81D83">
        <w:rPr>
          <w:sz w:val="24"/>
          <w:szCs w:val="24"/>
          <w:lang w:val="ro-RO"/>
        </w:rPr>
        <w:t>166</w:t>
      </w:r>
      <w:r>
        <w:rPr>
          <w:sz w:val="24"/>
          <w:szCs w:val="24"/>
          <w:lang w:val="ro-RO"/>
        </w:rPr>
        <w:t>/</w:t>
      </w:r>
      <w:r w:rsidR="00F81D83">
        <w:rPr>
          <w:sz w:val="24"/>
          <w:szCs w:val="24"/>
          <w:lang w:val="ro-RO"/>
        </w:rPr>
        <w:t>1994</w:t>
      </w:r>
      <w:r>
        <w:rPr>
          <w:sz w:val="24"/>
          <w:szCs w:val="24"/>
          <w:lang w:val="ro-RO"/>
        </w:rPr>
        <w:t>, co</w:t>
      </w:r>
      <w:r w:rsidR="00344379">
        <w:rPr>
          <w:sz w:val="24"/>
          <w:szCs w:val="24"/>
          <w:lang w:val="ro-RO"/>
        </w:rPr>
        <w:t xml:space="preserve">d unic de înregistrare fiscală: </w:t>
      </w:r>
      <w:r w:rsidR="00F81D83">
        <w:rPr>
          <w:sz w:val="24"/>
          <w:szCs w:val="24"/>
          <w:lang w:val="ro-RO"/>
        </w:rPr>
        <w:t>5267638</w:t>
      </w:r>
      <w:r>
        <w:rPr>
          <w:sz w:val="24"/>
          <w:szCs w:val="24"/>
          <w:lang w:val="ro-RO"/>
        </w:rPr>
        <w:t>, atribut fiscal: RO, cont bancar deschis la Trezoreria Deva nr. RO</w:t>
      </w:r>
      <w:r w:rsidR="00F81D83">
        <w:rPr>
          <w:sz w:val="24"/>
          <w:szCs w:val="24"/>
          <w:lang w:val="ro-RO"/>
        </w:rPr>
        <w:t>53TREZ3665069XXX010219</w:t>
      </w:r>
      <w:r>
        <w:rPr>
          <w:sz w:val="24"/>
          <w:szCs w:val="24"/>
          <w:lang w:val="ro-RO"/>
        </w:rPr>
        <w:t xml:space="preserve">, reprezentată legal prin </w:t>
      </w:r>
      <w:r w:rsidR="00F81D83">
        <w:rPr>
          <w:sz w:val="24"/>
          <w:szCs w:val="24"/>
          <w:lang w:val="ro-RO"/>
        </w:rPr>
        <w:t>Stanciu Sorin</w:t>
      </w:r>
      <w:r>
        <w:rPr>
          <w:sz w:val="24"/>
          <w:szCs w:val="24"/>
          <w:lang w:val="ro-RO"/>
        </w:rPr>
        <w:t xml:space="preserve"> – administrator, în calitate de</w:t>
      </w:r>
      <w:r>
        <w:rPr>
          <w:bCs/>
          <w:sz w:val="24"/>
          <w:szCs w:val="24"/>
          <w:lang w:val="ro-RO"/>
        </w:rPr>
        <w:t xml:space="preserve"> </w:t>
      </w:r>
      <w:r w:rsidR="00DE1CFB">
        <w:rPr>
          <w:b/>
          <w:bCs/>
          <w:sz w:val="24"/>
          <w:szCs w:val="24"/>
          <w:lang w:val="ro-RO"/>
        </w:rPr>
        <w:t>executant</w:t>
      </w:r>
      <w:r>
        <w:rPr>
          <w:bCs/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pe de altă parte.</w:t>
      </w:r>
    </w:p>
    <w:p w:rsidR="00DA5155" w:rsidRDefault="00DA5155" w:rsidP="00DA5155">
      <w:pPr>
        <w:rPr>
          <w:sz w:val="24"/>
          <w:szCs w:val="24"/>
          <w:lang w:val="ro-RO"/>
        </w:rPr>
      </w:pP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0D447E">
        <w:rPr>
          <w:sz w:val="16"/>
          <w:szCs w:val="16"/>
          <w:lang w:val="ro-RO"/>
        </w:rPr>
        <w:t xml:space="preserve">    </w:t>
      </w:r>
      <w:r w:rsidR="00DE1CFB">
        <w:rPr>
          <w:sz w:val="24"/>
          <w:szCs w:val="24"/>
          <w:lang w:val="ro-RO"/>
        </w:rPr>
        <w:t>2. Obiectul si preţ</w:t>
      </w:r>
      <w:r w:rsidRPr="00DA5155">
        <w:rPr>
          <w:sz w:val="24"/>
          <w:szCs w:val="24"/>
          <w:lang w:val="ro-RO"/>
        </w:rPr>
        <w:t>ul contractului</w:t>
      </w:r>
    </w:p>
    <w:p w:rsidR="007A5F6A" w:rsidRPr="00DA5155" w:rsidRDefault="00DE1CFB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2.1. - Executantul se obligă să</w:t>
      </w:r>
      <w:r w:rsidR="007A5F6A" w:rsidRPr="00DA5155">
        <w:rPr>
          <w:sz w:val="24"/>
          <w:szCs w:val="24"/>
          <w:lang w:val="ro-RO"/>
        </w:rPr>
        <w:t xml:space="preserve"> execute</w:t>
      </w:r>
      <w:r>
        <w:rPr>
          <w:sz w:val="24"/>
          <w:szCs w:val="24"/>
          <w:lang w:val="ro-RO"/>
        </w:rPr>
        <w:t xml:space="preserve"> ş</w:t>
      </w:r>
      <w:r w:rsidR="00D06F0E">
        <w:rPr>
          <w:sz w:val="24"/>
          <w:szCs w:val="24"/>
          <w:lang w:val="ro-RO"/>
        </w:rPr>
        <w:t>i</w:t>
      </w:r>
      <w:r>
        <w:rPr>
          <w:sz w:val="24"/>
          <w:szCs w:val="24"/>
          <w:lang w:val="ro-RO"/>
        </w:rPr>
        <w:t xml:space="preserve"> să</w:t>
      </w:r>
      <w:r w:rsidR="007A5F6A" w:rsidRPr="00DA5155">
        <w:rPr>
          <w:sz w:val="24"/>
          <w:szCs w:val="24"/>
          <w:lang w:val="ro-RO"/>
        </w:rPr>
        <w:t xml:space="preserve"> fin</w:t>
      </w:r>
      <w:r>
        <w:rPr>
          <w:sz w:val="24"/>
          <w:szCs w:val="24"/>
          <w:lang w:val="ro-RO"/>
        </w:rPr>
        <w:t xml:space="preserve">alizeze </w:t>
      </w:r>
      <w:r w:rsidR="00344379">
        <w:rPr>
          <w:sz w:val="24"/>
          <w:szCs w:val="24"/>
          <w:lang w:val="ro-RO"/>
        </w:rPr>
        <w:t xml:space="preserve">lucrarea </w:t>
      </w:r>
      <w:r>
        <w:rPr>
          <w:sz w:val="24"/>
          <w:szCs w:val="24"/>
          <w:lang w:val="ro-RO"/>
        </w:rPr>
        <w:t>„Lucră</w:t>
      </w:r>
      <w:r w:rsidR="00205671">
        <w:rPr>
          <w:sz w:val="24"/>
          <w:szCs w:val="24"/>
          <w:lang w:val="ro-RO"/>
        </w:rPr>
        <w:t>r</w:t>
      </w:r>
      <w:r w:rsidR="00085C9B">
        <w:rPr>
          <w:sz w:val="24"/>
          <w:szCs w:val="24"/>
          <w:lang w:val="ro-RO"/>
        </w:rPr>
        <w:t>i de î</w:t>
      </w:r>
      <w:r w:rsidR="00205671">
        <w:rPr>
          <w:sz w:val="24"/>
          <w:szCs w:val="24"/>
          <w:lang w:val="ro-RO"/>
        </w:rPr>
        <w:t>nlocuire, con</w:t>
      </w:r>
      <w:r w:rsidR="00085C9B">
        <w:rPr>
          <w:sz w:val="24"/>
          <w:szCs w:val="24"/>
          <w:lang w:val="ro-RO"/>
        </w:rPr>
        <w:t>fecţionare</w:t>
      </w:r>
      <w:r w:rsidR="00344379">
        <w:rPr>
          <w:sz w:val="24"/>
          <w:szCs w:val="24"/>
          <w:lang w:val="ro-RO"/>
        </w:rPr>
        <w:t xml:space="preserve">, montaj </w:t>
      </w:r>
      <w:r w:rsidR="00085C9B">
        <w:rPr>
          <w:sz w:val="24"/>
          <w:szCs w:val="24"/>
          <w:lang w:val="ro-RO"/>
        </w:rPr>
        <w:t>tâmplă</w:t>
      </w:r>
      <w:r w:rsidR="00205671">
        <w:rPr>
          <w:sz w:val="24"/>
          <w:szCs w:val="24"/>
          <w:lang w:val="ro-RO"/>
        </w:rPr>
        <w:t>rie PVC cu geam termopan triplu stratificat-ferestre la sediul ITM Hunedoara</w:t>
      </w:r>
      <w:r w:rsidR="000F1041">
        <w:rPr>
          <w:sz w:val="24"/>
          <w:szCs w:val="24"/>
          <w:lang w:val="ro-RO"/>
        </w:rPr>
        <w:t xml:space="preserve"> </w:t>
      </w:r>
      <w:r w:rsidR="00344379">
        <w:rPr>
          <w:sz w:val="24"/>
          <w:szCs w:val="24"/>
          <w:lang w:val="ro-RO"/>
        </w:rPr>
        <w:t>ș</w:t>
      </w:r>
      <w:r w:rsidR="00205671">
        <w:rPr>
          <w:sz w:val="24"/>
          <w:szCs w:val="24"/>
          <w:lang w:val="ro-RO"/>
        </w:rPr>
        <w:t>i</w:t>
      </w:r>
      <w:r w:rsidR="00085C9B">
        <w:rPr>
          <w:sz w:val="24"/>
          <w:szCs w:val="24"/>
          <w:lang w:val="ro-RO"/>
        </w:rPr>
        <w:t xml:space="preserve"> reparat </w:t>
      </w:r>
      <w:proofErr w:type="spellStart"/>
      <w:r w:rsidR="00085C9B">
        <w:rPr>
          <w:sz w:val="24"/>
          <w:szCs w:val="24"/>
          <w:lang w:val="ro-RO"/>
        </w:rPr>
        <w:t>şpaleţ</w:t>
      </w:r>
      <w:r w:rsidR="00205671">
        <w:rPr>
          <w:sz w:val="24"/>
          <w:szCs w:val="24"/>
          <w:lang w:val="ro-RO"/>
        </w:rPr>
        <w:t>i</w:t>
      </w:r>
      <w:proofErr w:type="spellEnd"/>
      <w:r w:rsidR="000F1041">
        <w:rPr>
          <w:sz w:val="24"/>
          <w:szCs w:val="24"/>
          <w:lang w:val="ro-RO"/>
        </w:rPr>
        <w:t xml:space="preserve">” </w:t>
      </w:r>
      <w:r>
        <w:rPr>
          <w:sz w:val="24"/>
          <w:szCs w:val="24"/>
          <w:lang w:val="ro-RO"/>
        </w:rPr>
        <w:t>în conformitate cu obligaţ</w:t>
      </w:r>
      <w:r w:rsidR="007A5F6A" w:rsidRPr="00DA5155">
        <w:rPr>
          <w:sz w:val="24"/>
          <w:szCs w:val="24"/>
          <w:lang w:val="ro-RO"/>
        </w:rPr>
        <w:t>iile asumate prin prezentul contract.</w:t>
      </w:r>
    </w:p>
    <w:p w:rsidR="000F1041" w:rsidRDefault="00DE1CFB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2.2. - Achizitorul se obligă să pl</w:t>
      </w:r>
      <w:r w:rsidR="00344379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>tească</w:t>
      </w:r>
      <w:r w:rsidR="007A5F6A" w:rsidRPr="00DA5155">
        <w:rPr>
          <w:sz w:val="24"/>
          <w:szCs w:val="24"/>
          <w:lang w:val="ro-RO"/>
        </w:rPr>
        <w:t xml:space="preserve"> executan</w:t>
      </w:r>
      <w:r>
        <w:rPr>
          <w:sz w:val="24"/>
          <w:szCs w:val="24"/>
          <w:lang w:val="ro-RO"/>
        </w:rPr>
        <w:t>tului preţ</w:t>
      </w:r>
      <w:r w:rsidR="000F1041">
        <w:rPr>
          <w:sz w:val="24"/>
          <w:szCs w:val="24"/>
          <w:lang w:val="ro-RO"/>
        </w:rPr>
        <w:t xml:space="preserve">ul de 199.890 </w:t>
      </w:r>
      <w:r w:rsidR="007A5F6A" w:rsidRPr="00DA5155">
        <w:rPr>
          <w:sz w:val="24"/>
          <w:szCs w:val="24"/>
          <w:lang w:val="ro-RO"/>
        </w:rPr>
        <w:t xml:space="preserve"> lei </w:t>
      </w:r>
      <w:r w:rsidR="000F1041">
        <w:rPr>
          <w:sz w:val="24"/>
          <w:szCs w:val="24"/>
          <w:lang w:val="ro-RO"/>
        </w:rPr>
        <w:t xml:space="preserve">(TVA  inclus) </w:t>
      </w:r>
      <w:r w:rsidR="007A5F6A" w:rsidRPr="00DA5155">
        <w:rPr>
          <w:sz w:val="24"/>
          <w:szCs w:val="24"/>
          <w:lang w:val="ro-RO"/>
        </w:rPr>
        <w:t>pe</w:t>
      </w:r>
      <w:r>
        <w:rPr>
          <w:sz w:val="24"/>
          <w:szCs w:val="24"/>
          <w:lang w:val="ro-RO"/>
        </w:rPr>
        <w:t>ntru execuţ</w:t>
      </w:r>
      <w:r w:rsidR="007A5F6A" w:rsidRPr="00DA5155">
        <w:rPr>
          <w:sz w:val="24"/>
          <w:szCs w:val="24"/>
          <w:lang w:val="ro-RO"/>
        </w:rPr>
        <w:t>ia</w:t>
      </w:r>
      <w:r>
        <w:rPr>
          <w:sz w:val="24"/>
          <w:szCs w:val="24"/>
          <w:lang w:val="ro-RO"/>
        </w:rPr>
        <w:t xml:space="preserve"> ş</w:t>
      </w:r>
      <w:r w:rsidR="00D06F0E">
        <w:rPr>
          <w:sz w:val="24"/>
          <w:szCs w:val="24"/>
          <w:lang w:val="ro-RO"/>
        </w:rPr>
        <w:t>i</w:t>
      </w:r>
      <w:r w:rsidR="007A5F6A" w:rsidRPr="00DA5155">
        <w:rPr>
          <w:sz w:val="24"/>
          <w:szCs w:val="24"/>
          <w:lang w:val="ro-RO"/>
        </w:rPr>
        <w:t xml:space="preserve"> finalizarea </w:t>
      </w:r>
      <w:r w:rsidR="00344379">
        <w:rPr>
          <w:sz w:val="24"/>
          <w:szCs w:val="24"/>
          <w:lang w:val="ro-RO"/>
        </w:rPr>
        <w:t xml:space="preserve">lucrării </w:t>
      </w:r>
      <w:r>
        <w:rPr>
          <w:sz w:val="24"/>
          <w:szCs w:val="24"/>
          <w:lang w:val="ro-RO"/>
        </w:rPr>
        <w:t>„</w:t>
      </w:r>
      <w:r w:rsidR="00085C9B">
        <w:rPr>
          <w:sz w:val="24"/>
          <w:szCs w:val="24"/>
          <w:lang w:val="ro-RO"/>
        </w:rPr>
        <w:t>Lucrări de înlocuire, confecţionare</w:t>
      </w:r>
      <w:r w:rsidR="00344379">
        <w:rPr>
          <w:sz w:val="24"/>
          <w:szCs w:val="24"/>
          <w:lang w:val="ro-RO"/>
        </w:rPr>
        <w:t xml:space="preserve">, montaj </w:t>
      </w:r>
      <w:r w:rsidR="00085C9B">
        <w:rPr>
          <w:sz w:val="24"/>
          <w:szCs w:val="24"/>
          <w:lang w:val="ro-RO"/>
        </w:rPr>
        <w:t>tâmplă</w:t>
      </w:r>
      <w:r w:rsidR="0009525A" w:rsidRPr="0009525A">
        <w:rPr>
          <w:sz w:val="24"/>
          <w:szCs w:val="24"/>
          <w:lang w:val="ro-RO"/>
        </w:rPr>
        <w:t>rie PVC cu geam termopan triplu stratificat-ferestre la s</w:t>
      </w:r>
      <w:r w:rsidR="00085C9B">
        <w:rPr>
          <w:sz w:val="24"/>
          <w:szCs w:val="24"/>
          <w:lang w:val="ro-RO"/>
        </w:rPr>
        <w:t xml:space="preserve">ediul ITM Hunedoara </w:t>
      </w:r>
      <w:r w:rsidR="00344379">
        <w:rPr>
          <w:sz w:val="24"/>
          <w:szCs w:val="24"/>
          <w:lang w:val="ro-RO"/>
        </w:rPr>
        <w:t>ș</w:t>
      </w:r>
      <w:r w:rsidR="00085C9B">
        <w:rPr>
          <w:sz w:val="24"/>
          <w:szCs w:val="24"/>
          <w:lang w:val="ro-RO"/>
        </w:rPr>
        <w:t xml:space="preserve">i reparat </w:t>
      </w:r>
      <w:proofErr w:type="spellStart"/>
      <w:r w:rsidR="00085C9B">
        <w:rPr>
          <w:sz w:val="24"/>
          <w:szCs w:val="24"/>
          <w:lang w:val="ro-RO"/>
        </w:rPr>
        <w:t>şpaleţ</w:t>
      </w:r>
      <w:r w:rsidR="0009525A" w:rsidRPr="0009525A">
        <w:rPr>
          <w:sz w:val="24"/>
          <w:szCs w:val="24"/>
          <w:lang w:val="ro-RO"/>
        </w:rPr>
        <w:t>i</w:t>
      </w:r>
      <w:proofErr w:type="spellEnd"/>
      <w:r w:rsidR="0009525A" w:rsidRPr="0009525A">
        <w:rPr>
          <w:sz w:val="24"/>
          <w:szCs w:val="24"/>
          <w:lang w:val="ro-RO"/>
        </w:rPr>
        <w:t>”</w:t>
      </w:r>
      <w:r w:rsidR="00344379">
        <w:rPr>
          <w:sz w:val="24"/>
          <w:szCs w:val="24"/>
          <w:lang w:val="ro-RO"/>
        </w:rPr>
        <w:t>.</w:t>
      </w:r>
    </w:p>
    <w:p w:rsidR="007A5F6A" w:rsidRPr="00DA5155" w:rsidRDefault="00DE1CFB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2.3. - Preţul convenit pentru îndeplinirea contractului, plătibil executantului de că</w:t>
      </w:r>
      <w:r w:rsidR="007A5F6A" w:rsidRPr="00DA5155">
        <w:rPr>
          <w:sz w:val="24"/>
          <w:szCs w:val="24"/>
          <w:lang w:val="ro-RO"/>
        </w:rPr>
        <w:t>tre achizitor, este de</w:t>
      </w:r>
      <w:r>
        <w:rPr>
          <w:sz w:val="24"/>
          <w:szCs w:val="24"/>
          <w:lang w:val="ro-RO"/>
        </w:rPr>
        <w:t xml:space="preserve"> 167.974,79  lei fără TVA, la care se adaugă TVA î</w:t>
      </w:r>
      <w:r w:rsidR="000F1041">
        <w:rPr>
          <w:sz w:val="24"/>
          <w:szCs w:val="24"/>
          <w:lang w:val="ro-RO"/>
        </w:rPr>
        <w:t>n valoare de  31.915,21 lei.</w:t>
      </w:r>
    </w:p>
    <w:p w:rsidR="007A5F6A" w:rsidRPr="00DA5155" w:rsidRDefault="0009525A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2.4</w:t>
      </w:r>
      <w:r w:rsidR="00085C9B">
        <w:rPr>
          <w:sz w:val="24"/>
          <w:szCs w:val="24"/>
          <w:lang w:val="ro-RO"/>
        </w:rPr>
        <w:t>.</w:t>
      </w:r>
      <w:r w:rsidR="00344379">
        <w:rPr>
          <w:sz w:val="24"/>
          <w:szCs w:val="24"/>
          <w:lang w:val="ro-RO"/>
        </w:rPr>
        <w:t xml:space="preserve"> – </w:t>
      </w:r>
      <w:r w:rsidR="00085C9B">
        <w:rPr>
          <w:sz w:val="24"/>
          <w:szCs w:val="24"/>
          <w:lang w:val="ro-RO"/>
        </w:rPr>
        <w:t>Pre</w:t>
      </w:r>
      <w:r w:rsidR="00344379">
        <w:rPr>
          <w:sz w:val="24"/>
          <w:szCs w:val="24"/>
          <w:lang w:val="ro-RO"/>
        </w:rPr>
        <w:t>ț</w:t>
      </w:r>
      <w:r w:rsidR="00085C9B">
        <w:rPr>
          <w:sz w:val="24"/>
          <w:szCs w:val="24"/>
          <w:lang w:val="ro-RO"/>
        </w:rPr>
        <w:t>ul contractului de achiziţie publică este ferm şi nu poate fi modificat la î</w:t>
      </w:r>
      <w:r>
        <w:rPr>
          <w:sz w:val="24"/>
          <w:szCs w:val="24"/>
          <w:lang w:val="ro-RO"/>
        </w:rPr>
        <w:t>ncheierea contractului</w:t>
      </w:r>
      <w:r w:rsidR="00085C9B">
        <w:rPr>
          <w:sz w:val="24"/>
          <w:szCs w:val="24"/>
          <w:lang w:val="ro-RO"/>
        </w:rPr>
        <w:t xml:space="preserve"> sau pe timpul derulă</w:t>
      </w:r>
      <w:r>
        <w:rPr>
          <w:sz w:val="24"/>
          <w:szCs w:val="24"/>
          <w:lang w:val="ro-RO"/>
        </w:rPr>
        <w:t xml:space="preserve">rii </w:t>
      </w:r>
      <w:r w:rsidR="00085C9B">
        <w:rPr>
          <w:sz w:val="24"/>
          <w:szCs w:val="24"/>
          <w:lang w:val="ro-RO"/>
        </w:rPr>
        <w:t xml:space="preserve">acestuia şi este exprimat în lei fără </w:t>
      </w:r>
      <w:r>
        <w:rPr>
          <w:sz w:val="24"/>
          <w:szCs w:val="24"/>
          <w:lang w:val="ro-RO"/>
        </w:rPr>
        <w:t>TVA.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lastRenderedPageBreak/>
        <w:t xml:space="preserve">    3. Durata contractului</w:t>
      </w:r>
    </w:p>
    <w:p w:rsidR="007A5F6A" w:rsidRPr="00DA5155" w:rsidRDefault="00DE1CFB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3.1. - Executantul se obligă să execute şi să</w:t>
      </w:r>
      <w:r w:rsidR="00D06F0E">
        <w:rPr>
          <w:sz w:val="24"/>
          <w:szCs w:val="24"/>
          <w:lang w:val="ro-RO"/>
        </w:rPr>
        <w:t xml:space="preserve"> finalizeze</w:t>
      </w:r>
      <w:r w:rsidR="007A5F6A" w:rsidRPr="00DA5155">
        <w:rPr>
          <w:sz w:val="24"/>
          <w:szCs w:val="24"/>
          <w:lang w:val="ro-RO"/>
        </w:rPr>
        <w:t xml:space="preserve"> </w:t>
      </w:r>
      <w:r w:rsidR="00344379">
        <w:rPr>
          <w:sz w:val="24"/>
          <w:szCs w:val="24"/>
          <w:lang w:val="ro-RO"/>
        </w:rPr>
        <w:t xml:space="preserve">lucrarea </w:t>
      </w:r>
      <w:r>
        <w:rPr>
          <w:sz w:val="24"/>
          <w:szCs w:val="24"/>
          <w:lang w:val="ro-RO"/>
        </w:rPr>
        <w:t>„</w:t>
      </w:r>
      <w:r w:rsidR="00085C9B">
        <w:rPr>
          <w:sz w:val="24"/>
          <w:szCs w:val="24"/>
          <w:lang w:val="ro-RO"/>
        </w:rPr>
        <w:t>Lucrări de î</w:t>
      </w:r>
      <w:r w:rsidR="0009525A" w:rsidRPr="0009525A">
        <w:rPr>
          <w:sz w:val="24"/>
          <w:szCs w:val="24"/>
          <w:lang w:val="ro-RO"/>
        </w:rPr>
        <w:t>nlocuire, con</w:t>
      </w:r>
      <w:r w:rsidR="00085C9B">
        <w:rPr>
          <w:sz w:val="24"/>
          <w:szCs w:val="24"/>
          <w:lang w:val="ro-RO"/>
        </w:rPr>
        <w:t>fecţionare</w:t>
      </w:r>
      <w:r w:rsidR="00344379">
        <w:rPr>
          <w:sz w:val="24"/>
          <w:szCs w:val="24"/>
          <w:lang w:val="ro-RO"/>
        </w:rPr>
        <w:t>, montaj</w:t>
      </w:r>
      <w:r w:rsidR="00085C9B">
        <w:rPr>
          <w:sz w:val="24"/>
          <w:szCs w:val="24"/>
          <w:lang w:val="ro-RO"/>
        </w:rPr>
        <w:t xml:space="preserve"> tâmplă</w:t>
      </w:r>
      <w:r w:rsidR="0009525A" w:rsidRPr="0009525A">
        <w:rPr>
          <w:sz w:val="24"/>
          <w:szCs w:val="24"/>
          <w:lang w:val="ro-RO"/>
        </w:rPr>
        <w:t>rie PVC cu geam termopan triplu stratificat-ferestre la s</w:t>
      </w:r>
      <w:r w:rsidR="00085C9B">
        <w:rPr>
          <w:sz w:val="24"/>
          <w:szCs w:val="24"/>
          <w:lang w:val="ro-RO"/>
        </w:rPr>
        <w:t xml:space="preserve">ediul ITM Hunedoara </w:t>
      </w:r>
      <w:r w:rsidR="00F80D77">
        <w:rPr>
          <w:sz w:val="24"/>
          <w:szCs w:val="24"/>
          <w:lang w:val="ro-RO"/>
        </w:rPr>
        <w:t>ș</w:t>
      </w:r>
      <w:r w:rsidR="00085C9B">
        <w:rPr>
          <w:sz w:val="24"/>
          <w:szCs w:val="24"/>
          <w:lang w:val="ro-RO"/>
        </w:rPr>
        <w:t xml:space="preserve">i reparat </w:t>
      </w:r>
      <w:proofErr w:type="spellStart"/>
      <w:r w:rsidR="00085C9B">
        <w:rPr>
          <w:sz w:val="24"/>
          <w:szCs w:val="24"/>
          <w:lang w:val="ro-RO"/>
        </w:rPr>
        <w:t>şpaleţ</w:t>
      </w:r>
      <w:r w:rsidR="0009525A" w:rsidRPr="0009525A">
        <w:rPr>
          <w:sz w:val="24"/>
          <w:szCs w:val="24"/>
          <w:lang w:val="ro-RO"/>
        </w:rPr>
        <w:t>i</w:t>
      </w:r>
      <w:proofErr w:type="spellEnd"/>
      <w:r w:rsidR="0009525A" w:rsidRPr="0009525A">
        <w:rPr>
          <w:sz w:val="24"/>
          <w:szCs w:val="24"/>
          <w:lang w:val="ro-RO"/>
        </w:rPr>
        <w:t xml:space="preserve">” </w:t>
      </w:r>
      <w:r>
        <w:rPr>
          <w:sz w:val="24"/>
          <w:szCs w:val="24"/>
          <w:lang w:val="ro-RO"/>
        </w:rPr>
        <w:t xml:space="preserve"> î</w:t>
      </w:r>
      <w:r w:rsidR="007A5F6A" w:rsidRPr="00DA5155">
        <w:rPr>
          <w:sz w:val="24"/>
          <w:szCs w:val="24"/>
          <w:lang w:val="ro-RO"/>
        </w:rPr>
        <w:t xml:space="preserve">n decurs de </w:t>
      </w:r>
      <w:r w:rsidR="000F1041">
        <w:rPr>
          <w:sz w:val="24"/>
          <w:szCs w:val="24"/>
          <w:lang w:val="ro-RO"/>
        </w:rPr>
        <w:t>30 de zile calendaristice</w:t>
      </w:r>
      <w:r>
        <w:rPr>
          <w:sz w:val="24"/>
          <w:szCs w:val="24"/>
          <w:lang w:val="ro-RO"/>
        </w:rPr>
        <w:t xml:space="preserve"> de la data intrării î</w:t>
      </w:r>
      <w:r w:rsidR="007A5F6A" w:rsidRPr="00DA5155">
        <w:rPr>
          <w:sz w:val="24"/>
          <w:szCs w:val="24"/>
          <w:lang w:val="ro-RO"/>
        </w:rPr>
        <w:t>n vigoare a contractului.</w:t>
      </w:r>
    </w:p>
    <w:p w:rsidR="007A5F6A" w:rsidRPr="00DA5155" w:rsidRDefault="007B018F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4. Definiţ</w:t>
      </w:r>
      <w:r w:rsidR="007A5F6A" w:rsidRPr="00DA5155">
        <w:rPr>
          <w:sz w:val="24"/>
          <w:szCs w:val="24"/>
          <w:lang w:val="ro-RO"/>
        </w:rPr>
        <w:t>ii</w:t>
      </w:r>
    </w:p>
    <w:p w:rsidR="007A5F6A" w:rsidRPr="00DA5155" w:rsidRDefault="002D10AA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  <w:r w:rsidR="007A5F6A" w:rsidRPr="00DA5155">
        <w:rPr>
          <w:sz w:val="24"/>
          <w:szCs w:val="24"/>
          <w:lang w:val="ro-RO"/>
        </w:rPr>
        <w:t xml:space="preserve">4.1. - In prezentul contract </w:t>
      </w:r>
      <w:r w:rsidR="00DE1CFB">
        <w:rPr>
          <w:sz w:val="24"/>
          <w:szCs w:val="24"/>
          <w:lang w:val="ro-RO"/>
        </w:rPr>
        <w:t>următorii termeni vor fi interpretaţ</w:t>
      </w:r>
      <w:r w:rsidR="007A5F6A" w:rsidRPr="00DA5155">
        <w:rPr>
          <w:sz w:val="24"/>
          <w:szCs w:val="24"/>
          <w:lang w:val="ro-RO"/>
        </w:rPr>
        <w:t>i astfel: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 xml:space="preserve">    a) contract</w:t>
      </w:r>
      <w:r w:rsidR="00DE1CFB">
        <w:rPr>
          <w:sz w:val="24"/>
          <w:szCs w:val="24"/>
          <w:lang w:val="ro-RO"/>
        </w:rPr>
        <w:t xml:space="preserve"> - actul juridic care reprezintă acordul de voin</w:t>
      </w:r>
      <w:r w:rsidR="00DA5470">
        <w:rPr>
          <w:sz w:val="24"/>
          <w:szCs w:val="24"/>
          <w:lang w:val="ro-RO"/>
        </w:rPr>
        <w:t>ț</w:t>
      </w:r>
      <w:r w:rsidR="00DE1CFB">
        <w:rPr>
          <w:sz w:val="24"/>
          <w:szCs w:val="24"/>
          <w:lang w:val="ro-RO"/>
        </w:rPr>
        <w:t>ă al celor două p</w:t>
      </w:r>
      <w:r w:rsidR="00DA5470">
        <w:rPr>
          <w:sz w:val="24"/>
          <w:szCs w:val="24"/>
          <w:lang w:val="ro-RO"/>
        </w:rPr>
        <w:t>ă</w:t>
      </w:r>
      <w:r w:rsidR="00DE1CFB">
        <w:rPr>
          <w:sz w:val="24"/>
          <w:szCs w:val="24"/>
          <w:lang w:val="ro-RO"/>
        </w:rPr>
        <w:t>rţi, încheiat între o autoritate contractantă, în calitate de achizitor şi un executant de lucrări, î</w:t>
      </w:r>
      <w:r w:rsidRPr="00DA5155">
        <w:rPr>
          <w:sz w:val="24"/>
          <w:szCs w:val="24"/>
          <w:lang w:val="ro-RO"/>
        </w:rPr>
        <w:t>n calitate de executant;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 xml:space="preserve"> </w:t>
      </w:r>
      <w:r w:rsidR="00DE1CFB">
        <w:rPr>
          <w:sz w:val="24"/>
          <w:szCs w:val="24"/>
          <w:lang w:val="ro-RO"/>
        </w:rPr>
        <w:t xml:space="preserve"> </w:t>
      </w:r>
      <w:r w:rsidR="004E7092">
        <w:rPr>
          <w:sz w:val="24"/>
          <w:szCs w:val="24"/>
          <w:lang w:val="ro-RO"/>
        </w:rPr>
        <w:t xml:space="preserve">  b) achizitor şi executant - pă</w:t>
      </w:r>
      <w:r w:rsidR="00DE1CFB">
        <w:rPr>
          <w:sz w:val="24"/>
          <w:szCs w:val="24"/>
          <w:lang w:val="ro-RO"/>
        </w:rPr>
        <w:t>rţ</w:t>
      </w:r>
      <w:r w:rsidRPr="00DA5155">
        <w:rPr>
          <w:sz w:val="24"/>
          <w:szCs w:val="24"/>
          <w:lang w:val="ro-RO"/>
        </w:rPr>
        <w:t>ile contractante, as</w:t>
      </w:r>
      <w:r w:rsidR="00DE1CFB">
        <w:rPr>
          <w:sz w:val="24"/>
          <w:szCs w:val="24"/>
          <w:lang w:val="ro-RO"/>
        </w:rPr>
        <w:t>tfel cum acestea sunt denumite î</w:t>
      </w:r>
      <w:r w:rsidRPr="00DA5155">
        <w:rPr>
          <w:sz w:val="24"/>
          <w:szCs w:val="24"/>
          <w:lang w:val="ro-RO"/>
        </w:rPr>
        <w:t>n prezentul contract;</w:t>
      </w:r>
    </w:p>
    <w:p w:rsidR="007A5F6A" w:rsidRPr="00DA5155" w:rsidRDefault="00DE1CFB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c) preţul contractului - preţul plătibil executantului de către achizitor în baza contractului pentru îndeplinirea integrală şi corespunză</w:t>
      </w:r>
      <w:r w:rsidR="007A5F6A" w:rsidRPr="00DA5155">
        <w:rPr>
          <w:sz w:val="24"/>
          <w:szCs w:val="24"/>
          <w:lang w:val="ro-RO"/>
        </w:rPr>
        <w:t>toare</w:t>
      </w:r>
      <w:r>
        <w:rPr>
          <w:sz w:val="24"/>
          <w:szCs w:val="24"/>
          <w:lang w:val="ro-RO"/>
        </w:rPr>
        <w:t xml:space="preserve"> a tuturor obligaţ</w:t>
      </w:r>
      <w:r w:rsidR="007A5F6A" w:rsidRPr="00DA5155">
        <w:rPr>
          <w:sz w:val="24"/>
          <w:szCs w:val="24"/>
          <w:lang w:val="ro-RO"/>
        </w:rPr>
        <w:t>iilor sale asumate prin contract;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 xml:space="preserve">    d) sta</w:t>
      </w:r>
      <w:r w:rsidR="00DE1CFB">
        <w:rPr>
          <w:sz w:val="24"/>
          <w:szCs w:val="24"/>
          <w:lang w:val="ro-RO"/>
        </w:rPr>
        <w:t>ndarde - standardele, reglementă</w:t>
      </w:r>
      <w:r w:rsidRPr="00DA5155">
        <w:rPr>
          <w:sz w:val="24"/>
          <w:szCs w:val="24"/>
          <w:lang w:val="ro-RO"/>
        </w:rPr>
        <w:t>rile t</w:t>
      </w:r>
      <w:r w:rsidR="00DE1CFB">
        <w:rPr>
          <w:sz w:val="24"/>
          <w:szCs w:val="24"/>
          <w:lang w:val="ro-RO"/>
        </w:rPr>
        <w:t xml:space="preserve">ehnice sau altele asemenea prevăzute </w:t>
      </w:r>
      <w:r w:rsidR="00082295">
        <w:rPr>
          <w:sz w:val="24"/>
          <w:szCs w:val="24"/>
          <w:lang w:val="ro-RO"/>
        </w:rPr>
        <w:t>în propunerea tehnică</w:t>
      </w:r>
      <w:r w:rsidRPr="00DA5155">
        <w:rPr>
          <w:sz w:val="24"/>
          <w:szCs w:val="24"/>
          <w:lang w:val="ro-RO"/>
        </w:rPr>
        <w:t>;</w:t>
      </w:r>
    </w:p>
    <w:p w:rsidR="007A5F6A" w:rsidRPr="00DA5155" w:rsidRDefault="00082295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e) amplasamentul lucrării - locul în care executantul execută</w:t>
      </w:r>
      <w:r w:rsidR="007A5F6A" w:rsidRPr="00DA5155">
        <w:rPr>
          <w:sz w:val="24"/>
          <w:szCs w:val="24"/>
          <w:lang w:val="ro-RO"/>
        </w:rPr>
        <w:t xml:space="preserve"> lucrarea;</w:t>
      </w:r>
    </w:p>
    <w:p w:rsidR="007A5F6A" w:rsidRPr="00DA5155" w:rsidRDefault="00082295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f) forţa majoră</w:t>
      </w:r>
      <w:r w:rsidR="007A5F6A" w:rsidRPr="00DA5155">
        <w:rPr>
          <w:sz w:val="24"/>
          <w:szCs w:val="24"/>
          <w:lang w:val="ro-RO"/>
        </w:rPr>
        <w:t xml:space="preserve"> - un evenim</w:t>
      </w:r>
      <w:r w:rsidR="004E7092">
        <w:rPr>
          <w:sz w:val="24"/>
          <w:szCs w:val="24"/>
          <w:lang w:val="ro-RO"/>
        </w:rPr>
        <w:t>ent mai presus de controlul pă</w:t>
      </w:r>
      <w:r>
        <w:rPr>
          <w:sz w:val="24"/>
          <w:szCs w:val="24"/>
          <w:lang w:val="ro-RO"/>
        </w:rPr>
        <w:t>rţilor, care nu se datorează greş</w:t>
      </w:r>
      <w:r w:rsidR="007A5F6A" w:rsidRPr="00DA5155">
        <w:rPr>
          <w:sz w:val="24"/>
          <w:szCs w:val="24"/>
          <w:lang w:val="ro-RO"/>
        </w:rPr>
        <w:t>elii sau vinii acest</w:t>
      </w:r>
      <w:r>
        <w:rPr>
          <w:sz w:val="24"/>
          <w:szCs w:val="24"/>
          <w:lang w:val="ro-RO"/>
        </w:rPr>
        <w:t>ora, care nu putea fi prev</w:t>
      </w:r>
      <w:r w:rsidR="00DA5470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>zut în momentul încheierii contractului ş</w:t>
      </w:r>
      <w:r w:rsidR="007A5F6A" w:rsidRPr="00DA5155">
        <w:rPr>
          <w:sz w:val="24"/>
          <w:szCs w:val="24"/>
          <w:lang w:val="ro-RO"/>
        </w:rPr>
        <w:t>i car</w:t>
      </w:r>
      <w:r>
        <w:rPr>
          <w:sz w:val="24"/>
          <w:szCs w:val="24"/>
          <w:lang w:val="ro-RO"/>
        </w:rPr>
        <w:t>e face imposibilă executarea ş</w:t>
      </w:r>
      <w:r w:rsidR="00D703C1">
        <w:rPr>
          <w:sz w:val="24"/>
          <w:szCs w:val="24"/>
          <w:lang w:val="ro-RO"/>
        </w:rPr>
        <w:t>i</w:t>
      </w:r>
      <w:r>
        <w:rPr>
          <w:sz w:val="24"/>
          <w:szCs w:val="24"/>
          <w:lang w:val="ro-RO"/>
        </w:rPr>
        <w:t xml:space="preserve"> respectiv, î</w:t>
      </w:r>
      <w:r w:rsidR="007A5F6A" w:rsidRPr="00DA5155">
        <w:rPr>
          <w:sz w:val="24"/>
          <w:szCs w:val="24"/>
          <w:lang w:val="ro-RO"/>
        </w:rPr>
        <w:t>ndeplinirea contractului; sunt con</w:t>
      </w:r>
      <w:r>
        <w:rPr>
          <w:sz w:val="24"/>
          <w:szCs w:val="24"/>
          <w:lang w:val="ro-RO"/>
        </w:rPr>
        <w:t>siderate asemenea evenimente: războaie, revoluţii, incendii, inundaţ</w:t>
      </w:r>
      <w:r w:rsidR="007A5F6A" w:rsidRPr="00DA5155">
        <w:rPr>
          <w:sz w:val="24"/>
          <w:szCs w:val="24"/>
          <w:lang w:val="ro-RO"/>
        </w:rPr>
        <w:t>ii sau orice al</w:t>
      </w:r>
      <w:r>
        <w:rPr>
          <w:sz w:val="24"/>
          <w:szCs w:val="24"/>
          <w:lang w:val="ro-RO"/>
        </w:rPr>
        <w:t>te catastrofe naturale, restricţii apă</w:t>
      </w:r>
      <w:r w:rsidR="007A5F6A" w:rsidRPr="00DA5155">
        <w:rPr>
          <w:sz w:val="24"/>
          <w:szCs w:val="24"/>
          <w:lang w:val="ro-RO"/>
        </w:rPr>
        <w:t>rute ca urmare a unei carantine, embargo</w:t>
      </w:r>
      <w:r>
        <w:rPr>
          <w:sz w:val="24"/>
          <w:szCs w:val="24"/>
          <w:lang w:val="ro-RO"/>
        </w:rPr>
        <w:t>u, enumerarea nefiind exhaustivă, ci enunţiativă. Nu este considerat forţ</w:t>
      </w:r>
      <w:r w:rsidR="00DA5470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 xml:space="preserve"> majoră</w:t>
      </w:r>
      <w:r w:rsidR="007A5F6A" w:rsidRPr="00DA5155">
        <w:rPr>
          <w:sz w:val="24"/>
          <w:szCs w:val="24"/>
          <w:lang w:val="ro-RO"/>
        </w:rPr>
        <w:t xml:space="preserve"> un eveniment as</w:t>
      </w:r>
      <w:r>
        <w:rPr>
          <w:sz w:val="24"/>
          <w:szCs w:val="24"/>
          <w:lang w:val="ro-RO"/>
        </w:rPr>
        <w:t>emenea celor de mai sus care, fără</w:t>
      </w:r>
      <w:r w:rsidR="007A5F6A" w:rsidRPr="00DA5155">
        <w:rPr>
          <w:sz w:val="24"/>
          <w:szCs w:val="24"/>
          <w:lang w:val="ro-RO"/>
        </w:rPr>
        <w:t xml:space="preserve"> a crea o imposibilitate de executare, face extrem de</w:t>
      </w:r>
      <w:r>
        <w:rPr>
          <w:sz w:val="24"/>
          <w:szCs w:val="24"/>
          <w:lang w:val="ro-RO"/>
        </w:rPr>
        <w:t xml:space="preserve"> costisitoare executarea obligaţiilor uneia dintre parţ</w:t>
      </w:r>
      <w:r w:rsidR="007A5F6A" w:rsidRPr="00DA5155">
        <w:rPr>
          <w:sz w:val="24"/>
          <w:szCs w:val="24"/>
          <w:lang w:val="ro-RO"/>
        </w:rPr>
        <w:t>i.</w:t>
      </w:r>
    </w:p>
    <w:p w:rsidR="007A5F6A" w:rsidRPr="00DA5155" w:rsidRDefault="007641DD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g) zi - zi calendaristic</w:t>
      </w:r>
      <w:r w:rsidR="00DA5470">
        <w:rPr>
          <w:sz w:val="24"/>
          <w:szCs w:val="24"/>
          <w:lang w:val="ro-RO"/>
        </w:rPr>
        <w:t>ă,</w:t>
      </w:r>
      <w:r>
        <w:rPr>
          <w:sz w:val="24"/>
          <w:szCs w:val="24"/>
          <w:lang w:val="ro-RO"/>
        </w:rPr>
        <w:t xml:space="preserve"> an</w:t>
      </w:r>
      <w:r w:rsidR="007A5F6A" w:rsidRPr="00DA5155">
        <w:rPr>
          <w:sz w:val="24"/>
          <w:szCs w:val="24"/>
          <w:lang w:val="ro-RO"/>
        </w:rPr>
        <w:t xml:space="preserve"> - 365 de zile.</w:t>
      </w:r>
    </w:p>
    <w:p w:rsidR="007A5F6A" w:rsidRPr="00DA5155" w:rsidRDefault="0085389C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5. Executarea contractului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 xml:space="preserve">5.1. </w:t>
      </w:r>
      <w:r w:rsidR="00296281">
        <w:rPr>
          <w:sz w:val="24"/>
          <w:szCs w:val="24"/>
          <w:lang w:val="ro-RO"/>
        </w:rPr>
        <w:t>–</w:t>
      </w:r>
      <w:r w:rsidRPr="00DA5155">
        <w:rPr>
          <w:sz w:val="24"/>
          <w:szCs w:val="24"/>
          <w:lang w:val="ro-RO"/>
        </w:rPr>
        <w:t xml:space="preserve"> </w:t>
      </w:r>
      <w:r w:rsidR="00296281">
        <w:rPr>
          <w:sz w:val="24"/>
          <w:szCs w:val="24"/>
          <w:lang w:val="ro-RO"/>
        </w:rPr>
        <w:t>Executarea c</w:t>
      </w:r>
      <w:r w:rsidR="004E7092">
        <w:rPr>
          <w:sz w:val="24"/>
          <w:szCs w:val="24"/>
          <w:lang w:val="ro-RO"/>
        </w:rPr>
        <w:t>ontractului î</w:t>
      </w:r>
      <w:r w:rsidR="00296281">
        <w:rPr>
          <w:sz w:val="24"/>
          <w:szCs w:val="24"/>
          <w:lang w:val="ro-RO"/>
        </w:rPr>
        <w:t>ncepe la data de 10.08.2022</w:t>
      </w:r>
      <w:r w:rsidR="00E920D0">
        <w:rPr>
          <w:sz w:val="24"/>
          <w:szCs w:val="24"/>
          <w:lang w:val="ro-RO"/>
        </w:rPr>
        <w:t>.</w:t>
      </w:r>
    </w:p>
    <w:p w:rsidR="007A5F6A" w:rsidRPr="00DA5155" w:rsidRDefault="002D10AA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</w:t>
      </w:r>
      <w:r w:rsidR="007A5F6A" w:rsidRPr="00DA5155">
        <w:rPr>
          <w:sz w:val="24"/>
          <w:szCs w:val="24"/>
          <w:lang w:val="ro-RO"/>
        </w:rPr>
        <w:t>6. Documentele contractului</w:t>
      </w:r>
    </w:p>
    <w:p w:rsidR="007A5F6A" w:rsidRPr="00DA5155" w:rsidRDefault="00082295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6.1. - Natura si volumul lucrărilor sunt precizate î</w:t>
      </w:r>
      <w:r w:rsidR="007A5F6A" w:rsidRPr="00DA5155">
        <w:rPr>
          <w:sz w:val="24"/>
          <w:szCs w:val="24"/>
          <w:lang w:val="ro-RO"/>
        </w:rPr>
        <w:t>n anexele la prezentul contract.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>6.2. - Documentele prezentului contract sunt:</w:t>
      </w:r>
    </w:p>
    <w:p w:rsidR="007A5F6A" w:rsidRPr="00DA5155" w:rsidRDefault="00562C86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a</w:t>
      </w:r>
      <w:r w:rsidR="00082295">
        <w:rPr>
          <w:sz w:val="24"/>
          <w:szCs w:val="24"/>
          <w:lang w:val="ro-RO"/>
        </w:rPr>
        <w:t>) propunerea tehnică şi propunerea financiară</w:t>
      </w:r>
      <w:r w:rsidR="007A5F6A" w:rsidRPr="00DA5155">
        <w:rPr>
          <w:sz w:val="24"/>
          <w:szCs w:val="24"/>
          <w:lang w:val="ro-RO"/>
        </w:rPr>
        <w:t>;</w:t>
      </w:r>
    </w:p>
    <w:p w:rsidR="007A5F6A" w:rsidRDefault="00562C86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="004E7092">
        <w:rPr>
          <w:sz w:val="24"/>
          <w:szCs w:val="24"/>
          <w:lang w:val="ro-RO"/>
        </w:rPr>
        <w:t>b)</w:t>
      </w:r>
      <w:r w:rsidR="00DA5470">
        <w:rPr>
          <w:sz w:val="24"/>
          <w:szCs w:val="24"/>
          <w:lang w:val="ro-RO"/>
        </w:rPr>
        <w:t xml:space="preserve"> </w:t>
      </w:r>
      <w:r w:rsidR="004E7092">
        <w:rPr>
          <w:sz w:val="24"/>
          <w:szCs w:val="24"/>
          <w:lang w:val="ro-RO"/>
        </w:rPr>
        <w:t>documentaţ</w:t>
      </w:r>
      <w:r w:rsidR="00E920D0">
        <w:rPr>
          <w:sz w:val="24"/>
          <w:szCs w:val="24"/>
          <w:lang w:val="ro-RO"/>
        </w:rPr>
        <w:t>ia de atribuire privind achizi</w:t>
      </w:r>
      <w:r w:rsidR="00DA5470">
        <w:rPr>
          <w:sz w:val="24"/>
          <w:szCs w:val="24"/>
          <w:lang w:val="ro-RO"/>
        </w:rPr>
        <w:t>ț</w:t>
      </w:r>
      <w:r w:rsidR="00E920D0">
        <w:rPr>
          <w:sz w:val="24"/>
          <w:szCs w:val="24"/>
          <w:lang w:val="ro-RO"/>
        </w:rPr>
        <w:t>ia de</w:t>
      </w:r>
      <w:r w:rsidR="00E920D0" w:rsidRPr="00E920D0">
        <w:t xml:space="preserve"> </w:t>
      </w:r>
      <w:r w:rsidR="00E920D0">
        <w:t>“</w:t>
      </w:r>
      <w:r w:rsidR="004E7092">
        <w:rPr>
          <w:sz w:val="24"/>
          <w:szCs w:val="24"/>
          <w:lang w:val="ro-RO"/>
        </w:rPr>
        <w:t>Lucrări de înlocuire, confecţionare</w:t>
      </w:r>
      <w:r w:rsidR="00DA5470">
        <w:rPr>
          <w:sz w:val="24"/>
          <w:szCs w:val="24"/>
          <w:lang w:val="ro-RO"/>
        </w:rPr>
        <w:t xml:space="preserve">, montaj </w:t>
      </w:r>
      <w:r w:rsidR="004E7092">
        <w:rPr>
          <w:sz w:val="24"/>
          <w:szCs w:val="24"/>
          <w:lang w:val="ro-RO"/>
        </w:rPr>
        <w:t>tâmplă</w:t>
      </w:r>
      <w:r w:rsidR="00E920D0" w:rsidRPr="00E920D0">
        <w:rPr>
          <w:sz w:val="24"/>
          <w:szCs w:val="24"/>
          <w:lang w:val="ro-RO"/>
        </w:rPr>
        <w:t>rie PVC cu geam termopan triplu stratificat-ferestre la s</w:t>
      </w:r>
      <w:r w:rsidR="004E7092">
        <w:rPr>
          <w:sz w:val="24"/>
          <w:szCs w:val="24"/>
          <w:lang w:val="ro-RO"/>
        </w:rPr>
        <w:t xml:space="preserve">ediul ITM Hunedoara </w:t>
      </w:r>
      <w:r w:rsidR="00DA5470">
        <w:rPr>
          <w:sz w:val="24"/>
          <w:szCs w:val="24"/>
          <w:lang w:val="ro-RO"/>
        </w:rPr>
        <w:t>ș</w:t>
      </w:r>
      <w:r w:rsidR="004E7092">
        <w:rPr>
          <w:sz w:val="24"/>
          <w:szCs w:val="24"/>
          <w:lang w:val="ro-RO"/>
        </w:rPr>
        <w:t xml:space="preserve">i reparat </w:t>
      </w:r>
      <w:proofErr w:type="spellStart"/>
      <w:r w:rsidR="004E7092">
        <w:rPr>
          <w:sz w:val="24"/>
          <w:szCs w:val="24"/>
          <w:lang w:val="ro-RO"/>
        </w:rPr>
        <w:t>şpaleţ</w:t>
      </w:r>
      <w:r w:rsidR="00E920D0" w:rsidRPr="00E920D0">
        <w:rPr>
          <w:sz w:val="24"/>
          <w:szCs w:val="24"/>
          <w:lang w:val="ro-RO"/>
        </w:rPr>
        <w:t>i</w:t>
      </w:r>
      <w:proofErr w:type="spellEnd"/>
      <w:r w:rsidR="00E920D0" w:rsidRPr="00E920D0">
        <w:rPr>
          <w:sz w:val="24"/>
          <w:szCs w:val="24"/>
          <w:lang w:val="ro-RO"/>
        </w:rPr>
        <w:t>”</w:t>
      </w:r>
      <w:r w:rsidR="00DA5470">
        <w:rPr>
          <w:sz w:val="24"/>
          <w:szCs w:val="24"/>
          <w:lang w:val="ro-RO"/>
        </w:rPr>
        <w:t>.</w:t>
      </w:r>
    </w:p>
    <w:p w:rsidR="00DA5470" w:rsidRPr="00DA5155" w:rsidRDefault="00DA5470" w:rsidP="007A5F6A">
      <w:pPr>
        <w:rPr>
          <w:sz w:val="24"/>
          <w:szCs w:val="24"/>
          <w:lang w:val="ro-RO"/>
        </w:rPr>
      </w:pP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 xml:space="preserve">    7. Standarde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>7</w:t>
      </w:r>
      <w:r w:rsidR="004F5A3E">
        <w:rPr>
          <w:sz w:val="24"/>
          <w:szCs w:val="24"/>
          <w:lang w:val="ro-RO"/>
        </w:rPr>
        <w:t>.1. - (1) Executantul garantează că la data recepţiei lucrarea executată va avea calităţile declarate de către acesta î</w:t>
      </w:r>
      <w:r w:rsidRPr="00DA5155">
        <w:rPr>
          <w:sz w:val="24"/>
          <w:szCs w:val="24"/>
          <w:lang w:val="ro-RO"/>
        </w:rPr>
        <w:t>n co</w:t>
      </w:r>
      <w:r w:rsidR="004F5A3E">
        <w:rPr>
          <w:sz w:val="24"/>
          <w:szCs w:val="24"/>
          <w:lang w:val="ro-RO"/>
        </w:rPr>
        <w:t>ntract, va corespunde reglementărilor tehnice în vigoare ş</w:t>
      </w:r>
      <w:r w:rsidRPr="00DA5155">
        <w:rPr>
          <w:sz w:val="24"/>
          <w:szCs w:val="24"/>
          <w:lang w:val="ro-RO"/>
        </w:rPr>
        <w:t>i n</w:t>
      </w:r>
      <w:r w:rsidR="004F5A3E">
        <w:rPr>
          <w:sz w:val="24"/>
          <w:szCs w:val="24"/>
          <w:lang w:val="ro-RO"/>
        </w:rPr>
        <w:t>u va fi afectată</w:t>
      </w:r>
      <w:r w:rsidRPr="00DA5155">
        <w:rPr>
          <w:sz w:val="24"/>
          <w:szCs w:val="24"/>
          <w:lang w:val="ro-RO"/>
        </w:rPr>
        <w:t xml:space="preserve"> de vicii care ar diminua sau ar anula valoarea ori posibilita</w:t>
      </w:r>
      <w:r w:rsidR="004F5A3E">
        <w:rPr>
          <w:sz w:val="24"/>
          <w:szCs w:val="24"/>
          <w:lang w:val="ro-RO"/>
        </w:rPr>
        <w:t>tea de utilizare, conform condiţ</w:t>
      </w:r>
      <w:r w:rsidRPr="00DA5155">
        <w:rPr>
          <w:sz w:val="24"/>
          <w:szCs w:val="24"/>
          <w:lang w:val="ro-RO"/>
        </w:rPr>
        <w:t xml:space="preserve">iilor normale de </w:t>
      </w:r>
      <w:r w:rsidR="004F5A3E">
        <w:rPr>
          <w:sz w:val="24"/>
          <w:szCs w:val="24"/>
          <w:lang w:val="ro-RO"/>
        </w:rPr>
        <w:t>folosire sau celor specificate î</w:t>
      </w:r>
      <w:r w:rsidRPr="00DA5155">
        <w:rPr>
          <w:sz w:val="24"/>
          <w:szCs w:val="24"/>
          <w:lang w:val="ro-RO"/>
        </w:rPr>
        <w:t>n contract.</w:t>
      </w:r>
    </w:p>
    <w:p w:rsidR="007A5F6A" w:rsidRPr="00DA5155" w:rsidRDefault="004F5A3E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8. Caracterul confidenţ</w:t>
      </w:r>
      <w:r w:rsidR="007A5F6A" w:rsidRPr="00DA5155">
        <w:rPr>
          <w:sz w:val="24"/>
          <w:szCs w:val="24"/>
          <w:lang w:val="ro-RO"/>
        </w:rPr>
        <w:t>ial al contractului</w:t>
      </w:r>
    </w:p>
    <w:p w:rsidR="007A5F6A" w:rsidRPr="00DA5155" w:rsidRDefault="00BE13C9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  <w:r w:rsidR="004F5A3E">
        <w:rPr>
          <w:sz w:val="24"/>
          <w:szCs w:val="24"/>
          <w:lang w:val="ro-RO"/>
        </w:rPr>
        <w:t>8.1. - (1) O parte contractantă</w:t>
      </w:r>
      <w:r w:rsidR="007A5F6A" w:rsidRPr="00DA5155">
        <w:rPr>
          <w:sz w:val="24"/>
          <w:szCs w:val="24"/>
          <w:lang w:val="ro-RO"/>
        </w:rPr>
        <w:t xml:space="preserve"> n</w:t>
      </w:r>
      <w:r w:rsidR="004F5A3E">
        <w:rPr>
          <w:sz w:val="24"/>
          <w:szCs w:val="24"/>
          <w:lang w:val="ro-RO"/>
        </w:rPr>
        <w:t>u are dreptul, fără acordul scris al celeilalte părţ</w:t>
      </w:r>
      <w:r w:rsidR="007A5F6A" w:rsidRPr="00DA5155">
        <w:rPr>
          <w:sz w:val="24"/>
          <w:szCs w:val="24"/>
          <w:lang w:val="ro-RO"/>
        </w:rPr>
        <w:t>i: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 xml:space="preserve">    a) de a face cunoscut contractul sau oric</w:t>
      </w:r>
      <w:r w:rsidR="004F5A3E">
        <w:rPr>
          <w:sz w:val="24"/>
          <w:szCs w:val="24"/>
          <w:lang w:val="ro-RO"/>
        </w:rPr>
        <w:t>e prevedere a acestuia unei terţe părţi, î</w:t>
      </w:r>
      <w:r w:rsidRPr="00DA5155">
        <w:rPr>
          <w:sz w:val="24"/>
          <w:szCs w:val="24"/>
          <w:lang w:val="ro-RO"/>
        </w:rPr>
        <w:t>n a</w:t>
      </w:r>
      <w:r w:rsidR="004F5A3E">
        <w:rPr>
          <w:sz w:val="24"/>
          <w:szCs w:val="24"/>
          <w:lang w:val="ro-RO"/>
        </w:rPr>
        <w:t>fara acelor persoane implicate în î</w:t>
      </w:r>
      <w:r w:rsidRPr="00DA5155">
        <w:rPr>
          <w:sz w:val="24"/>
          <w:szCs w:val="24"/>
          <w:lang w:val="ro-RO"/>
        </w:rPr>
        <w:t>ndeplinirea contractului;</w:t>
      </w:r>
    </w:p>
    <w:p w:rsidR="007A5F6A" w:rsidRPr="00DA5155" w:rsidRDefault="004F5A3E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b) de a utiliza informaţiile ş</w:t>
      </w:r>
      <w:r w:rsidR="007A5F6A" w:rsidRPr="00DA5155">
        <w:rPr>
          <w:sz w:val="24"/>
          <w:szCs w:val="24"/>
          <w:lang w:val="ro-RO"/>
        </w:rPr>
        <w:t>i documentele ob</w:t>
      </w:r>
      <w:r>
        <w:rPr>
          <w:sz w:val="24"/>
          <w:szCs w:val="24"/>
          <w:lang w:val="ro-RO"/>
        </w:rPr>
        <w:t>ţinute sau la care are acces î</w:t>
      </w:r>
      <w:r w:rsidR="007A5F6A" w:rsidRPr="00DA5155">
        <w:rPr>
          <w:sz w:val="24"/>
          <w:szCs w:val="24"/>
          <w:lang w:val="ro-RO"/>
        </w:rPr>
        <w:t>n perioa</w:t>
      </w:r>
      <w:r>
        <w:rPr>
          <w:sz w:val="24"/>
          <w:szCs w:val="24"/>
          <w:lang w:val="ro-RO"/>
        </w:rPr>
        <w:t>da de derulare a contractului, în alt scop decât acela de a-şi îndeplini obligaţ</w:t>
      </w:r>
      <w:r w:rsidR="007A5F6A" w:rsidRPr="00DA5155">
        <w:rPr>
          <w:sz w:val="24"/>
          <w:szCs w:val="24"/>
          <w:lang w:val="ro-RO"/>
        </w:rPr>
        <w:t>iile contractuale.</w:t>
      </w:r>
    </w:p>
    <w:p w:rsidR="007A5F6A" w:rsidRPr="00DA5155" w:rsidRDefault="004F5A3E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</w:t>
      </w:r>
      <w:r w:rsidR="00DA5470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>(2) Dezvăluirea oricărei informaţii faţă de persoanele implicate în î</w:t>
      </w:r>
      <w:r w:rsidR="007A5F6A" w:rsidRPr="00DA5155">
        <w:rPr>
          <w:sz w:val="24"/>
          <w:szCs w:val="24"/>
          <w:lang w:val="ro-RO"/>
        </w:rPr>
        <w:t>ndeplinirea c</w:t>
      </w:r>
      <w:r>
        <w:rPr>
          <w:sz w:val="24"/>
          <w:szCs w:val="24"/>
          <w:lang w:val="ro-RO"/>
        </w:rPr>
        <w:t>ontractului se va face confidenţ</w:t>
      </w:r>
      <w:r w:rsidR="007A5F6A" w:rsidRPr="00DA5155">
        <w:rPr>
          <w:sz w:val="24"/>
          <w:szCs w:val="24"/>
          <w:lang w:val="ro-RO"/>
        </w:rPr>
        <w:t>i</w:t>
      </w:r>
      <w:r>
        <w:rPr>
          <w:sz w:val="24"/>
          <w:szCs w:val="24"/>
          <w:lang w:val="ro-RO"/>
        </w:rPr>
        <w:t>al ş</w:t>
      </w:r>
      <w:r w:rsidR="007A5F6A" w:rsidRPr="00DA5155">
        <w:rPr>
          <w:sz w:val="24"/>
          <w:szCs w:val="24"/>
          <w:lang w:val="ro-RO"/>
        </w:rPr>
        <w:t>i se va exti</w:t>
      </w:r>
      <w:r>
        <w:rPr>
          <w:sz w:val="24"/>
          <w:szCs w:val="24"/>
          <w:lang w:val="ro-RO"/>
        </w:rPr>
        <w:t>nde numai asupra acelor informaţii necesare în vederea î</w:t>
      </w:r>
      <w:r w:rsidR="007A5F6A" w:rsidRPr="00DA5155">
        <w:rPr>
          <w:sz w:val="24"/>
          <w:szCs w:val="24"/>
          <w:lang w:val="ro-RO"/>
        </w:rPr>
        <w:t>ndeplinirii contractului.</w:t>
      </w:r>
    </w:p>
    <w:p w:rsidR="007A5F6A" w:rsidRPr="00DA5155" w:rsidRDefault="00BE13C9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  <w:r w:rsidR="004F5A3E">
        <w:rPr>
          <w:sz w:val="24"/>
          <w:szCs w:val="24"/>
          <w:lang w:val="ro-RO"/>
        </w:rPr>
        <w:t>8.2. - O parte co</w:t>
      </w:r>
      <w:r w:rsidR="004E7092">
        <w:rPr>
          <w:sz w:val="24"/>
          <w:szCs w:val="24"/>
          <w:lang w:val="ro-RO"/>
        </w:rPr>
        <w:t>ntractantă va fi exonerată de ră</w:t>
      </w:r>
      <w:r w:rsidR="004F5A3E">
        <w:rPr>
          <w:sz w:val="24"/>
          <w:szCs w:val="24"/>
          <w:lang w:val="ro-RO"/>
        </w:rPr>
        <w:t>spunderea pentru dezvăluirea de informaţii referitoare la contract dacă</w:t>
      </w:r>
      <w:r w:rsidR="007A5F6A" w:rsidRPr="00DA5155">
        <w:rPr>
          <w:sz w:val="24"/>
          <w:szCs w:val="24"/>
          <w:lang w:val="ro-RO"/>
        </w:rPr>
        <w:t>:</w:t>
      </w:r>
    </w:p>
    <w:p w:rsidR="007A5F6A" w:rsidRPr="00DA5155" w:rsidRDefault="004F5A3E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a) informaţia era cunoscută</w:t>
      </w:r>
      <w:r w:rsidR="007A5F6A" w:rsidRPr="00DA5155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părţii contractante înainte ca ea să fi fost primită de la cealaltă parte contractantă</w:t>
      </w:r>
      <w:r w:rsidR="007A5F6A" w:rsidRPr="00DA5155">
        <w:rPr>
          <w:sz w:val="24"/>
          <w:szCs w:val="24"/>
          <w:lang w:val="ro-RO"/>
        </w:rPr>
        <w:t xml:space="preserve"> sau</w:t>
      </w:r>
    </w:p>
    <w:p w:rsidR="007A5F6A" w:rsidRPr="00DA5155" w:rsidRDefault="004F5A3E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b) informaţia a fost dezvăluită dup</w:t>
      </w:r>
      <w:r w:rsidR="00DA5470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 xml:space="preserve"> ce a fost obţ</w:t>
      </w:r>
      <w:r w:rsidR="007A5F6A" w:rsidRPr="00DA5155">
        <w:rPr>
          <w:sz w:val="24"/>
          <w:szCs w:val="24"/>
          <w:lang w:val="ro-RO"/>
        </w:rPr>
        <w:t>inu</w:t>
      </w:r>
      <w:r w:rsidR="009F200A">
        <w:rPr>
          <w:sz w:val="24"/>
          <w:szCs w:val="24"/>
          <w:lang w:val="ro-RO"/>
        </w:rPr>
        <w:t>t acordul scris al celeilalte părţ</w:t>
      </w:r>
      <w:r w:rsidR="007A5F6A" w:rsidRPr="00DA5155">
        <w:rPr>
          <w:sz w:val="24"/>
          <w:szCs w:val="24"/>
          <w:lang w:val="ro-RO"/>
        </w:rPr>
        <w:t>i co</w:t>
      </w:r>
      <w:r w:rsidR="009F200A">
        <w:rPr>
          <w:sz w:val="24"/>
          <w:szCs w:val="24"/>
          <w:lang w:val="ro-RO"/>
        </w:rPr>
        <w:t>ntractante pentru asemenea dezvă</w:t>
      </w:r>
      <w:r w:rsidR="007A5F6A" w:rsidRPr="00DA5155">
        <w:rPr>
          <w:sz w:val="24"/>
          <w:szCs w:val="24"/>
          <w:lang w:val="ro-RO"/>
        </w:rPr>
        <w:t>luire sau</w:t>
      </w:r>
    </w:p>
    <w:p w:rsidR="007A5F6A" w:rsidRPr="00DA5155" w:rsidRDefault="009F200A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c) partea contractantă a fost obligată în mod legal să dezvăluie informaţ</w:t>
      </w:r>
      <w:r w:rsidR="007A5F6A" w:rsidRPr="00DA5155">
        <w:rPr>
          <w:sz w:val="24"/>
          <w:szCs w:val="24"/>
          <w:lang w:val="ro-RO"/>
        </w:rPr>
        <w:t>ia.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 xml:space="preserve">    9. Drep</w:t>
      </w:r>
      <w:r w:rsidR="009F200A">
        <w:rPr>
          <w:sz w:val="24"/>
          <w:szCs w:val="24"/>
          <w:lang w:val="ro-RO"/>
        </w:rPr>
        <w:t>turi de proprietate intelectuală</w:t>
      </w:r>
    </w:p>
    <w:p w:rsidR="007A5F6A" w:rsidRPr="00DA5155" w:rsidRDefault="009F200A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9.1. - Executantul are obligaţia de a despăgubi achizitorul î</w:t>
      </w:r>
      <w:r w:rsidR="007A5F6A" w:rsidRPr="00DA5155">
        <w:rPr>
          <w:sz w:val="24"/>
          <w:szCs w:val="24"/>
          <w:lang w:val="ro-RO"/>
        </w:rPr>
        <w:t>mpotriva oric</w:t>
      </w:r>
      <w:r w:rsidR="00DA5470">
        <w:rPr>
          <w:sz w:val="24"/>
          <w:szCs w:val="24"/>
          <w:lang w:val="ro-RO"/>
        </w:rPr>
        <w:t>ă</w:t>
      </w:r>
      <w:r w:rsidR="007A5F6A" w:rsidRPr="00DA5155">
        <w:rPr>
          <w:sz w:val="24"/>
          <w:szCs w:val="24"/>
          <w:lang w:val="ro-RO"/>
        </w:rPr>
        <w:t>ror:</w:t>
      </w:r>
    </w:p>
    <w:p w:rsidR="007A5F6A" w:rsidRPr="00DA5155" w:rsidRDefault="009F200A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a) reclamaţii şi acţiuni în justiţie ce rezultă din încă</w:t>
      </w:r>
      <w:r w:rsidR="007A5F6A" w:rsidRPr="00DA5155">
        <w:rPr>
          <w:sz w:val="24"/>
          <w:szCs w:val="24"/>
          <w:lang w:val="ro-RO"/>
        </w:rPr>
        <w:t>lcarea unor drepturi de proprietate inte</w:t>
      </w:r>
      <w:r>
        <w:rPr>
          <w:sz w:val="24"/>
          <w:szCs w:val="24"/>
          <w:lang w:val="ro-RO"/>
        </w:rPr>
        <w:t>lectuală (brevete, nume, mărci î</w:t>
      </w:r>
      <w:r w:rsidR="007A5F6A" w:rsidRPr="00DA5155">
        <w:rPr>
          <w:sz w:val="24"/>
          <w:szCs w:val="24"/>
          <w:lang w:val="ro-RO"/>
        </w:rPr>
        <w:t>nregistrate etc.), legate de echi</w:t>
      </w:r>
      <w:r>
        <w:rPr>
          <w:sz w:val="24"/>
          <w:szCs w:val="24"/>
          <w:lang w:val="ro-RO"/>
        </w:rPr>
        <w:t>pamentele, materialele, instalaţ</w:t>
      </w:r>
      <w:r w:rsidR="007A5F6A" w:rsidRPr="00DA5155">
        <w:rPr>
          <w:sz w:val="24"/>
          <w:szCs w:val="24"/>
          <w:lang w:val="ro-RO"/>
        </w:rPr>
        <w:t>iile sau</w:t>
      </w:r>
      <w:r>
        <w:rPr>
          <w:sz w:val="24"/>
          <w:szCs w:val="24"/>
          <w:lang w:val="ro-RO"/>
        </w:rPr>
        <w:t xml:space="preserve"> utilajele folosite</w:t>
      </w:r>
      <w:r w:rsidR="00DA5470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ori în legă</w:t>
      </w:r>
      <w:r w:rsidR="007A5F6A" w:rsidRPr="00DA5155">
        <w:rPr>
          <w:sz w:val="24"/>
          <w:szCs w:val="24"/>
          <w:lang w:val="ro-RO"/>
        </w:rPr>
        <w:t>t</w:t>
      </w:r>
      <w:r>
        <w:rPr>
          <w:sz w:val="24"/>
          <w:szCs w:val="24"/>
          <w:lang w:val="ro-RO"/>
        </w:rPr>
        <w:t>ur</w:t>
      </w:r>
      <w:r w:rsidR="00DA5470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 xml:space="preserve"> cu execuţia lucrărilor ş</w:t>
      </w:r>
      <w:r w:rsidR="007A5F6A" w:rsidRPr="00DA5155">
        <w:rPr>
          <w:sz w:val="24"/>
          <w:szCs w:val="24"/>
          <w:lang w:val="ro-RO"/>
        </w:rPr>
        <w:t>i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 xml:space="preserve">    b) daune-interese, cos</w:t>
      </w:r>
      <w:r w:rsidR="009F200A">
        <w:rPr>
          <w:sz w:val="24"/>
          <w:szCs w:val="24"/>
          <w:lang w:val="ro-RO"/>
        </w:rPr>
        <w:t>turi, taxe şi cheltuieli de orice natură, aferente, cu excepţia situaţiei în care o astfel de încălcare rezultă</w:t>
      </w:r>
      <w:r w:rsidRPr="00DA5155">
        <w:rPr>
          <w:sz w:val="24"/>
          <w:szCs w:val="24"/>
          <w:lang w:val="ro-RO"/>
        </w:rPr>
        <w:t xml:space="preserve"> din respectarea proiec</w:t>
      </w:r>
      <w:r w:rsidR="009F200A">
        <w:rPr>
          <w:sz w:val="24"/>
          <w:szCs w:val="24"/>
          <w:lang w:val="ro-RO"/>
        </w:rPr>
        <w:t>tului întocmit de că</w:t>
      </w:r>
      <w:r w:rsidRPr="00DA5155">
        <w:rPr>
          <w:sz w:val="24"/>
          <w:szCs w:val="24"/>
          <w:lang w:val="ro-RO"/>
        </w:rPr>
        <w:t>tre achizitor.</w:t>
      </w:r>
    </w:p>
    <w:p w:rsidR="007A5F6A" w:rsidRPr="00DA5155" w:rsidRDefault="00562C86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10</w:t>
      </w:r>
      <w:r w:rsidR="00E920D0">
        <w:rPr>
          <w:sz w:val="24"/>
          <w:szCs w:val="24"/>
          <w:lang w:val="ro-RO"/>
        </w:rPr>
        <w:t xml:space="preserve">. </w:t>
      </w:r>
      <w:proofErr w:type="spellStart"/>
      <w:r w:rsidR="00E920D0">
        <w:rPr>
          <w:sz w:val="24"/>
          <w:szCs w:val="24"/>
          <w:lang w:val="ro-RO"/>
        </w:rPr>
        <w:t>Obligatiile</w:t>
      </w:r>
      <w:proofErr w:type="spellEnd"/>
      <w:r w:rsidR="00E920D0">
        <w:rPr>
          <w:sz w:val="24"/>
          <w:szCs w:val="24"/>
          <w:lang w:val="ro-RO"/>
        </w:rPr>
        <w:t xml:space="preserve"> principale ale </w:t>
      </w:r>
      <w:r w:rsidR="007A5F6A" w:rsidRPr="00DA5155">
        <w:rPr>
          <w:sz w:val="24"/>
          <w:szCs w:val="24"/>
          <w:lang w:val="ro-RO"/>
        </w:rPr>
        <w:t xml:space="preserve"> executantului</w:t>
      </w:r>
    </w:p>
    <w:p w:rsidR="00E920D0" w:rsidRDefault="00562C86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10</w:t>
      </w:r>
      <w:r w:rsidR="007A5F6A" w:rsidRPr="00DA5155">
        <w:rPr>
          <w:sz w:val="24"/>
          <w:szCs w:val="24"/>
          <w:lang w:val="ro-RO"/>
        </w:rPr>
        <w:t>.1.</w:t>
      </w:r>
      <w:r w:rsidR="00326B3D">
        <w:rPr>
          <w:sz w:val="24"/>
          <w:szCs w:val="24"/>
          <w:lang w:val="ro-RO"/>
        </w:rPr>
        <w:t>(1)</w:t>
      </w:r>
      <w:r w:rsidR="00416FA3">
        <w:rPr>
          <w:sz w:val="24"/>
          <w:szCs w:val="24"/>
          <w:lang w:val="ro-RO"/>
        </w:rPr>
        <w:t xml:space="preserve"> </w:t>
      </w:r>
      <w:r w:rsidR="00E920D0">
        <w:rPr>
          <w:sz w:val="24"/>
          <w:szCs w:val="24"/>
          <w:lang w:val="ro-RO"/>
        </w:rPr>
        <w:t>Executantul se obligă să</w:t>
      </w:r>
      <w:r w:rsidR="00E920D0" w:rsidRPr="00DA5155">
        <w:rPr>
          <w:sz w:val="24"/>
          <w:szCs w:val="24"/>
          <w:lang w:val="ro-RO"/>
        </w:rPr>
        <w:t xml:space="preserve"> execute</w:t>
      </w:r>
      <w:r w:rsidR="00E920D0">
        <w:rPr>
          <w:sz w:val="24"/>
          <w:szCs w:val="24"/>
          <w:lang w:val="ro-RO"/>
        </w:rPr>
        <w:t xml:space="preserve"> şi să</w:t>
      </w:r>
      <w:r w:rsidR="00E920D0" w:rsidRPr="00DA5155">
        <w:rPr>
          <w:sz w:val="24"/>
          <w:szCs w:val="24"/>
          <w:lang w:val="ro-RO"/>
        </w:rPr>
        <w:t xml:space="preserve"> fin</w:t>
      </w:r>
      <w:r w:rsidR="00E920D0">
        <w:rPr>
          <w:sz w:val="24"/>
          <w:szCs w:val="24"/>
          <w:lang w:val="ro-RO"/>
        </w:rPr>
        <w:t xml:space="preserve">alizeze </w:t>
      </w:r>
      <w:r w:rsidR="00416FA3">
        <w:rPr>
          <w:sz w:val="24"/>
          <w:szCs w:val="24"/>
          <w:lang w:val="ro-RO"/>
        </w:rPr>
        <w:t xml:space="preserve">lucrarea </w:t>
      </w:r>
      <w:r w:rsidR="00E920D0">
        <w:rPr>
          <w:sz w:val="24"/>
          <w:szCs w:val="24"/>
          <w:lang w:val="ro-RO"/>
        </w:rPr>
        <w:t>„Lucrăr</w:t>
      </w:r>
      <w:r w:rsidR="004E7092">
        <w:rPr>
          <w:sz w:val="24"/>
          <w:szCs w:val="24"/>
          <w:lang w:val="ro-RO"/>
        </w:rPr>
        <w:t>i de î</w:t>
      </w:r>
      <w:r w:rsidR="00E920D0">
        <w:rPr>
          <w:sz w:val="24"/>
          <w:szCs w:val="24"/>
          <w:lang w:val="ro-RO"/>
        </w:rPr>
        <w:t>nlocuire, con</w:t>
      </w:r>
      <w:r w:rsidR="004E7092">
        <w:rPr>
          <w:sz w:val="24"/>
          <w:szCs w:val="24"/>
          <w:lang w:val="ro-RO"/>
        </w:rPr>
        <w:t>fecţionare</w:t>
      </w:r>
      <w:r w:rsidR="00416FA3">
        <w:rPr>
          <w:sz w:val="24"/>
          <w:szCs w:val="24"/>
          <w:lang w:val="ro-RO"/>
        </w:rPr>
        <w:t>, montaj</w:t>
      </w:r>
      <w:r w:rsidR="004E7092">
        <w:rPr>
          <w:sz w:val="24"/>
          <w:szCs w:val="24"/>
          <w:lang w:val="ro-RO"/>
        </w:rPr>
        <w:t xml:space="preserve">  tâmplă</w:t>
      </w:r>
      <w:r w:rsidR="00E920D0">
        <w:rPr>
          <w:sz w:val="24"/>
          <w:szCs w:val="24"/>
          <w:lang w:val="ro-RO"/>
        </w:rPr>
        <w:t xml:space="preserve">rie PVC cu geam termopan triplu stratificat-ferestre la sediul ITM Hunedoara </w:t>
      </w:r>
      <w:r w:rsidR="00416FA3">
        <w:rPr>
          <w:sz w:val="24"/>
          <w:szCs w:val="24"/>
          <w:lang w:val="ro-RO"/>
        </w:rPr>
        <w:t>ș</w:t>
      </w:r>
      <w:r w:rsidR="00E920D0">
        <w:rPr>
          <w:sz w:val="24"/>
          <w:szCs w:val="24"/>
          <w:lang w:val="ro-RO"/>
        </w:rPr>
        <w:t>i</w:t>
      </w:r>
      <w:r w:rsidR="004E7092">
        <w:rPr>
          <w:sz w:val="24"/>
          <w:szCs w:val="24"/>
          <w:lang w:val="ro-RO"/>
        </w:rPr>
        <w:t xml:space="preserve"> reparat </w:t>
      </w:r>
      <w:proofErr w:type="spellStart"/>
      <w:r w:rsidR="004E7092">
        <w:rPr>
          <w:sz w:val="24"/>
          <w:szCs w:val="24"/>
          <w:lang w:val="ro-RO"/>
        </w:rPr>
        <w:t>şpaleţ</w:t>
      </w:r>
      <w:r w:rsidR="00E920D0">
        <w:rPr>
          <w:sz w:val="24"/>
          <w:szCs w:val="24"/>
          <w:lang w:val="ro-RO"/>
        </w:rPr>
        <w:t>i</w:t>
      </w:r>
      <w:proofErr w:type="spellEnd"/>
      <w:r w:rsidR="00E920D0">
        <w:rPr>
          <w:sz w:val="24"/>
          <w:szCs w:val="24"/>
          <w:lang w:val="ro-RO"/>
        </w:rPr>
        <w:t>” în conformitate cu obligaţ</w:t>
      </w:r>
      <w:r w:rsidR="00E920D0" w:rsidRPr="00DA5155">
        <w:rPr>
          <w:sz w:val="24"/>
          <w:szCs w:val="24"/>
          <w:lang w:val="ro-RO"/>
        </w:rPr>
        <w:t>iile asumate prin prezentul contract</w:t>
      </w:r>
      <w:r w:rsidR="00416FA3">
        <w:rPr>
          <w:sz w:val="24"/>
          <w:szCs w:val="24"/>
          <w:lang w:val="ro-RO"/>
        </w:rPr>
        <w:t>;</w:t>
      </w:r>
    </w:p>
    <w:p w:rsidR="00E920D0" w:rsidRDefault="00E920D0" w:rsidP="007A5F6A">
      <w:pPr>
        <w:rPr>
          <w:sz w:val="24"/>
          <w:szCs w:val="24"/>
          <w:lang w:val="ro-RO"/>
        </w:rPr>
      </w:pPr>
    </w:p>
    <w:p w:rsidR="007A5F6A" w:rsidRPr="00DA5155" w:rsidRDefault="00416FA3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 w:rsidR="00326B3D">
        <w:rPr>
          <w:sz w:val="24"/>
          <w:szCs w:val="24"/>
          <w:lang w:val="ro-RO"/>
        </w:rPr>
        <w:t>(2)</w:t>
      </w:r>
      <w:r w:rsidR="007A5F6A" w:rsidRPr="00DA5155">
        <w:rPr>
          <w:sz w:val="24"/>
          <w:szCs w:val="24"/>
          <w:lang w:val="ro-RO"/>
        </w:rPr>
        <w:t xml:space="preserve"> </w:t>
      </w:r>
      <w:r w:rsidR="009F200A">
        <w:rPr>
          <w:sz w:val="24"/>
          <w:szCs w:val="24"/>
          <w:lang w:val="ro-RO"/>
        </w:rPr>
        <w:t>Executantul are obligaţia de a executa şi de a finaliza lucrările, precum ş</w:t>
      </w:r>
      <w:r w:rsidR="007A5F6A" w:rsidRPr="00DA5155">
        <w:rPr>
          <w:sz w:val="24"/>
          <w:szCs w:val="24"/>
          <w:lang w:val="ro-RO"/>
        </w:rPr>
        <w:t>i de a r</w:t>
      </w:r>
      <w:r w:rsidR="009F200A">
        <w:rPr>
          <w:sz w:val="24"/>
          <w:szCs w:val="24"/>
          <w:lang w:val="ro-RO"/>
        </w:rPr>
        <w:t>emedia viciile ascunse, cu atenţia şi promptitudinea cuvenite, în concordanţă cu obligaţ</w:t>
      </w:r>
      <w:r w:rsidR="007A5F6A" w:rsidRPr="00DA5155">
        <w:rPr>
          <w:sz w:val="24"/>
          <w:szCs w:val="24"/>
          <w:lang w:val="ro-RO"/>
        </w:rPr>
        <w:t>iile asumate prin con</w:t>
      </w:r>
      <w:r w:rsidR="009F200A">
        <w:rPr>
          <w:sz w:val="24"/>
          <w:szCs w:val="24"/>
          <w:lang w:val="ro-RO"/>
        </w:rPr>
        <w:t>tract, inclusiv de a proiecta, în limitele prevăzute î</w:t>
      </w:r>
      <w:r w:rsidR="007A5F6A" w:rsidRPr="00DA5155">
        <w:rPr>
          <w:sz w:val="24"/>
          <w:szCs w:val="24"/>
          <w:lang w:val="ro-RO"/>
        </w:rPr>
        <w:t>n contract</w:t>
      </w:r>
      <w:r>
        <w:rPr>
          <w:sz w:val="24"/>
          <w:szCs w:val="24"/>
          <w:lang w:val="ro-RO"/>
        </w:rPr>
        <w:t>;</w:t>
      </w:r>
    </w:p>
    <w:p w:rsidR="007A5F6A" w:rsidRPr="00DA5155" w:rsidRDefault="00326B3D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(3</w:t>
      </w:r>
      <w:r w:rsidR="009F200A">
        <w:rPr>
          <w:sz w:val="24"/>
          <w:szCs w:val="24"/>
          <w:lang w:val="ro-RO"/>
        </w:rPr>
        <w:t>) Executantul are obligaţia de a supraveghea lucrările, de a asigura forţa de muncă, materialele, instalaţiile, echipamentele ş</w:t>
      </w:r>
      <w:r w:rsidR="007A5F6A" w:rsidRPr="00DA5155">
        <w:rPr>
          <w:sz w:val="24"/>
          <w:szCs w:val="24"/>
          <w:lang w:val="ro-RO"/>
        </w:rPr>
        <w:t>i toate celelalte obiecte, fie de natur</w:t>
      </w:r>
      <w:r w:rsidR="00416FA3">
        <w:rPr>
          <w:sz w:val="24"/>
          <w:szCs w:val="24"/>
          <w:lang w:val="ro-RO"/>
        </w:rPr>
        <w:t>ă</w:t>
      </w:r>
      <w:r w:rsidR="007A5F6A" w:rsidRPr="00DA5155">
        <w:rPr>
          <w:sz w:val="24"/>
          <w:szCs w:val="24"/>
          <w:lang w:val="ro-RO"/>
        </w:rPr>
        <w:t xml:space="preserve"> provizo</w:t>
      </w:r>
      <w:r w:rsidR="009F200A">
        <w:rPr>
          <w:sz w:val="24"/>
          <w:szCs w:val="24"/>
          <w:lang w:val="ro-RO"/>
        </w:rPr>
        <w:t>rie, fie definitive, cerute de şi pentru contract, în m</w:t>
      </w:r>
      <w:r w:rsidR="00416FA3">
        <w:rPr>
          <w:sz w:val="24"/>
          <w:szCs w:val="24"/>
          <w:lang w:val="ro-RO"/>
        </w:rPr>
        <w:t>ă</w:t>
      </w:r>
      <w:r w:rsidR="009F200A">
        <w:rPr>
          <w:sz w:val="24"/>
          <w:szCs w:val="24"/>
          <w:lang w:val="ro-RO"/>
        </w:rPr>
        <w:t>sura î</w:t>
      </w:r>
      <w:r w:rsidR="007A5F6A" w:rsidRPr="00DA5155">
        <w:rPr>
          <w:sz w:val="24"/>
          <w:szCs w:val="24"/>
          <w:lang w:val="ro-RO"/>
        </w:rPr>
        <w:t>n care nece</w:t>
      </w:r>
      <w:r w:rsidR="009F200A">
        <w:rPr>
          <w:sz w:val="24"/>
          <w:szCs w:val="24"/>
          <w:lang w:val="ro-RO"/>
        </w:rPr>
        <w:t>sitatea asigurării acestora este prev</w:t>
      </w:r>
      <w:r w:rsidR="00416FA3">
        <w:rPr>
          <w:sz w:val="24"/>
          <w:szCs w:val="24"/>
          <w:lang w:val="ro-RO"/>
        </w:rPr>
        <w:t>ă</w:t>
      </w:r>
      <w:r w:rsidR="009F200A">
        <w:rPr>
          <w:sz w:val="24"/>
          <w:szCs w:val="24"/>
          <w:lang w:val="ro-RO"/>
        </w:rPr>
        <w:t>zută în contract sau se poate deduce î</w:t>
      </w:r>
      <w:r w:rsidR="007A5F6A" w:rsidRPr="00DA5155">
        <w:rPr>
          <w:sz w:val="24"/>
          <w:szCs w:val="24"/>
          <w:lang w:val="ro-RO"/>
        </w:rPr>
        <w:t>n mod rezonabil din contract</w:t>
      </w:r>
      <w:r w:rsidR="00416FA3">
        <w:rPr>
          <w:sz w:val="24"/>
          <w:szCs w:val="24"/>
          <w:lang w:val="ro-RO"/>
        </w:rPr>
        <w:t>;</w:t>
      </w:r>
    </w:p>
    <w:p w:rsidR="00562C86" w:rsidRDefault="00326B3D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(4</w:t>
      </w:r>
      <w:r w:rsidR="009F200A">
        <w:rPr>
          <w:sz w:val="24"/>
          <w:szCs w:val="24"/>
          <w:lang w:val="ro-RO"/>
        </w:rPr>
        <w:t>) Executantul are obligaţ</w:t>
      </w:r>
      <w:r w:rsidR="007A5F6A" w:rsidRPr="00DA5155">
        <w:rPr>
          <w:sz w:val="24"/>
          <w:szCs w:val="24"/>
          <w:lang w:val="ro-RO"/>
        </w:rPr>
        <w:t>ia de a notifica prompt achizitorului despre toate erorile, omisiunile, viciile sau altele asemenea descoperite de el</w:t>
      </w:r>
      <w:r w:rsidR="00562C86">
        <w:rPr>
          <w:sz w:val="24"/>
          <w:szCs w:val="24"/>
          <w:lang w:val="ro-RO"/>
        </w:rPr>
        <w:t>.</w:t>
      </w:r>
    </w:p>
    <w:p w:rsidR="007A5F6A" w:rsidRPr="00DA5155" w:rsidRDefault="00562C86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10.2.</w:t>
      </w:r>
      <w:r w:rsidR="007A5F6A" w:rsidRPr="00DA5155">
        <w:rPr>
          <w:sz w:val="24"/>
          <w:szCs w:val="24"/>
          <w:lang w:val="ro-RO"/>
        </w:rPr>
        <w:t>(1) Executantul este pe deplin responsabil pent</w:t>
      </w:r>
      <w:r w:rsidR="00765AFB">
        <w:rPr>
          <w:sz w:val="24"/>
          <w:szCs w:val="24"/>
          <w:lang w:val="ro-RO"/>
        </w:rPr>
        <w:t>ru conformitatea, stabilitatea şi siguranţa tuturor operaţ</w:t>
      </w:r>
      <w:r w:rsidR="007A5F6A" w:rsidRPr="00DA5155">
        <w:rPr>
          <w:sz w:val="24"/>
          <w:szCs w:val="24"/>
          <w:lang w:val="ro-RO"/>
        </w:rPr>
        <w:t>iunilo</w:t>
      </w:r>
      <w:r w:rsidR="004E7092">
        <w:rPr>
          <w:sz w:val="24"/>
          <w:szCs w:val="24"/>
          <w:lang w:val="ro-RO"/>
        </w:rPr>
        <w:t>r executate pe ş</w:t>
      </w:r>
      <w:r w:rsidR="00765AFB">
        <w:rPr>
          <w:sz w:val="24"/>
          <w:szCs w:val="24"/>
          <w:lang w:val="ro-RO"/>
        </w:rPr>
        <w:t>antier, precum şi pentru procedeele de execuţ</w:t>
      </w:r>
      <w:r w:rsidR="007A5F6A" w:rsidRPr="00DA5155">
        <w:rPr>
          <w:sz w:val="24"/>
          <w:szCs w:val="24"/>
          <w:lang w:val="ro-RO"/>
        </w:rPr>
        <w:t>ie utilizat</w:t>
      </w:r>
      <w:r w:rsidR="00765AFB">
        <w:rPr>
          <w:sz w:val="24"/>
          <w:szCs w:val="24"/>
          <w:lang w:val="ro-RO"/>
        </w:rPr>
        <w:t>e, cu respectarea prevederilor şi a reglementă</w:t>
      </w:r>
      <w:r w:rsidR="007A5F6A" w:rsidRPr="00DA5155">
        <w:rPr>
          <w:sz w:val="24"/>
          <w:szCs w:val="24"/>
          <w:lang w:val="ro-RO"/>
        </w:rPr>
        <w:t>rilor legii privind cali</w:t>
      </w:r>
      <w:r w:rsidR="00765AFB">
        <w:rPr>
          <w:sz w:val="24"/>
          <w:szCs w:val="24"/>
          <w:lang w:val="ro-RO"/>
        </w:rPr>
        <w:t>tatea în construcţ</w:t>
      </w:r>
      <w:r w:rsidR="00416FA3">
        <w:rPr>
          <w:sz w:val="24"/>
          <w:szCs w:val="24"/>
          <w:lang w:val="ro-RO"/>
        </w:rPr>
        <w:t>ii;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 xml:space="preserve">      </w:t>
      </w:r>
      <w:r w:rsidR="00562C86">
        <w:rPr>
          <w:sz w:val="24"/>
          <w:szCs w:val="24"/>
          <w:lang w:val="ro-RO"/>
        </w:rPr>
        <w:t xml:space="preserve"> </w:t>
      </w:r>
      <w:r w:rsidRPr="00DA5155">
        <w:rPr>
          <w:sz w:val="24"/>
          <w:szCs w:val="24"/>
          <w:lang w:val="ro-RO"/>
        </w:rPr>
        <w:t xml:space="preserve">  (</w:t>
      </w:r>
      <w:r w:rsidR="00562C86">
        <w:rPr>
          <w:sz w:val="24"/>
          <w:szCs w:val="24"/>
          <w:lang w:val="ro-RO"/>
        </w:rPr>
        <w:t>2</w:t>
      </w:r>
      <w:r w:rsidR="00416FA3">
        <w:rPr>
          <w:sz w:val="24"/>
          <w:szCs w:val="24"/>
          <w:lang w:val="ro-RO"/>
        </w:rPr>
        <w:t xml:space="preserve">) </w:t>
      </w:r>
      <w:r w:rsidR="00765AFB">
        <w:rPr>
          <w:sz w:val="24"/>
          <w:szCs w:val="24"/>
          <w:lang w:val="ro-RO"/>
        </w:rPr>
        <w:t>Executantul are obligaţia de a respecta şi de a executa dispoziţiile achizitorului în orice problemă menţionată sau nemenţionată î</w:t>
      </w:r>
      <w:r w:rsidRPr="00DA5155">
        <w:rPr>
          <w:sz w:val="24"/>
          <w:szCs w:val="24"/>
          <w:lang w:val="ro-RO"/>
        </w:rPr>
        <w:t>n con</w:t>
      </w:r>
      <w:r w:rsidR="00765AFB">
        <w:rPr>
          <w:sz w:val="24"/>
          <w:szCs w:val="24"/>
          <w:lang w:val="ro-RO"/>
        </w:rPr>
        <w:t>tract, referitoare la lucrare. În cazul în care executantul consideră c</w:t>
      </w:r>
      <w:r w:rsidR="00416FA3">
        <w:rPr>
          <w:sz w:val="24"/>
          <w:szCs w:val="24"/>
          <w:lang w:val="ro-RO"/>
        </w:rPr>
        <w:t>ă</w:t>
      </w:r>
      <w:r w:rsidR="00765AFB">
        <w:rPr>
          <w:sz w:val="24"/>
          <w:szCs w:val="24"/>
          <w:lang w:val="ro-RO"/>
        </w:rPr>
        <w:t xml:space="preserve"> dispoziţ</w:t>
      </w:r>
      <w:r w:rsidRPr="00DA5155">
        <w:rPr>
          <w:sz w:val="24"/>
          <w:szCs w:val="24"/>
          <w:lang w:val="ro-RO"/>
        </w:rPr>
        <w:t>iile achizitorului sunt nejustificate sau inoportune, acest</w:t>
      </w:r>
      <w:r w:rsidR="00765AFB">
        <w:rPr>
          <w:sz w:val="24"/>
          <w:szCs w:val="24"/>
          <w:lang w:val="ro-RO"/>
        </w:rPr>
        <w:t>a are dreptul de a ridica obiecţii în scris, fă</w:t>
      </w:r>
      <w:r w:rsidRPr="00DA5155">
        <w:rPr>
          <w:sz w:val="24"/>
          <w:szCs w:val="24"/>
          <w:lang w:val="ro-RO"/>
        </w:rPr>
        <w:t>r</w:t>
      </w:r>
      <w:r w:rsidR="00765AFB">
        <w:rPr>
          <w:sz w:val="24"/>
          <w:szCs w:val="24"/>
          <w:lang w:val="ro-RO"/>
        </w:rPr>
        <w:t>ă ca obiecţiile respective să</w:t>
      </w:r>
      <w:r w:rsidR="00D703C1">
        <w:rPr>
          <w:sz w:val="24"/>
          <w:szCs w:val="24"/>
          <w:lang w:val="ro-RO"/>
        </w:rPr>
        <w:t xml:space="preserve"> </w:t>
      </w:r>
      <w:r w:rsidR="00416FA3">
        <w:rPr>
          <w:sz w:val="24"/>
          <w:szCs w:val="24"/>
          <w:lang w:val="ro-RO"/>
        </w:rPr>
        <w:t>î</w:t>
      </w:r>
      <w:r w:rsidR="00D703C1">
        <w:rPr>
          <w:sz w:val="24"/>
          <w:szCs w:val="24"/>
          <w:lang w:val="ro-RO"/>
        </w:rPr>
        <w:t>l</w:t>
      </w:r>
      <w:r w:rsidR="00765AFB">
        <w:rPr>
          <w:sz w:val="24"/>
          <w:szCs w:val="24"/>
          <w:lang w:val="ro-RO"/>
        </w:rPr>
        <w:t xml:space="preserve"> absolve de obligaţia de a executa dispoziţiile primite, cu excepţia cazului î</w:t>
      </w:r>
      <w:r w:rsidRPr="00DA5155">
        <w:rPr>
          <w:sz w:val="24"/>
          <w:szCs w:val="24"/>
          <w:lang w:val="ro-RO"/>
        </w:rPr>
        <w:t>n care acestea contravin prevederilor legale</w:t>
      </w:r>
      <w:r w:rsidR="00416FA3">
        <w:rPr>
          <w:sz w:val="24"/>
          <w:szCs w:val="24"/>
          <w:lang w:val="ro-RO"/>
        </w:rPr>
        <w:t>.</w:t>
      </w:r>
    </w:p>
    <w:p w:rsidR="007A5F6A" w:rsidRPr="00DA5155" w:rsidRDefault="00562C86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10.3.</w:t>
      </w:r>
      <w:r w:rsidR="007A5F6A" w:rsidRPr="00DA5155">
        <w:rPr>
          <w:sz w:val="24"/>
          <w:szCs w:val="24"/>
          <w:lang w:val="ro-RO"/>
        </w:rPr>
        <w:t>(1) Executantul este</w:t>
      </w:r>
      <w:r w:rsidR="00765AFB">
        <w:rPr>
          <w:sz w:val="24"/>
          <w:szCs w:val="24"/>
          <w:lang w:val="ro-RO"/>
        </w:rPr>
        <w:t xml:space="preserve"> responsabil de trasarea corectă a lucrărilor fa</w:t>
      </w:r>
      <w:r w:rsidR="00416FA3">
        <w:rPr>
          <w:sz w:val="24"/>
          <w:szCs w:val="24"/>
          <w:lang w:val="ro-RO"/>
        </w:rPr>
        <w:t>ț</w:t>
      </w:r>
      <w:r w:rsidR="00765AFB">
        <w:rPr>
          <w:sz w:val="24"/>
          <w:szCs w:val="24"/>
          <w:lang w:val="ro-RO"/>
        </w:rPr>
        <w:t>ă</w:t>
      </w:r>
      <w:r w:rsidR="007A5F6A" w:rsidRPr="00DA5155">
        <w:rPr>
          <w:sz w:val="24"/>
          <w:szCs w:val="24"/>
          <w:lang w:val="ro-RO"/>
        </w:rPr>
        <w:t xml:space="preserve"> de reperele date de achizitor, precum </w:t>
      </w:r>
      <w:r w:rsidR="00416FA3">
        <w:rPr>
          <w:sz w:val="24"/>
          <w:szCs w:val="24"/>
          <w:lang w:val="ro-RO"/>
        </w:rPr>
        <w:t>ș</w:t>
      </w:r>
      <w:r w:rsidR="007A5F6A" w:rsidRPr="00DA5155">
        <w:rPr>
          <w:sz w:val="24"/>
          <w:szCs w:val="24"/>
          <w:lang w:val="ro-RO"/>
        </w:rPr>
        <w:t xml:space="preserve">i de furnizarea tuturor echipamentelor, </w:t>
      </w:r>
      <w:r w:rsidR="00765AFB">
        <w:rPr>
          <w:sz w:val="24"/>
          <w:szCs w:val="24"/>
          <w:lang w:val="ro-RO"/>
        </w:rPr>
        <w:t>instrumentelor, dispozitivelor şi resurselor umane necesare în vederea î</w:t>
      </w:r>
      <w:r w:rsidR="007A5F6A" w:rsidRPr="00DA5155">
        <w:rPr>
          <w:sz w:val="24"/>
          <w:szCs w:val="24"/>
          <w:lang w:val="ro-RO"/>
        </w:rPr>
        <w:t>ndeplinirii responsa</w:t>
      </w:r>
      <w:r w:rsidR="00765AFB">
        <w:rPr>
          <w:sz w:val="24"/>
          <w:szCs w:val="24"/>
          <w:lang w:val="ro-RO"/>
        </w:rPr>
        <w:t>bilităţ</w:t>
      </w:r>
      <w:r w:rsidR="007A5F6A" w:rsidRPr="00DA5155">
        <w:rPr>
          <w:sz w:val="24"/>
          <w:szCs w:val="24"/>
          <w:lang w:val="ro-RO"/>
        </w:rPr>
        <w:t>ii respective</w:t>
      </w:r>
      <w:r w:rsidR="00416FA3">
        <w:rPr>
          <w:sz w:val="24"/>
          <w:szCs w:val="24"/>
          <w:lang w:val="ro-RO"/>
        </w:rPr>
        <w:t>;</w:t>
      </w:r>
    </w:p>
    <w:p w:rsidR="00392939" w:rsidRDefault="00765AFB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</w:t>
      </w:r>
      <w:r w:rsidR="00416FA3">
        <w:rPr>
          <w:sz w:val="24"/>
          <w:szCs w:val="24"/>
          <w:lang w:val="ro-RO"/>
        </w:rPr>
        <w:tab/>
        <w:t>(</w:t>
      </w:r>
      <w:r>
        <w:rPr>
          <w:sz w:val="24"/>
          <w:szCs w:val="24"/>
          <w:lang w:val="ro-RO"/>
        </w:rPr>
        <w:t>2) In cazul în care pe parcursul execuţiei lucrărilor survine o eroare în poziţ</w:t>
      </w:r>
      <w:r w:rsidR="007A5F6A" w:rsidRPr="00DA5155">
        <w:rPr>
          <w:sz w:val="24"/>
          <w:szCs w:val="24"/>
          <w:lang w:val="ro-RO"/>
        </w:rPr>
        <w:t>ia, cotele, dim</w:t>
      </w:r>
      <w:r>
        <w:rPr>
          <w:sz w:val="24"/>
          <w:szCs w:val="24"/>
          <w:lang w:val="ro-RO"/>
        </w:rPr>
        <w:t>ensiunile sau aliniamentul oricărei părţi a lucră</w:t>
      </w:r>
      <w:r w:rsidR="00016131">
        <w:rPr>
          <w:sz w:val="24"/>
          <w:szCs w:val="24"/>
          <w:lang w:val="ro-RO"/>
        </w:rPr>
        <w:t>rilor, executantul are obligaţia să rectifice eroarea constatată</w:t>
      </w:r>
      <w:r w:rsidR="007A5F6A" w:rsidRPr="00DA5155">
        <w:rPr>
          <w:sz w:val="24"/>
          <w:szCs w:val="24"/>
          <w:lang w:val="ro-RO"/>
        </w:rPr>
        <w:t>, pe cheltuiala sa</w:t>
      </w:r>
      <w:r w:rsidR="00392939">
        <w:rPr>
          <w:sz w:val="24"/>
          <w:szCs w:val="24"/>
          <w:lang w:val="ro-RO"/>
        </w:rPr>
        <w:t>.</w:t>
      </w:r>
    </w:p>
    <w:p w:rsidR="007A5F6A" w:rsidRPr="00DA5155" w:rsidRDefault="00392939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10.4.</w:t>
      </w:r>
      <w:r w:rsidR="00016131">
        <w:rPr>
          <w:sz w:val="24"/>
          <w:szCs w:val="24"/>
          <w:lang w:val="ro-RO"/>
        </w:rPr>
        <w:t xml:space="preserve"> - Pe parcursul execuţiei lucrărilor ş</w:t>
      </w:r>
      <w:r w:rsidR="007A5F6A" w:rsidRPr="00DA5155">
        <w:rPr>
          <w:sz w:val="24"/>
          <w:szCs w:val="24"/>
          <w:lang w:val="ro-RO"/>
        </w:rPr>
        <w:t>i al remedierii viciilor ascunse executantul are obl</w:t>
      </w:r>
      <w:r w:rsidR="00016131">
        <w:rPr>
          <w:sz w:val="24"/>
          <w:szCs w:val="24"/>
          <w:lang w:val="ro-RO"/>
        </w:rPr>
        <w:t>igaţ</w:t>
      </w:r>
      <w:r w:rsidR="007A5F6A" w:rsidRPr="00DA5155">
        <w:rPr>
          <w:sz w:val="24"/>
          <w:szCs w:val="24"/>
          <w:lang w:val="ro-RO"/>
        </w:rPr>
        <w:t>ia:</w:t>
      </w:r>
    </w:p>
    <w:p w:rsidR="007A5F6A" w:rsidRPr="00DA5155" w:rsidRDefault="004E7092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a) de a lua toate mă</w:t>
      </w:r>
      <w:r w:rsidR="007A5F6A" w:rsidRPr="00DA5155">
        <w:rPr>
          <w:sz w:val="24"/>
          <w:szCs w:val="24"/>
          <w:lang w:val="ro-RO"/>
        </w:rPr>
        <w:t>surile pentru asi</w:t>
      </w:r>
      <w:r w:rsidR="00016131">
        <w:rPr>
          <w:sz w:val="24"/>
          <w:szCs w:val="24"/>
          <w:lang w:val="ro-RO"/>
        </w:rPr>
        <w:t>gurarea tutu</w:t>
      </w:r>
      <w:r w:rsidR="00326B3D">
        <w:rPr>
          <w:sz w:val="24"/>
          <w:szCs w:val="24"/>
          <w:lang w:val="ro-RO"/>
        </w:rPr>
        <w:t>ror persoanelor a căror prezenţă</w:t>
      </w:r>
      <w:r w:rsidR="00016131">
        <w:rPr>
          <w:sz w:val="24"/>
          <w:szCs w:val="24"/>
          <w:lang w:val="ro-RO"/>
        </w:rPr>
        <w:t xml:space="preserve"> pe şantier es</w:t>
      </w:r>
      <w:r w:rsidR="00326B3D">
        <w:rPr>
          <w:sz w:val="24"/>
          <w:szCs w:val="24"/>
          <w:lang w:val="ro-RO"/>
        </w:rPr>
        <w:t xml:space="preserve">te autorizată </w:t>
      </w:r>
      <w:r w:rsidR="00CD55A2">
        <w:rPr>
          <w:sz w:val="24"/>
          <w:szCs w:val="24"/>
          <w:lang w:val="ro-RO"/>
        </w:rPr>
        <w:t>ș</w:t>
      </w:r>
      <w:r w:rsidR="00326B3D">
        <w:rPr>
          <w:sz w:val="24"/>
          <w:szCs w:val="24"/>
          <w:lang w:val="ro-RO"/>
        </w:rPr>
        <w:t>i de a menţine ş</w:t>
      </w:r>
      <w:r w:rsidR="00016131">
        <w:rPr>
          <w:sz w:val="24"/>
          <w:szCs w:val="24"/>
          <w:lang w:val="ro-RO"/>
        </w:rPr>
        <w:t>antierul (atâ</w:t>
      </w:r>
      <w:r w:rsidR="007A5F6A" w:rsidRPr="00DA5155">
        <w:rPr>
          <w:sz w:val="24"/>
          <w:szCs w:val="24"/>
          <w:lang w:val="ro-RO"/>
        </w:rPr>
        <w:t>ta timp c</w:t>
      </w:r>
      <w:r w:rsidR="00416FA3">
        <w:rPr>
          <w:sz w:val="24"/>
          <w:szCs w:val="24"/>
          <w:lang w:val="ro-RO"/>
        </w:rPr>
        <w:t>â</w:t>
      </w:r>
      <w:r w:rsidR="007A5F6A" w:rsidRPr="00DA5155">
        <w:rPr>
          <w:sz w:val="24"/>
          <w:szCs w:val="24"/>
          <w:lang w:val="ro-RO"/>
        </w:rPr>
        <w:t xml:space="preserve">t </w:t>
      </w:r>
      <w:r w:rsidR="00016131">
        <w:rPr>
          <w:sz w:val="24"/>
          <w:szCs w:val="24"/>
          <w:lang w:val="ro-RO"/>
        </w:rPr>
        <w:t>acesta este sub controlul s</w:t>
      </w:r>
      <w:r w:rsidR="00416FA3">
        <w:rPr>
          <w:sz w:val="24"/>
          <w:szCs w:val="24"/>
          <w:lang w:val="ro-RO"/>
        </w:rPr>
        <w:t>ă</w:t>
      </w:r>
      <w:r w:rsidR="00016131">
        <w:rPr>
          <w:sz w:val="24"/>
          <w:szCs w:val="24"/>
          <w:lang w:val="ro-RO"/>
        </w:rPr>
        <w:t>u) şi lucrările (atâta timp cât acestea nu sunt finalizate ş</w:t>
      </w:r>
      <w:r w:rsidR="007A5F6A" w:rsidRPr="00DA5155">
        <w:rPr>
          <w:sz w:val="24"/>
          <w:szCs w:val="24"/>
          <w:lang w:val="ro-RO"/>
        </w:rPr>
        <w:t>i ocu</w:t>
      </w:r>
      <w:r w:rsidR="00016131">
        <w:rPr>
          <w:sz w:val="24"/>
          <w:szCs w:val="24"/>
          <w:lang w:val="ro-RO"/>
        </w:rPr>
        <w:t>pate de către achizitor) în starea de ordine necesară pentru evitarea orică</w:t>
      </w:r>
      <w:r w:rsidR="007A5F6A" w:rsidRPr="00DA5155">
        <w:rPr>
          <w:sz w:val="24"/>
          <w:szCs w:val="24"/>
          <w:lang w:val="ro-RO"/>
        </w:rPr>
        <w:t>rui pericol pentru respectivele persoane;</w:t>
      </w:r>
    </w:p>
    <w:p w:rsidR="007A5F6A" w:rsidRPr="00DA5155" w:rsidRDefault="00016131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b) de a procura şi de a întreţ</w:t>
      </w:r>
      <w:r w:rsidR="007A5F6A" w:rsidRPr="00DA5155">
        <w:rPr>
          <w:sz w:val="24"/>
          <w:szCs w:val="24"/>
          <w:lang w:val="ro-RO"/>
        </w:rPr>
        <w:t>ine pe cheltuiala sa toate dis</w:t>
      </w:r>
      <w:r>
        <w:rPr>
          <w:sz w:val="24"/>
          <w:szCs w:val="24"/>
          <w:lang w:val="ro-RO"/>
        </w:rPr>
        <w:t>pozitivele de ilumina</w:t>
      </w:r>
      <w:r w:rsidR="00326B3D">
        <w:rPr>
          <w:sz w:val="24"/>
          <w:szCs w:val="24"/>
          <w:lang w:val="ro-RO"/>
        </w:rPr>
        <w:t>re, protecţie, îngr</w:t>
      </w:r>
      <w:r w:rsidR="00CD55A2">
        <w:rPr>
          <w:sz w:val="24"/>
          <w:szCs w:val="24"/>
          <w:lang w:val="ro-RO"/>
        </w:rPr>
        <w:t>ă</w:t>
      </w:r>
      <w:r w:rsidR="00326B3D">
        <w:rPr>
          <w:sz w:val="24"/>
          <w:szCs w:val="24"/>
          <w:lang w:val="ro-RO"/>
        </w:rPr>
        <w:t>dire, alarmă şi pază</w:t>
      </w:r>
      <w:r>
        <w:rPr>
          <w:sz w:val="24"/>
          <w:szCs w:val="24"/>
          <w:lang w:val="ro-RO"/>
        </w:rPr>
        <w:t>, în cazul î</w:t>
      </w:r>
      <w:r w:rsidR="007A5F6A" w:rsidRPr="00DA5155">
        <w:rPr>
          <w:sz w:val="24"/>
          <w:szCs w:val="24"/>
          <w:lang w:val="ro-RO"/>
        </w:rPr>
        <w:t>n care sunt neces</w:t>
      </w:r>
      <w:r>
        <w:rPr>
          <w:sz w:val="24"/>
          <w:szCs w:val="24"/>
          <w:lang w:val="ro-RO"/>
        </w:rPr>
        <w:t>are sau au fost solicitate de către achizitor sau de către alte autorităţi competente, în scopul protejării lucrărilor sau al asigură</w:t>
      </w:r>
      <w:r w:rsidR="007A5F6A" w:rsidRPr="00DA5155">
        <w:rPr>
          <w:sz w:val="24"/>
          <w:szCs w:val="24"/>
          <w:lang w:val="ro-RO"/>
        </w:rPr>
        <w:t>rii confortului riveranilor;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 xml:space="preserve">    c) de a lua toate m</w:t>
      </w:r>
      <w:r w:rsidR="00CD55A2">
        <w:rPr>
          <w:sz w:val="24"/>
          <w:szCs w:val="24"/>
          <w:lang w:val="ro-RO"/>
        </w:rPr>
        <w:t>ă</w:t>
      </w:r>
      <w:r w:rsidRPr="00DA5155">
        <w:rPr>
          <w:sz w:val="24"/>
          <w:szCs w:val="24"/>
          <w:lang w:val="ro-RO"/>
        </w:rPr>
        <w:t>surile rezonabil neces</w:t>
      </w:r>
      <w:r w:rsidR="00016131">
        <w:rPr>
          <w:sz w:val="24"/>
          <w:szCs w:val="24"/>
          <w:lang w:val="ro-RO"/>
        </w:rPr>
        <w:t>are pentru a proteja mediul pe ş</w:t>
      </w:r>
      <w:r w:rsidRPr="00DA5155">
        <w:rPr>
          <w:sz w:val="24"/>
          <w:szCs w:val="24"/>
          <w:lang w:val="ro-RO"/>
        </w:rPr>
        <w:t>i</w:t>
      </w:r>
      <w:r w:rsidR="00016131">
        <w:rPr>
          <w:sz w:val="24"/>
          <w:szCs w:val="24"/>
          <w:lang w:val="ro-RO"/>
        </w:rPr>
        <w:t xml:space="preserve"> în afara şantierului ş</w:t>
      </w:r>
      <w:r w:rsidRPr="00DA5155">
        <w:rPr>
          <w:sz w:val="24"/>
          <w:szCs w:val="24"/>
          <w:lang w:val="ro-RO"/>
        </w:rPr>
        <w:t>i pentru a evita orice pagub</w:t>
      </w:r>
      <w:r w:rsidR="00CD55A2">
        <w:rPr>
          <w:sz w:val="24"/>
          <w:szCs w:val="24"/>
          <w:lang w:val="ro-RO"/>
        </w:rPr>
        <w:t>ă</w:t>
      </w:r>
      <w:r w:rsidRPr="00DA5155">
        <w:rPr>
          <w:sz w:val="24"/>
          <w:szCs w:val="24"/>
          <w:lang w:val="ro-RO"/>
        </w:rPr>
        <w:t xml:space="preserve"> sau neajuns</w:t>
      </w:r>
      <w:r w:rsidR="00016131">
        <w:rPr>
          <w:sz w:val="24"/>
          <w:szCs w:val="24"/>
          <w:lang w:val="ro-RO"/>
        </w:rPr>
        <w:t xml:space="preserve"> provocat persoanelor, proprietăţ</w:t>
      </w:r>
      <w:r w:rsidRPr="00DA5155">
        <w:rPr>
          <w:sz w:val="24"/>
          <w:szCs w:val="24"/>
          <w:lang w:val="ro-RO"/>
        </w:rPr>
        <w:t>ilor publice sau altora, rezu</w:t>
      </w:r>
      <w:r w:rsidR="00016131">
        <w:rPr>
          <w:sz w:val="24"/>
          <w:szCs w:val="24"/>
          <w:lang w:val="ro-RO"/>
        </w:rPr>
        <w:t>ltat din poluare, zgomot sau alţi factori generaţ</w:t>
      </w:r>
      <w:r w:rsidRPr="00DA5155">
        <w:rPr>
          <w:sz w:val="24"/>
          <w:szCs w:val="24"/>
          <w:lang w:val="ro-RO"/>
        </w:rPr>
        <w:t>i de metodele sale de lucru.</w:t>
      </w:r>
    </w:p>
    <w:p w:rsidR="007A5F6A" w:rsidRPr="00DA5155" w:rsidRDefault="00392939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10.5.</w:t>
      </w:r>
      <w:r w:rsidR="007A5F6A" w:rsidRPr="00DA5155">
        <w:rPr>
          <w:sz w:val="24"/>
          <w:szCs w:val="24"/>
          <w:lang w:val="ro-RO"/>
        </w:rPr>
        <w:t xml:space="preserve"> - Executan</w:t>
      </w:r>
      <w:r w:rsidR="00016131">
        <w:rPr>
          <w:sz w:val="24"/>
          <w:szCs w:val="24"/>
          <w:lang w:val="ro-RO"/>
        </w:rPr>
        <w:t>tul este responsabil pentru menţinerea î</w:t>
      </w:r>
      <w:r w:rsidR="006A6CF6">
        <w:rPr>
          <w:sz w:val="24"/>
          <w:szCs w:val="24"/>
          <w:lang w:val="ro-RO"/>
        </w:rPr>
        <w:t>n bun</w:t>
      </w:r>
      <w:r w:rsidR="00CD55A2">
        <w:rPr>
          <w:sz w:val="24"/>
          <w:szCs w:val="24"/>
          <w:lang w:val="ro-RO"/>
        </w:rPr>
        <w:t>ă</w:t>
      </w:r>
      <w:r w:rsidR="006A6CF6">
        <w:rPr>
          <w:sz w:val="24"/>
          <w:szCs w:val="24"/>
          <w:lang w:val="ro-RO"/>
        </w:rPr>
        <w:t xml:space="preserve"> stare a lucră</w:t>
      </w:r>
      <w:r w:rsidR="007A5F6A" w:rsidRPr="00DA5155">
        <w:rPr>
          <w:sz w:val="24"/>
          <w:szCs w:val="24"/>
          <w:lang w:val="ro-RO"/>
        </w:rPr>
        <w:t>rilor</w:t>
      </w:r>
      <w:r w:rsidR="006A6CF6">
        <w:rPr>
          <w:sz w:val="24"/>
          <w:szCs w:val="24"/>
          <w:lang w:val="ro-RO"/>
        </w:rPr>
        <w:t>, materialelor, echipamentelor şi instalaţiilor care urmează să fie puse î</w:t>
      </w:r>
      <w:r w:rsidR="007A5F6A" w:rsidRPr="00DA5155">
        <w:rPr>
          <w:sz w:val="24"/>
          <w:szCs w:val="24"/>
          <w:lang w:val="ro-RO"/>
        </w:rPr>
        <w:t>n oper</w:t>
      </w:r>
      <w:r w:rsidR="00CD55A2">
        <w:rPr>
          <w:sz w:val="24"/>
          <w:szCs w:val="24"/>
          <w:lang w:val="ro-RO"/>
        </w:rPr>
        <w:t>ă</w:t>
      </w:r>
      <w:r w:rsidR="007A5F6A" w:rsidRPr="00DA5155">
        <w:rPr>
          <w:sz w:val="24"/>
          <w:szCs w:val="24"/>
          <w:lang w:val="ro-RO"/>
        </w:rPr>
        <w:t xml:space="preserve"> de</w:t>
      </w:r>
      <w:r w:rsidR="006A6CF6">
        <w:rPr>
          <w:sz w:val="24"/>
          <w:szCs w:val="24"/>
          <w:lang w:val="ro-RO"/>
        </w:rPr>
        <w:t xml:space="preserve"> la data primirii ordinului de începere a lucrării până la data semnării procesului-verbal de recepţ</w:t>
      </w:r>
      <w:r w:rsidR="007A5F6A" w:rsidRPr="00DA5155">
        <w:rPr>
          <w:sz w:val="24"/>
          <w:szCs w:val="24"/>
          <w:lang w:val="ro-RO"/>
        </w:rPr>
        <w:t>ie a acesteia.</w:t>
      </w:r>
    </w:p>
    <w:p w:rsidR="007A5F6A" w:rsidRPr="00DA5155" w:rsidRDefault="00392939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10.6.</w:t>
      </w:r>
      <w:r w:rsidR="007A5F6A" w:rsidRPr="00DA5155">
        <w:rPr>
          <w:sz w:val="24"/>
          <w:szCs w:val="24"/>
          <w:lang w:val="ro-RO"/>
        </w:rPr>
        <w:t>- (1) Pe parcu</w:t>
      </w:r>
      <w:r w:rsidR="006A6CF6">
        <w:rPr>
          <w:sz w:val="24"/>
          <w:szCs w:val="24"/>
          <w:lang w:val="ro-RO"/>
        </w:rPr>
        <w:t>rsul execuţiei lucrărilor ş</w:t>
      </w:r>
      <w:r w:rsidR="007A5F6A" w:rsidRPr="00DA5155">
        <w:rPr>
          <w:sz w:val="24"/>
          <w:szCs w:val="24"/>
          <w:lang w:val="ro-RO"/>
        </w:rPr>
        <w:t>i al remedierii viciilor</w:t>
      </w:r>
      <w:r w:rsidR="006A6CF6">
        <w:rPr>
          <w:sz w:val="24"/>
          <w:szCs w:val="24"/>
          <w:lang w:val="ro-RO"/>
        </w:rPr>
        <w:t xml:space="preserve"> ascunse executantul are obligaţia, î</w:t>
      </w:r>
      <w:r w:rsidR="007A5F6A" w:rsidRPr="00DA5155">
        <w:rPr>
          <w:sz w:val="24"/>
          <w:szCs w:val="24"/>
          <w:lang w:val="ro-RO"/>
        </w:rPr>
        <w:t>n m</w:t>
      </w:r>
      <w:r w:rsidR="00CD55A2">
        <w:rPr>
          <w:sz w:val="24"/>
          <w:szCs w:val="24"/>
          <w:lang w:val="ro-RO"/>
        </w:rPr>
        <w:t>ă</w:t>
      </w:r>
      <w:r w:rsidR="007A5F6A" w:rsidRPr="00DA5155">
        <w:rPr>
          <w:sz w:val="24"/>
          <w:szCs w:val="24"/>
          <w:lang w:val="ro-RO"/>
        </w:rPr>
        <w:t>sura permi</w:t>
      </w:r>
      <w:r w:rsidR="00326B3D">
        <w:rPr>
          <w:sz w:val="24"/>
          <w:szCs w:val="24"/>
          <w:lang w:val="ro-RO"/>
        </w:rPr>
        <w:t>să</w:t>
      </w:r>
      <w:r w:rsidR="007A5F6A" w:rsidRPr="00DA5155">
        <w:rPr>
          <w:sz w:val="24"/>
          <w:szCs w:val="24"/>
          <w:lang w:val="ro-RO"/>
        </w:rPr>
        <w:t xml:space="preserve"> de respectarea preved</w:t>
      </w:r>
      <w:r w:rsidR="006A6CF6">
        <w:rPr>
          <w:sz w:val="24"/>
          <w:szCs w:val="24"/>
          <w:lang w:val="ro-RO"/>
        </w:rPr>
        <w:t>erilor contractului, de a nu stânjeni inutil sau î</w:t>
      </w:r>
      <w:r w:rsidR="007A5F6A" w:rsidRPr="00DA5155">
        <w:rPr>
          <w:sz w:val="24"/>
          <w:szCs w:val="24"/>
          <w:lang w:val="ro-RO"/>
        </w:rPr>
        <w:t>n mod abuziv: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 xml:space="preserve">    a) confortul riveranilor sau</w:t>
      </w:r>
    </w:p>
    <w:p w:rsidR="007A5F6A" w:rsidRPr="00DA5155" w:rsidRDefault="006A6CF6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b)că</w:t>
      </w:r>
      <w:r w:rsidR="007A5F6A" w:rsidRPr="00DA5155">
        <w:rPr>
          <w:sz w:val="24"/>
          <w:szCs w:val="24"/>
          <w:lang w:val="ro-RO"/>
        </w:rPr>
        <w:t>ile de acces, prin folosire</w:t>
      </w:r>
      <w:r>
        <w:rPr>
          <w:sz w:val="24"/>
          <w:szCs w:val="24"/>
          <w:lang w:val="ro-RO"/>
        </w:rPr>
        <w:t xml:space="preserve">a </w:t>
      </w:r>
      <w:r w:rsidR="00CD55A2">
        <w:rPr>
          <w:sz w:val="24"/>
          <w:szCs w:val="24"/>
          <w:lang w:val="ro-RO"/>
        </w:rPr>
        <w:t>ș</w:t>
      </w:r>
      <w:r>
        <w:rPr>
          <w:sz w:val="24"/>
          <w:szCs w:val="24"/>
          <w:lang w:val="ro-RO"/>
        </w:rPr>
        <w:t xml:space="preserve">i ocuparea drumurilor </w:t>
      </w:r>
      <w:r w:rsidR="00CD55A2">
        <w:rPr>
          <w:sz w:val="24"/>
          <w:szCs w:val="24"/>
          <w:lang w:val="ro-RO"/>
        </w:rPr>
        <w:t>ș</w:t>
      </w:r>
      <w:r>
        <w:rPr>
          <w:sz w:val="24"/>
          <w:szCs w:val="24"/>
          <w:lang w:val="ro-RO"/>
        </w:rPr>
        <w:t>i a că</w:t>
      </w:r>
      <w:r w:rsidR="007A5F6A" w:rsidRPr="00DA5155">
        <w:rPr>
          <w:sz w:val="24"/>
          <w:szCs w:val="24"/>
          <w:lang w:val="ro-RO"/>
        </w:rPr>
        <w:t xml:space="preserve">ilor publice sau </w:t>
      </w:r>
      <w:r>
        <w:rPr>
          <w:sz w:val="24"/>
          <w:szCs w:val="24"/>
          <w:lang w:val="ro-RO"/>
        </w:rPr>
        <w:t>private care deservesc proprietăţile aflate î</w:t>
      </w:r>
      <w:r w:rsidR="007A5F6A" w:rsidRPr="00DA5155">
        <w:rPr>
          <w:sz w:val="24"/>
          <w:szCs w:val="24"/>
          <w:lang w:val="ro-RO"/>
        </w:rPr>
        <w:t>n p</w:t>
      </w:r>
      <w:r>
        <w:rPr>
          <w:sz w:val="24"/>
          <w:szCs w:val="24"/>
          <w:lang w:val="ro-RO"/>
        </w:rPr>
        <w:t>osesia achizitorului sau a orică</w:t>
      </w:r>
      <w:r w:rsidR="007A5F6A" w:rsidRPr="00DA5155">
        <w:rPr>
          <w:sz w:val="24"/>
          <w:szCs w:val="24"/>
          <w:lang w:val="ro-RO"/>
        </w:rPr>
        <w:t>rei alte persoane.</w:t>
      </w:r>
    </w:p>
    <w:p w:rsidR="007A5F6A" w:rsidRPr="00DA5155" w:rsidRDefault="006A6CF6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</w:t>
      </w:r>
      <w:r w:rsidR="00CD55A2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>(2) Executantul va despăgubi achizitorul împotriva tuturor reclamaţiilor, acţiunilor în justiţ</w:t>
      </w:r>
      <w:r w:rsidR="007A5F6A" w:rsidRPr="00DA5155">
        <w:rPr>
          <w:sz w:val="24"/>
          <w:szCs w:val="24"/>
          <w:lang w:val="ro-RO"/>
        </w:rPr>
        <w:t xml:space="preserve">ie, daunelor-interese, costurilor, taxelor </w:t>
      </w:r>
      <w:r w:rsidR="00CD55A2">
        <w:rPr>
          <w:sz w:val="24"/>
          <w:szCs w:val="24"/>
          <w:lang w:val="ro-RO"/>
        </w:rPr>
        <w:t>ș</w:t>
      </w:r>
      <w:r w:rsidR="007A5F6A" w:rsidRPr="00DA5155">
        <w:rPr>
          <w:sz w:val="24"/>
          <w:szCs w:val="24"/>
          <w:lang w:val="ro-RO"/>
        </w:rPr>
        <w:t>i cheltuielilor, i</w:t>
      </w:r>
      <w:r>
        <w:rPr>
          <w:sz w:val="24"/>
          <w:szCs w:val="24"/>
          <w:lang w:val="ro-RO"/>
        </w:rPr>
        <w:t>ndiferent de natura lor, rezult</w:t>
      </w:r>
      <w:r w:rsidR="00CD55A2">
        <w:rPr>
          <w:sz w:val="24"/>
          <w:szCs w:val="24"/>
          <w:lang w:val="ro-RO"/>
        </w:rPr>
        <w:t>ate</w:t>
      </w:r>
      <w:r>
        <w:rPr>
          <w:sz w:val="24"/>
          <w:szCs w:val="24"/>
          <w:lang w:val="ro-RO"/>
        </w:rPr>
        <w:t xml:space="preserve"> din sau în leg</w:t>
      </w:r>
      <w:r w:rsidR="00CD55A2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>tură cu obligaţia prev</w:t>
      </w:r>
      <w:r w:rsidR="00CD55A2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>zută</w:t>
      </w:r>
      <w:r w:rsidR="007A5F6A" w:rsidRPr="00DA5155">
        <w:rPr>
          <w:sz w:val="24"/>
          <w:szCs w:val="24"/>
          <w:lang w:val="ro-RO"/>
        </w:rPr>
        <w:t xml:space="preserve"> la alin. (1), pentru care responsabilitatea revine executantului.</w:t>
      </w:r>
    </w:p>
    <w:p w:rsidR="007A5F6A" w:rsidRPr="00DA5155" w:rsidRDefault="000C0A8C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10.7</w:t>
      </w:r>
      <w:r w:rsidR="007641DD">
        <w:rPr>
          <w:sz w:val="24"/>
          <w:szCs w:val="24"/>
          <w:lang w:val="ro-RO"/>
        </w:rPr>
        <w:t>. - Executantul ră</w:t>
      </w:r>
      <w:r w:rsidR="007A5F6A" w:rsidRPr="00DA5155">
        <w:rPr>
          <w:sz w:val="24"/>
          <w:szCs w:val="24"/>
          <w:lang w:val="ro-RO"/>
        </w:rPr>
        <w:t>spund</w:t>
      </w:r>
      <w:r w:rsidR="007641DD">
        <w:rPr>
          <w:sz w:val="24"/>
          <w:szCs w:val="24"/>
          <w:lang w:val="ro-RO"/>
        </w:rPr>
        <w:t>e, potrivit obligaţiilor care îi</w:t>
      </w:r>
      <w:r w:rsidR="007A5F6A" w:rsidRPr="00DA5155">
        <w:rPr>
          <w:sz w:val="24"/>
          <w:szCs w:val="24"/>
          <w:lang w:val="ro-RO"/>
        </w:rPr>
        <w:t xml:space="preserve"> revin, pentru viciile ascunse ale </w:t>
      </w:r>
      <w:r w:rsidR="007641DD">
        <w:rPr>
          <w:sz w:val="24"/>
          <w:szCs w:val="24"/>
          <w:lang w:val="ro-RO"/>
        </w:rPr>
        <w:t>lucră</w:t>
      </w:r>
      <w:r w:rsidR="00392939">
        <w:rPr>
          <w:sz w:val="24"/>
          <w:szCs w:val="24"/>
          <w:lang w:val="ro-RO"/>
        </w:rPr>
        <w:t>rii</w:t>
      </w:r>
      <w:r w:rsidR="007641DD">
        <w:rPr>
          <w:sz w:val="24"/>
          <w:szCs w:val="24"/>
          <w:lang w:val="ro-RO"/>
        </w:rPr>
        <w:t>, ivite î</w:t>
      </w:r>
      <w:r w:rsidR="007A5F6A" w:rsidRPr="00DA5155">
        <w:rPr>
          <w:sz w:val="24"/>
          <w:szCs w:val="24"/>
          <w:lang w:val="ro-RO"/>
        </w:rPr>
        <w:t xml:space="preserve">ntr-un interval de </w:t>
      </w:r>
      <w:r w:rsidR="00BE6002">
        <w:rPr>
          <w:b/>
          <w:sz w:val="24"/>
          <w:szCs w:val="24"/>
          <w:lang w:val="ro-RO"/>
        </w:rPr>
        <w:t>2 ani</w:t>
      </w:r>
      <w:r w:rsidR="007641DD">
        <w:rPr>
          <w:sz w:val="24"/>
          <w:szCs w:val="24"/>
          <w:lang w:val="ro-RO"/>
        </w:rPr>
        <w:t xml:space="preserve"> de la recepţia lucră</w:t>
      </w:r>
      <w:r w:rsidR="007A5F6A" w:rsidRPr="00DA5155">
        <w:rPr>
          <w:sz w:val="24"/>
          <w:szCs w:val="24"/>
          <w:lang w:val="ro-RO"/>
        </w:rPr>
        <w:t>rii</w:t>
      </w:r>
      <w:r w:rsidR="00227B68">
        <w:rPr>
          <w:sz w:val="24"/>
          <w:szCs w:val="24"/>
          <w:lang w:val="ro-RO"/>
        </w:rPr>
        <w:t>,</w:t>
      </w:r>
      <w:r w:rsidR="008A4AF9">
        <w:rPr>
          <w:sz w:val="24"/>
          <w:szCs w:val="24"/>
          <w:lang w:val="ro-RO"/>
        </w:rPr>
        <w:t xml:space="preserve"> </w:t>
      </w:r>
      <w:r w:rsidR="004E7092">
        <w:rPr>
          <w:sz w:val="24"/>
          <w:szCs w:val="24"/>
          <w:lang w:val="ro-RO"/>
        </w:rPr>
        <w:t xml:space="preserve">termen care reprezintă şi </w:t>
      </w:r>
      <w:r w:rsidR="004E7092" w:rsidRPr="008A4AF9">
        <w:rPr>
          <w:b/>
          <w:sz w:val="24"/>
          <w:szCs w:val="24"/>
          <w:lang w:val="ro-RO"/>
        </w:rPr>
        <w:t>garanţia tehnică</w:t>
      </w:r>
      <w:r w:rsidR="00713F07">
        <w:rPr>
          <w:sz w:val="24"/>
          <w:szCs w:val="24"/>
          <w:lang w:val="ro-RO"/>
        </w:rPr>
        <w:t>.</w:t>
      </w:r>
      <w:r w:rsidR="007A5F6A" w:rsidRPr="00DA5155">
        <w:rPr>
          <w:sz w:val="24"/>
          <w:szCs w:val="24"/>
          <w:lang w:val="ro-RO"/>
        </w:rPr>
        <w:t xml:space="preserve"> 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 xml:space="preserve">    1</w:t>
      </w:r>
      <w:r w:rsidR="00B80967">
        <w:rPr>
          <w:sz w:val="24"/>
          <w:szCs w:val="24"/>
          <w:lang w:val="ro-RO"/>
        </w:rPr>
        <w:t>1</w:t>
      </w:r>
      <w:r w:rsidR="000C0A8C">
        <w:rPr>
          <w:sz w:val="24"/>
          <w:szCs w:val="24"/>
          <w:lang w:val="ro-RO"/>
        </w:rPr>
        <w:t xml:space="preserve">. </w:t>
      </w:r>
      <w:r w:rsidR="004E7092">
        <w:rPr>
          <w:sz w:val="24"/>
          <w:szCs w:val="24"/>
          <w:lang w:val="ro-RO"/>
        </w:rPr>
        <w:t>Obligaţ</w:t>
      </w:r>
      <w:r w:rsidR="000C0A8C">
        <w:rPr>
          <w:sz w:val="24"/>
          <w:szCs w:val="24"/>
          <w:lang w:val="ro-RO"/>
        </w:rPr>
        <w:t xml:space="preserve">iile </w:t>
      </w:r>
      <w:r w:rsidRPr="00DA5155">
        <w:rPr>
          <w:sz w:val="24"/>
          <w:szCs w:val="24"/>
          <w:lang w:val="ro-RO"/>
        </w:rPr>
        <w:t xml:space="preserve"> achizitorului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>1</w:t>
      </w:r>
      <w:r w:rsidR="00B80967">
        <w:rPr>
          <w:sz w:val="24"/>
          <w:szCs w:val="24"/>
          <w:lang w:val="ro-RO"/>
        </w:rPr>
        <w:t>1</w:t>
      </w:r>
      <w:r w:rsidRPr="00DA5155">
        <w:rPr>
          <w:sz w:val="24"/>
          <w:szCs w:val="24"/>
          <w:lang w:val="ro-RO"/>
        </w:rPr>
        <w:t xml:space="preserve">.1. </w:t>
      </w:r>
      <w:r w:rsidR="007641DD">
        <w:rPr>
          <w:sz w:val="24"/>
          <w:szCs w:val="24"/>
          <w:lang w:val="ro-RO"/>
        </w:rPr>
        <w:t>- La începerea lucrărilor achizitorul are obligaţia de a obţine toate autorizaţiile şi avizele necesare în vederea execuţiei lucră</w:t>
      </w:r>
      <w:r w:rsidRPr="00DA5155">
        <w:rPr>
          <w:sz w:val="24"/>
          <w:szCs w:val="24"/>
          <w:lang w:val="ro-RO"/>
        </w:rPr>
        <w:t>rilor.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>1</w:t>
      </w:r>
      <w:r w:rsidR="00B80967">
        <w:rPr>
          <w:sz w:val="24"/>
          <w:szCs w:val="24"/>
          <w:lang w:val="ro-RO"/>
        </w:rPr>
        <w:t>1</w:t>
      </w:r>
      <w:r w:rsidRPr="00DA5155">
        <w:rPr>
          <w:sz w:val="24"/>
          <w:szCs w:val="24"/>
          <w:lang w:val="ro-RO"/>
        </w:rPr>
        <w:t>.</w:t>
      </w:r>
      <w:r w:rsidR="005C6231">
        <w:rPr>
          <w:sz w:val="24"/>
          <w:szCs w:val="24"/>
          <w:lang w:val="ro-RO"/>
        </w:rPr>
        <w:t>2.</w:t>
      </w:r>
      <w:r w:rsidR="00B52BBB">
        <w:rPr>
          <w:sz w:val="24"/>
          <w:szCs w:val="24"/>
          <w:lang w:val="ro-RO"/>
        </w:rPr>
        <w:t>(1)</w:t>
      </w:r>
      <w:r w:rsidR="005C6231">
        <w:rPr>
          <w:sz w:val="24"/>
          <w:szCs w:val="24"/>
          <w:lang w:val="ro-RO"/>
        </w:rPr>
        <w:t xml:space="preserve"> </w:t>
      </w:r>
      <w:r w:rsidR="000C0A8C">
        <w:rPr>
          <w:sz w:val="24"/>
          <w:szCs w:val="24"/>
          <w:lang w:val="ro-RO"/>
        </w:rPr>
        <w:t>–</w:t>
      </w:r>
      <w:r w:rsidR="005C6231">
        <w:rPr>
          <w:sz w:val="24"/>
          <w:szCs w:val="24"/>
          <w:lang w:val="ro-RO"/>
        </w:rPr>
        <w:t xml:space="preserve"> </w:t>
      </w:r>
      <w:r w:rsidR="000C0A8C">
        <w:rPr>
          <w:sz w:val="24"/>
          <w:szCs w:val="24"/>
          <w:lang w:val="ro-RO"/>
        </w:rPr>
        <w:t>Achizito</w:t>
      </w:r>
      <w:r w:rsidR="004E7092">
        <w:rPr>
          <w:sz w:val="24"/>
          <w:szCs w:val="24"/>
          <w:lang w:val="ro-RO"/>
        </w:rPr>
        <w:t>rul se obligă s</w:t>
      </w:r>
      <w:r w:rsidR="008A4AF9">
        <w:rPr>
          <w:sz w:val="24"/>
          <w:szCs w:val="24"/>
          <w:lang w:val="ro-RO"/>
        </w:rPr>
        <w:t xml:space="preserve">ă </w:t>
      </w:r>
      <w:r w:rsidR="004E7092">
        <w:rPr>
          <w:sz w:val="24"/>
          <w:szCs w:val="24"/>
          <w:lang w:val="ro-RO"/>
        </w:rPr>
        <w:t>pl</w:t>
      </w:r>
      <w:r w:rsidR="008A4AF9">
        <w:rPr>
          <w:sz w:val="24"/>
          <w:szCs w:val="24"/>
          <w:lang w:val="ro-RO"/>
        </w:rPr>
        <w:t>ă</w:t>
      </w:r>
      <w:r w:rsidR="004E7092">
        <w:rPr>
          <w:sz w:val="24"/>
          <w:szCs w:val="24"/>
          <w:lang w:val="ro-RO"/>
        </w:rPr>
        <w:t>tească executantului preţul convenit pentru execuţ</w:t>
      </w:r>
      <w:r w:rsidR="000C0A8C">
        <w:rPr>
          <w:sz w:val="24"/>
          <w:szCs w:val="24"/>
          <w:lang w:val="ro-RO"/>
        </w:rPr>
        <w:t>ia,</w:t>
      </w:r>
      <w:r w:rsidR="008A4AF9">
        <w:rPr>
          <w:sz w:val="24"/>
          <w:szCs w:val="24"/>
          <w:lang w:val="ro-RO"/>
        </w:rPr>
        <w:t xml:space="preserve"> </w:t>
      </w:r>
      <w:r w:rsidR="000C0A8C">
        <w:rPr>
          <w:sz w:val="24"/>
          <w:szCs w:val="24"/>
          <w:lang w:val="ro-RO"/>
        </w:rPr>
        <w:t>finalizarea</w:t>
      </w:r>
      <w:r w:rsidR="000C0A8C" w:rsidRPr="000C0A8C">
        <w:rPr>
          <w:sz w:val="24"/>
          <w:szCs w:val="24"/>
          <w:lang w:val="ro-RO"/>
        </w:rPr>
        <w:t xml:space="preserve"> </w:t>
      </w:r>
      <w:r w:rsidR="008A4AF9">
        <w:rPr>
          <w:sz w:val="24"/>
          <w:szCs w:val="24"/>
          <w:lang w:val="ro-RO"/>
        </w:rPr>
        <w:t xml:space="preserve">lucrării </w:t>
      </w:r>
      <w:r w:rsidR="004E7092">
        <w:rPr>
          <w:sz w:val="24"/>
          <w:szCs w:val="24"/>
          <w:lang w:val="ro-RO"/>
        </w:rPr>
        <w:t>„</w:t>
      </w:r>
      <w:r w:rsidR="000C0A8C">
        <w:rPr>
          <w:sz w:val="24"/>
          <w:szCs w:val="24"/>
          <w:lang w:val="ro-RO"/>
        </w:rPr>
        <w:t>Lucrări</w:t>
      </w:r>
      <w:r w:rsidR="008A4AF9">
        <w:rPr>
          <w:sz w:val="24"/>
          <w:szCs w:val="24"/>
          <w:lang w:val="ro-RO"/>
        </w:rPr>
        <w:t xml:space="preserve"> </w:t>
      </w:r>
      <w:r w:rsidR="004E7092">
        <w:rPr>
          <w:sz w:val="24"/>
          <w:szCs w:val="24"/>
          <w:lang w:val="ro-RO"/>
        </w:rPr>
        <w:t>de î</w:t>
      </w:r>
      <w:r w:rsidR="000C0A8C">
        <w:rPr>
          <w:sz w:val="24"/>
          <w:szCs w:val="24"/>
          <w:lang w:val="ro-RO"/>
        </w:rPr>
        <w:t>nlocuire, con</w:t>
      </w:r>
      <w:r w:rsidR="004E7092">
        <w:rPr>
          <w:sz w:val="24"/>
          <w:szCs w:val="24"/>
          <w:lang w:val="ro-RO"/>
        </w:rPr>
        <w:t>fec</w:t>
      </w:r>
      <w:r w:rsidR="008A4AF9">
        <w:rPr>
          <w:sz w:val="24"/>
          <w:szCs w:val="24"/>
          <w:lang w:val="ro-RO"/>
        </w:rPr>
        <w:t>ț</w:t>
      </w:r>
      <w:r w:rsidR="004E7092">
        <w:rPr>
          <w:sz w:val="24"/>
          <w:szCs w:val="24"/>
          <w:lang w:val="ro-RO"/>
        </w:rPr>
        <w:t>ionare</w:t>
      </w:r>
      <w:r w:rsidR="008A4AF9">
        <w:rPr>
          <w:sz w:val="24"/>
          <w:szCs w:val="24"/>
          <w:lang w:val="ro-RO"/>
        </w:rPr>
        <w:t xml:space="preserve">, montaj </w:t>
      </w:r>
      <w:r w:rsidR="004E7092">
        <w:rPr>
          <w:sz w:val="24"/>
          <w:szCs w:val="24"/>
          <w:lang w:val="ro-RO"/>
        </w:rPr>
        <w:t>tâmplă</w:t>
      </w:r>
      <w:r w:rsidR="000C0A8C">
        <w:rPr>
          <w:sz w:val="24"/>
          <w:szCs w:val="24"/>
          <w:lang w:val="ro-RO"/>
        </w:rPr>
        <w:t xml:space="preserve">rie PVC cu geam termopan triplu stratificat-ferestre la sediul ITM Hunedoara </w:t>
      </w:r>
      <w:r w:rsidR="008A4AF9">
        <w:rPr>
          <w:sz w:val="24"/>
          <w:szCs w:val="24"/>
          <w:lang w:val="ro-RO"/>
        </w:rPr>
        <w:t>ș</w:t>
      </w:r>
      <w:r w:rsidR="000C0A8C">
        <w:rPr>
          <w:sz w:val="24"/>
          <w:szCs w:val="24"/>
          <w:lang w:val="ro-RO"/>
        </w:rPr>
        <w:t>i</w:t>
      </w:r>
      <w:r w:rsidR="004E7092">
        <w:rPr>
          <w:sz w:val="24"/>
          <w:szCs w:val="24"/>
          <w:lang w:val="ro-RO"/>
        </w:rPr>
        <w:t xml:space="preserve"> reparat </w:t>
      </w:r>
      <w:proofErr w:type="spellStart"/>
      <w:r w:rsidR="004E7092">
        <w:rPr>
          <w:sz w:val="24"/>
          <w:szCs w:val="24"/>
          <w:lang w:val="ro-RO"/>
        </w:rPr>
        <w:t>şpaleţ</w:t>
      </w:r>
      <w:r w:rsidR="000C0A8C">
        <w:rPr>
          <w:sz w:val="24"/>
          <w:szCs w:val="24"/>
          <w:lang w:val="ro-RO"/>
        </w:rPr>
        <w:t>i</w:t>
      </w:r>
      <w:proofErr w:type="spellEnd"/>
      <w:r w:rsidR="000C0A8C">
        <w:rPr>
          <w:sz w:val="24"/>
          <w:szCs w:val="24"/>
          <w:lang w:val="ro-RO"/>
        </w:rPr>
        <w:t>”</w:t>
      </w:r>
      <w:r w:rsidR="008A4AF9">
        <w:rPr>
          <w:sz w:val="24"/>
          <w:szCs w:val="24"/>
          <w:lang w:val="ro-RO"/>
        </w:rPr>
        <w:t>;</w:t>
      </w:r>
    </w:p>
    <w:p w:rsidR="00B55C82" w:rsidRDefault="005C6231" w:rsidP="00B52BBB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</w:t>
      </w:r>
      <w:r w:rsidR="00B52BBB">
        <w:rPr>
          <w:sz w:val="24"/>
          <w:szCs w:val="24"/>
          <w:lang w:val="ro-RO"/>
        </w:rPr>
        <w:t xml:space="preserve">   (2)</w:t>
      </w:r>
      <w:r w:rsidR="00B52BBB" w:rsidRPr="00B55C82">
        <w:rPr>
          <w:sz w:val="24"/>
          <w:szCs w:val="24"/>
          <w:lang w:val="ro-RO"/>
        </w:rPr>
        <w:t xml:space="preserve"> </w:t>
      </w:r>
      <w:r w:rsidR="00B52BBB" w:rsidRPr="00B52BBB">
        <w:rPr>
          <w:sz w:val="24"/>
          <w:szCs w:val="24"/>
          <w:lang w:val="ro-RO"/>
        </w:rPr>
        <w:t>La începerea lucrărilor, achizitorul are obliga</w:t>
      </w:r>
      <w:r w:rsidR="00B52BBB" w:rsidRPr="00B55C82">
        <w:rPr>
          <w:sz w:val="24"/>
          <w:szCs w:val="24"/>
          <w:lang w:val="ro-RO"/>
        </w:rPr>
        <w:t>ția de a obține toate autorizațiile și avizele necesare execuț</w:t>
      </w:r>
      <w:r w:rsidR="0007477B" w:rsidRPr="00B55C82">
        <w:rPr>
          <w:sz w:val="24"/>
          <w:szCs w:val="24"/>
          <w:lang w:val="ro-RO"/>
        </w:rPr>
        <w:t xml:space="preserve">iei lucrărilor. </w:t>
      </w:r>
    </w:p>
    <w:p w:rsidR="00B52BBB" w:rsidRPr="00B55C82" w:rsidRDefault="0007477B" w:rsidP="00B52BBB">
      <w:pPr>
        <w:rPr>
          <w:sz w:val="24"/>
          <w:szCs w:val="24"/>
          <w:lang w:val="ro-RO"/>
        </w:rPr>
      </w:pPr>
      <w:r w:rsidRPr="00B55C82">
        <w:rPr>
          <w:sz w:val="24"/>
          <w:szCs w:val="24"/>
          <w:lang w:val="ro-RO"/>
        </w:rPr>
        <w:t>11</w:t>
      </w:r>
      <w:r w:rsidR="00B52BBB" w:rsidRPr="00B55C82">
        <w:rPr>
          <w:sz w:val="24"/>
          <w:szCs w:val="24"/>
          <w:lang w:val="ro-RO"/>
        </w:rPr>
        <w:t>.3</w:t>
      </w:r>
      <w:r w:rsidRPr="00B55C82">
        <w:rPr>
          <w:sz w:val="24"/>
          <w:szCs w:val="24"/>
          <w:lang w:val="ro-RO"/>
        </w:rPr>
        <w:t>.</w:t>
      </w:r>
      <w:r w:rsidR="00B52BBB" w:rsidRPr="00B55C82">
        <w:rPr>
          <w:sz w:val="24"/>
          <w:szCs w:val="24"/>
          <w:lang w:val="ro-RO"/>
        </w:rPr>
        <w:t xml:space="preserve"> - Achizitorul are obligația de a pune la dispoziție executantului, fără plată, dacă nu s-a convenit altfel, următoarele:</w:t>
      </w:r>
    </w:p>
    <w:p w:rsidR="00B52BBB" w:rsidRPr="00B52BBB" w:rsidRDefault="00383D30" w:rsidP="00B52BBB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</w:t>
      </w:r>
      <w:r w:rsidR="00B52BBB" w:rsidRPr="00B52BBB">
        <w:rPr>
          <w:sz w:val="24"/>
          <w:szCs w:val="24"/>
          <w:lang w:val="ro-RO"/>
        </w:rPr>
        <w:t>amplasamentul lucrării;</w:t>
      </w:r>
    </w:p>
    <w:p w:rsidR="007A5F6A" w:rsidRPr="00DA5155" w:rsidRDefault="00383D30" w:rsidP="00B52BBB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</w:t>
      </w:r>
      <w:r w:rsidR="00B52BBB" w:rsidRPr="00B52BBB">
        <w:rPr>
          <w:sz w:val="24"/>
          <w:szCs w:val="24"/>
          <w:lang w:val="ro-RO"/>
        </w:rPr>
        <w:t>suprafe</w:t>
      </w:r>
      <w:r w:rsidR="00B52BBB" w:rsidRPr="00B55C82">
        <w:rPr>
          <w:sz w:val="24"/>
          <w:szCs w:val="24"/>
          <w:lang w:val="ro-RO"/>
        </w:rPr>
        <w:t>țe de teren necesare pentru depozitare și pentru organizarea de șantier</w:t>
      </w:r>
      <w:r>
        <w:rPr>
          <w:sz w:val="24"/>
          <w:szCs w:val="24"/>
          <w:lang w:val="ro-RO"/>
        </w:rPr>
        <w:t>;</w:t>
      </w:r>
    </w:p>
    <w:p w:rsidR="007A5F6A" w:rsidRPr="00DA5155" w:rsidRDefault="00892E41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c)</w:t>
      </w:r>
      <w:r w:rsidR="00383D30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c</w:t>
      </w:r>
      <w:r w:rsidR="007A5F6A" w:rsidRPr="00DA5155">
        <w:rPr>
          <w:sz w:val="24"/>
          <w:szCs w:val="24"/>
          <w:lang w:val="ro-RO"/>
        </w:rPr>
        <w:t>ost</w:t>
      </w:r>
      <w:r w:rsidR="005C6231">
        <w:rPr>
          <w:sz w:val="24"/>
          <w:szCs w:val="24"/>
          <w:lang w:val="ro-RO"/>
        </w:rPr>
        <w:t>urile pentru consumul de utilităţi se suportă de că</w:t>
      </w:r>
      <w:r w:rsidR="007A5F6A" w:rsidRPr="00DA5155">
        <w:rPr>
          <w:sz w:val="24"/>
          <w:szCs w:val="24"/>
          <w:lang w:val="ro-RO"/>
        </w:rPr>
        <w:t xml:space="preserve">tre </w:t>
      </w:r>
      <w:r w:rsidR="00713F07">
        <w:rPr>
          <w:sz w:val="24"/>
          <w:szCs w:val="24"/>
          <w:lang w:val="ro-RO"/>
        </w:rPr>
        <w:t>achizitor</w:t>
      </w:r>
      <w:r w:rsidR="007A5F6A" w:rsidRPr="00DA5155">
        <w:rPr>
          <w:sz w:val="24"/>
          <w:szCs w:val="24"/>
          <w:lang w:val="ro-RO"/>
        </w:rPr>
        <w:t>.</w:t>
      </w:r>
    </w:p>
    <w:p w:rsidR="00713F07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>1</w:t>
      </w:r>
      <w:r w:rsidR="00B80967">
        <w:rPr>
          <w:sz w:val="24"/>
          <w:szCs w:val="24"/>
          <w:lang w:val="ro-RO"/>
        </w:rPr>
        <w:t>1</w:t>
      </w:r>
      <w:r w:rsidRPr="00DA5155">
        <w:rPr>
          <w:sz w:val="24"/>
          <w:szCs w:val="24"/>
          <w:lang w:val="ro-RO"/>
        </w:rPr>
        <w:t>.</w:t>
      </w:r>
      <w:r w:rsidR="00892E41">
        <w:rPr>
          <w:sz w:val="24"/>
          <w:szCs w:val="24"/>
          <w:lang w:val="ro-RO"/>
        </w:rPr>
        <w:t>4</w:t>
      </w:r>
      <w:r w:rsidR="005C6231">
        <w:rPr>
          <w:sz w:val="24"/>
          <w:szCs w:val="24"/>
          <w:lang w:val="ro-RO"/>
        </w:rPr>
        <w:t>.</w:t>
      </w:r>
      <w:r w:rsidR="00F91F52">
        <w:rPr>
          <w:sz w:val="24"/>
          <w:szCs w:val="24"/>
          <w:lang w:val="ro-RO"/>
        </w:rPr>
        <w:t xml:space="preserve"> </w:t>
      </w:r>
      <w:r w:rsidR="005C6231">
        <w:rPr>
          <w:sz w:val="24"/>
          <w:szCs w:val="24"/>
          <w:lang w:val="ro-RO"/>
        </w:rPr>
        <w:t>- Achizitorul are obligaţia de a pune la dispoziţie executantului întreaga documentaţie necesară pentru execuţia lucrărilor contractate, fără plată</w:t>
      </w:r>
      <w:r w:rsidR="00713F07">
        <w:rPr>
          <w:sz w:val="24"/>
          <w:szCs w:val="24"/>
          <w:lang w:val="ro-RO"/>
        </w:rPr>
        <w:t>.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>1</w:t>
      </w:r>
      <w:r w:rsidR="00B80967">
        <w:rPr>
          <w:sz w:val="24"/>
          <w:szCs w:val="24"/>
          <w:lang w:val="ro-RO"/>
        </w:rPr>
        <w:t>1</w:t>
      </w:r>
      <w:r w:rsidRPr="00DA5155">
        <w:rPr>
          <w:sz w:val="24"/>
          <w:szCs w:val="24"/>
          <w:lang w:val="ro-RO"/>
        </w:rPr>
        <w:t>.</w:t>
      </w:r>
      <w:r w:rsidR="00892E41">
        <w:rPr>
          <w:sz w:val="24"/>
          <w:szCs w:val="24"/>
          <w:lang w:val="ro-RO"/>
        </w:rPr>
        <w:t>5</w:t>
      </w:r>
      <w:r w:rsidRPr="00DA5155">
        <w:rPr>
          <w:sz w:val="24"/>
          <w:szCs w:val="24"/>
          <w:lang w:val="ro-RO"/>
        </w:rPr>
        <w:t>. - Achizitorul este pe deplin responsabil de exactitatea documentelor</w:t>
      </w:r>
      <w:r w:rsidR="005C6231">
        <w:rPr>
          <w:sz w:val="24"/>
          <w:szCs w:val="24"/>
          <w:lang w:val="ro-RO"/>
        </w:rPr>
        <w:t xml:space="preserve"> şi a oricăror alte informaţ</w:t>
      </w:r>
      <w:r w:rsidRPr="00DA5155">
        <w:rPr>
          <w:sz w:val="24"/>
          <w:szCs w:val="24"/>
          <w:lang w:val="ro-RO"/>
        </w:rPr>
        <w:t>ii f</w:t>
      </w:r>
      <w:r w:rsidR="005C6231">
        <w:rPr>
          <w:sz w:val="24"/>
          <w:szCs w:val="24"/>
          <w:lang w:val="ro-RO"/>
        </w:rPr>
        <w:t>urnizate executantului, precum şi de dispoziţiile şi livră</w:t>
      </w:r>
      <w:r w:rsidRPr="00DA5155">
        <w:rPr>
          <w:sz w:val="24"/>
          <w:szCs w:val="24"/>
          <w:lang w:val="ro-RO"/>
        </w:rPr>
        <w:t>rile sale.</w:t>
      </w:r>
    </w:p>
    <w:p w:rsidR="007A5F6A" w:rsidRPr="00DA5155" w:rsidRDefault="007A5F6A" w:rsidP="00B4433F">
      <w:pPr>
        <w:ind w:firstLine="459"/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>1</w:t>
      </w:r>
      <w:r w:rsidR="00B80967">
        <w:rPr>
          <w:sz w:val="24"/>
          <w:szCs w:val="24"/>
          <w:lang w:val="ro-RO"/>
        </w:rPr>
        <w:t>2</w:t>
      </w:r>
      <w:r w:rsidR="005C6231">
        <w:rPr>
          <w:sz w:val="24"/>
          <w:szCs w:val="24"/>
          <w:lang w:val="ro-RO"/>
        </w:rPr>
        <w:t xml:space="preserve">. Începerea </w:t>
      </w:r>
      <w:r w:rsidR="00F91F52">
        <w:rPr>
          <w:sz w:val="24"/>
          <w:szCs w:val="24"/>
          <w:lang w:val="ro-RO"/>
        </w:rPr>
        <w:t>ș</w:t>
      </w:r>
      <w:r w:rsidR="005C6231">
        <w:rPr>
          <w:sz w:val="24"/>
          <w:szCs w:val="24"/>
          <w:lang w:val="ro-RO"/>
        </w:rPr>
        <w:t>i execuţia lucră</w:t>
      </w:r>
      <w:r w:rsidRPr="00DA5155">
        <w:rPr>
          <w:sz w:val="24"/>
          <w:szCs w:val="24"/>
          <w:lang w:val="ro-RO"/>
        </w:rPr>
        <w:t>rilor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>1</w:t>
      </w:r>
      <w:r w:rsidR="00B80967">
        <w:rPr>
          <w:sz w:val="24"/>
          <w:szCs w:val="24"/>
          <w:lang w:val="ro-RO"/>
        </w:rPr>
        <w:t>2</w:t>
      </w:r>
      <w:r w:rsidRPr="00DA5155">
        <w:rPr>
          <w:sz w:val="24"/>
          <w:szCs w:val="24"/>
          <w:lang w:val="ro-RO"/>
        </w:rPr>
        <w:t>.</w:t>
      </w:r>
      <w:r w:rsidR="005C6231">
        <w:rPr>
          <w:sz w:val="24"/>
          <w:szCs w:val="24"/>
          <w:lang w:val="ro-RO"/>
        </w:rPr>
        <w:t>1. - (1) Executantul are obligaţia de a începe lucrările î</w:t>
      </w:r>
      <w:r w:rsidRPr="00DA5155">
        <w:rPr>
          <w:sz w:val="24"/>
          <w:szCs w:val="24"/>
          <w:lang w:val="ro-RO"/>
        </w:rPr>
        <w:t>n</w:t>
      </w:r>
      <w:r w:rsidR="00536F59">
        <w:rPr>
          <w:sz w:val="24"/>
          <w:szCs w:val="24"/>
          <w:lang w:val="ro-RO"/>
        </w:rPr>
        <w:t xml:space="preserve"> </w:t>
      </w:r>
      <w:r w:rsidR="005515C9">
        <w:rPr>
          <w:sz w:val="24"/>
          <w:szCs w:val="24"/>
          <w:lang w:val="ro-RO"/>
        </w:rPr>
        <w:t xml:space="preserve">maxim </w:t>
      </w:r>
      <w:r w:rsidR="005C6231">
        <w:rPr>
          <w:sz w:val="24"/>
          <w:szCs w:val="24"/>
          <w:lang w:val="ro-RO"/>
        </w:rPr>
        <w:t>3 zile lucră</w:t>
      </w:r>
      <w:r w:rsidR="00F142E4">
        <w:rPr>
          <w:sz w:val="24"/>
          <w:szCs w:val="24"/>
          <w:lang w:val="ro-RO"/>
        </w:rPr>
        <w:t>toare</w:t>
      </w:r>
      <w:r w:rsidR="005C6231">
        <w:rPr>
          <w:sz w:val="24"/>
          <w:szCs w:val="24"/>
          <w:lang w:val="ro-RO"/>
        </w:rPr>
        <w:t xml:space="preserve"> de la </w:t>
      </w:r>
      <w:r w:rsidR="005515C9">
        <w:rPr>
          <w:sz w:val="24"/>
          <w:szCs w:val="24"/>
          <w:lang w:val="ro-RO"/>
        </w:rPr>
        <w:t>semnarea contractului;</w:t>
      </w:r>
    </w:p>
    <w:p w:rsidR="00F142E4" w:rsidRDefault="00F142E4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</w:t>
      </w:r>
      <w:r w:rsidR="007A5F6A" w:rsidRPr="00DA5155">
        <w:rPr>
          <w:sz w:val="24"/>
          <w:szCs w:val="24"/>
          <w:lang w:val="ro-RO"/>
        </w:rPr>
        <w:t xml:space="preserve"> </w:t>
      </w:r>
      <w:r w:rsidR="005515C9">
        <w:rPr>
          <w:sz w:val="24"/>
          <w:szCs w:val="24"/>
          <w:lang w:val="ro-RO"/>
        </w:rPr>
        <w:tab/>
      </w:r>
      <w:r w:rsidR="007A5F6A" w:rsidRPr="00DA5155">
        <w:rPr>
          <w:sz w:val="24"/>
          <w:szCs w:val="24"/>
          <w:lang w:val="ro-RO"/>
        </w:rPr>
        <w:t>(</w:t>
      </w:r>
      <w:r>
        <w:rPr>
          <w:sz w:val="24"/>
          <w:szCs w:val="24"/>
          <w:lang w:val="ro-RO"/>
        </w:rPr>
        <w:t>2</w:t>
      </w:r>
      <w:r w:rsidR="005C6231">
        <w:rPr>
          <w:sz w:val="24"/>
          <w:szCs w:val="24"/>
          <w:lang w:val="ro-RO"/>
        </w:rPr>
        <w:t>) Lucrările trebuie să</w:t>
      </w:r>
      <w:r w:rsidR="007A5F6A" w:rsidRPr="00DA5155">
        <w:rPr>
          <w:sz w:val="24"/>
          <w:szCs w:val="24"/>
          <w:lang w:val="ro-RO"/>
        </w:rPr>
        <w:t xml:space="preserve"> fie terminate</w:t>
      </w:r>
      <w:r w:rsidR="007B018F">
        <w:rPr>
          <w:sz w:val="24"/>
          <w:szCs w:val="24"/>
          <w:lang w:val="ro-RO"/>
        </w:rPr>
        <w:t xml:space="preserve"> până</w:t>
      </w:r>
      <w:r w:rsidR="007A5F6A" w:rsidRPr="00DA5155">
        <w:rPr>
          <w:sz w:val="24"/>
          <w:szCs w:val="24"/>
          <w:lang w:val="ro-RO"/>
        </w:rPr>
        <w:t xml:space="preserve"> la data </w:t>
      </w:r>
      <w:r>
        <w:rPr>
          <w:sz w:val="24"/>
          <w:szCs w:val="24"/>
          <w:lang w:val="ro-RO"/>
        </w:rPr>
        <w:t>de 30.08.2022.</w:t>
      </w:r>
      <w:r w:rsidR="007A5F6A" w:rsidRPr="00DA5155">
        <w:rPr>
          <w:sz w:val="24"/>
          <w:szCs w:val="24"/>
          <w:lang w:val="ro-RO"/>
        </w:rPr>
        <w:t xml:space="preserve">    </w:t>
      </w:r>
    </w:p>
    <w:p w:rsidR="0016543C" w:rsidRDefault="007A5F6A" w:rsidP="0016543C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>1</w:t>
      </w:r>
      <w:r w:rsidR="00B80967">
        <w:rPr>
          <w:sz w:val="24"/>
          <w:szCs w:val="24"/>
          <w:lang w:val="ro-RO"/>
        </w:rPr>
        <w:t>2</w:t>
      </w:r>
      <w:r w:rsidRPr="00DA5155">
        <w:rPr>
          <w:sz w:val="24"/>
          <w:szCs w:val="24"/>
          <w:lang w:val="ro-RO"/>
        </w:rPr>
        <w:t>.</w:t>
      </w:r>
      <w:r w:rsidR="005515C9">
        <w:rPr>
          <w:sz w:val="24"/>
          <w:szCs w:val="24"/>
          <w:lang w:val="ro-RO"/>
        </w:rPr>
        <w:t>2</w:t>
      </w:r>
      <w:r w:rsidR="005C6231">
        <w:rPr>
          <w:sz w:val="24"/>
          <w:szCs w:val="24"/>
          <w:lang w:val="ro-RO"/>
        </w:rPr>
        <w:t xml:space="preserve">. - </w:t>
      </w:r>
      <w:r w:rsidR="0016543C">
        <w:rPr>
          <w:sz w:val="24"/>
          <w:szCs w:val="24"/>
          <w:lang w:val="ro-RO"/>
        </w:rPr>
        <w:t>(</w:t>
      </w:r>
      <w:r w:rsidR="005515C9">
        <w:rPr>
          <w:sz w:val="24"/>
          <w:szCs w:val="24"/>
          <w:lang w:val="ro-RO"/>
        </w:rPr>
        <w:t>1</w:t>
      </w:r>
      <w:r w:rsidR="0016543C" w:rsidRPr="0016543C">
        <w:rPr>
          <w:sz w:val="24"/>
          <w:szCs w:val="24"/>
          <w:lang w:val="ro-RO"/>
        </w:rPr>
        <w:t>)</w:t>
      </w:r>
      <w:r w:rsidR="0016543C" w:rsidRPr="0016543C">
        <w:rPr>
          <w:sz w:val="24"/>
          <w:szCs w:val="24"/>
          <w:lang w:val="ro-RO"/>
        </w:rPr>
        <w:tab/>
        <w:t>În cazul în care executantul întârzie începerea lucrărilor, terminarea pregătirilor, achizitorul este îndreptă</w:t>
      </w:r>
      <w:r w:rsidR="0016543C" w:rsidRPr="0016543C">
        <w:rPr>
          <w:rFonts w:ascii="Cambria Math" w:hAnsi="Cambria Math" w:cs="Cambria Math"/>
          <w:sz w:val="24"/>
          <w:szCs w:val="24"/>
          <w:lang w:val="ro-RO"/>
        </w:rPr>
        <w:t>ț</w:t>
      </w:r>
      <w:r w:rsidR="0016543C" w:rsidRPr="0016543C">
        <w:rPr>
          <w:rFonts w:cs="Trebuchet MS"/>
          <w:sz w:val="24"/>
          <w:szCs w:val="24"/>
          <w:lang w:val="ro-RO"/>
        </w:rPr>
        <w:t xml:space="preserve">it să-i fixeze executantului un termen până la care activitatea să intre în normal </w:t>
      </w:r>
      <w:r w:rsidR="0016543C" w:rsidRPr="0016543C">
        <w:rPr>
          <w:rFonts w:ascii="Cambria Math" w:hAnsi="Cambria Math" w:cs="Cambria Math"/>
          <w:sz w:val="24"/>
          <w:szCs w:val="24"/>
          <w:lang w:val="ro-RO"/>
        </w:rPr>
        <w:t>ș</w:t>
      </w:r>
      <w:r w:rsidR="0016543C" w:rsidRPr="0016543C">
        <w:rPr>
          <w:rFonts w:cs="Trebuchet MS"/>
          <w:sz w:val="24"/>
          <w:szCs w:val="24"/>
          <w:lang w:val="ro-RO"/>
        </w:rPr>
        <w:t>i să îl avertizeze că, în cazul neconformării, la expirarea termenului stabilit îi va rezilia contractul</w:t>
      </w:r>
      <w:r w:rsidR="005515C9">
        <w:rPr>
          <w:rFonts w:cs="Trebuchet MS"/>
          <w:sz w:val="24"/>
          <w:szCs w:val="24"/>
          <w:lang w:val="ro-RO"/>
        </w:rPr>
        <w:t>;</w:t>
      </w:r>
    </w:p>
    <w:p w:rsidR="0016543C" w:rsidRDefault="0016543C" w:rsidP="0016543C">
      <w:pPr>
        <w:rPr>
          <w:rFonts w:cs="Trebuchet MS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="005515C9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(</w:t>
      </w:r>
      <w:r w:rsidR="005515C9">
        <w:rPr>
          <w:sz w:val="24"/>
          <w:szCs w:val="24"/>
          <w:lang w:val="ro-RO"/>
        </w:rPr>
        <w:t>2</w:t>
      </w:r>
      <w:r>
        <w:rPr>
          <w:sz w:val="24"/>
          <w:szCs w:val="24"/>
          <w:lang w:val="ro-RO"/>
        </w:rPr>
        <w:t>)</w:t>
      </w:r>
      <w:r w:rsidR="005515C9">
        <w:rPr>
          <w:sz w:val="24"/>
          <w:szCs w:val="24"/>
          <w:lang w:val="ro-RO"/>
        </w:rPr>
        <w:t xml:space="preserve"> </w:t>
      </w:r>
      <w:r w:rsidRPr="0016543C">
        <w:rPr>
          <w:sz w:val="24"/>
          <w:szCs w:val="24"/>
          <w:lang w:val="ro-RO"/>
        </w:rPr>
        <w:t>Achizitorul are dreptul de a supraveghea desfă</w:t>
      </w:r>
      <w:r w:rsidRPr="005515C9">
        <w:rPr>
          <w:sz w:val="24"/>
          <w:szCs w:val="24"/>
          <w:lang w:val="ro-RO"/>
        </w:rPr>
        <w:t>șurarea</w:t>
      </w:r>
      <w:r w:rsidRPr="0016543C">
        <w:rPr>
          <w:rFonts w:cs="Trebuchet MS"/>
          <w:sz w:val="24"/>
          <w:szCs w:val="24"/>
          <w:lang w:val="ro-RO"/>
        </w:rPr>
        <w:t xml:space="preserve"> execu</w:t>
      </w:r>
      <w:r w:rsidRPr="0016543C">
        <w:rPr>
          <w:rFonts w:ascii="Cambria Math" w:hAnsi="Cambria Math" w:cs="Cambria Math"/>
          <w:sz w:val="24"/>
          <w:szCs w:val="24"/>
          <w:lang w:val="ro-RO"/>
        </w:rPr>
        <w:t>ț</w:t>
      </w:r>
      <w:r w:rsidRPr="0016543C">
        <w:rPr>
          <w:rFonts w:cs="Trebuchet MS"/>
          <w:sz w:val="24"/>
          <w:szCs w:val="24"/>
          <w:lang w:val="ro-RO"/>
        </w:rPr>
        <w:t>ie</w:t>
      </w:r>
      <w:r w:rsidRPr="0016543C">
        <w:rPr>
          <w:sz w:val="24"/>
          <w:szCs w:val="24"/>
          <w:lang w:val="ro-RO"/>
        </w:rPr>
        <w:t xml:space="preserve">i lucrărilor </w:t>
      </w:r>
      <w:r w:rsidRPr="005515C9">
        <w:rPr>
          <w:sz w:val="24"/>
          <w:szCs w:val="24"/>
          <w:lang w:val="ro-RO"/>
        </w:rPr>
        <w:t xml:space="preserve">și </w:t>
      </w:r>
      <w:r w:rsidRPr="0016543C">
        <w:rPr>
          <w:rFonts w:cs="Trebuchet MS"/>
          <w:sz w:val="24"/>
          <w:szCs w:val="24"/>
          <w:lang w:val="ro-RO"/>
        </w:rPr>
        <w:t>de a stabili conformitatea lor cu specifica</w:t>
      </w:r>
      <w:r w:rsidRPr="0016543C">
        <w:rPr>
          <w:rFonts w:ascii="Cambria Math" w:hAnsi="Cambria Math" w:cs="Cambria Math"/>
          <w:sz w:val="24"/>
          <w:szCs w:val="24"/>
          <w:lang w:val="ro-RO"/>
        </w:rPr>
        <w:t>ț</w:t>
      </w:r>
      <w:r w:rsidRPr="0016543C">
        <w:rPr>
          <w:rFonts w:cs="Trebuchet MS"/>
          <w:sz w:val="24"/>
          <w:szCs w:val="24"/>
          <w:lang w:val="ro-RO"/>
        </w:rPr>
        <w:t>iile din anexele la contract</w:t>
      </w:r>
      <w:r w:rsidR="005515C9">
        <w:rPr>
          <w:rFonts w:cs="Trebuchet MS"/>
          <w:sz w:val="24"/>
          <w:szCs w:val="24"/>
          <w:lang w:val="ro-RO"/>
        </w:rPr>
        <w:t>;</w:t>
      </w:r>
    </w:p>
    <w:p w:rsidR="0016543C" w:rsidRPr="005515C9" w:rsidRDefault="0016543C" w:rsidP="0016543C">
      <w:pPr>
        <w:rPr>
          <w:rFonts w:cs="Trebuchet MS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</w:t>
      </w:r>
      <w:r w:rsidR="005515C9">
        <w:rPr>
          <w:sz w:val="24"/>
          <w:szCs w:val="24"/>
          <w:lang w:val="ro-RO"/>
        </w:rPr>
        <w:tab/>
        <w:t xml:space="preserve">  </w:t>
      </w:r>
      <w:r>
        <w:rPr>
          <w:sz w:val="24"/>
          <w:szCs w:val="24"/>
          <w:lang w:val="ro-RO"/>
        </w:rPr>
        <w:t xml:space="preserve"> (</w:t>
      </w:r>
      <w:r w:rsidR="005515C9">
        <w:rPr>
          <w:sz w:val="24"/>
          <w:szCs w:val="24"/>
          <w:lang w:val="ro-RO"/>
        </w:rPr>
        <w:t>3</w:t>
      </w:r>
      <w:r>
        <w:rPr>
          <w:sz w:val="24"/>
          <w:szCs w:val="24"/>
          <w:lang w:val="ro-RO"/>
        </w:rPr>
        <w:t xml:space="preserve">) </w:t>
      </w:r>
      <w:r w:rsidRPr="005515C9">
        <w:rPr>
          <w:rFonts w:cs="Trebuchet MS"/>
          <w:sz w:val="24"/>
          <w:szCs w:val="24"/>
          <w:lang w:val="ro-RO"/>
        </w:rPr>
        <w:t>Executantul are obligaț</w:t>
      </w:r>
      <w:r w:rsidRPr="0016543C">
        <w:rPr>
          <w:rFonts w:cs="Trebuchet MS"/>
          <w:sz w:val="24"/>
          <w:szCs w:val="24"/>
          <w:lang w:val="ro-RO"/>
        </w:rPr>
        <w:t>ia de a asigura accesul reprezentantului achizito</w:t>
      </w:r>
      <w:r w:rsidRPr="005515C9">
        <w:rPr>
          <w:rFonts w:cs="Trebuchet MS"/>
          <w:sz w:val="24"/>
          <w:szCs w:val="24"/>
          <w:lang w:val="ro-RO"/>
        </w:rPr>
        <w:t>rului la locul de muncă, în ateliere, depozite ș</w:t>
      </w:r>
      <w:r w:rsidRPr="0016543C">
        <w:rPr>
          <w:rFonts w:cs="Trebuchet MS"/>
          <w:sz w:val="24"/>
          <w:szCs w:val="24"/>
          <w:lang w:val="ro-RO"/>
        </w:rPr>
        <w:t>i oriunde î</w:t>
      </w:r>
      <w:r w:rsidRPr="005515C9">
        <w:rPr>
          <w:rFonts w:cs="Trebuchet MS"/>
          <w:sz w:val="24"/>
          <w:szCs w:val="24"/>
          <w:lang w:val="ro-RO"/>
        </w:rPr>
        <w:t>ș</w:t>
      </w:r>
      <w:r w:rsidRPr="0016543C">
        <w:rPr>
          <w:rFonts w:cs="Trebuchet MS"/>
          <w:sz w:val="24"/>
          <w:szCs w:val="24"/>
          <w:lang w:val="ro-RO"/>
        </w:rPr>
        <w:t>i desfă</w:t>
      </w:r>
      <w:r w:rsidRPr="005515C9">
        <w:rPr>
          <w:rFonts w:cs="Trebuchet MS"/>
          <w:sz w:val="24"/>
          <w:szCs w:val="24"/>
          <w:lang w:val="ro-RO"/>
        </w:rPr>
        <w:t>ș</w:t>
      </w:r>
      <w:r w:rsidRPr="0016543C">
        <w:rPr>
          <w:rFonts w:cs="Trebuchet MS"/>
          <w:sz w:val="24"/>
          <w:szCs w:val="24"/>
          <w:lang w:val="ro-RO"/>
        </w:rPr>
        <w:t>oară activită</w:t>
      </w:r>
      <w:r w:rsidRPr="005515C9">
        <w:rPr>
          <w:rFonts w:cs="Trebuchet MS"/>
          <w:sz w:val="24"/>
          <w:szCs w:val="24"/>
          <w:lang w:val="ro-RO"/>
        </w:rPr>
        <w:t>ț</w:t>
      </w:r>
      <w:r w:rsidRPr="0016543C">
        <w:rPr>
          <w:rFonts w:cs="Trebuchet MS"/>
          <w:sz w:val="24"/>
          <w:szCs w:val="24"/>
          <w:lang w:val="ro-RO"/>
        </w:rPr>
        <w:t>ile legate de îndeplinirea obliga</w:t>
      </w:r>
      <w:r w:rsidRPr="005515C9">
        <w:rPr>
          <w:rFonts w:cs="Trebuchet MS"/>
          <w:sz w:val="24"/>
          <w:szCs w:val="24"/>
          <w:lang w:val="ro-RO"/>
        </w:rPr>
        <w:t>ț</w:t>
      </w:r>
      <w:r w:rsidRPr="0016543C">
        <w:rPr>
          <w:rFonts w:cs="Trebuchet MS"/>
          <w:sz w:val="24"/>
          <w:szCs w:val="24"/>
          <w:lang w:val="ro-RO"/>
        </w:rPr>
        <w:t>iilor asumate prin contract, inclusiv pentru verificarea lucrărilor ascunse</w:t>
      </w:r>
      <w:r w:rsidRPr="005515C9">
        <w:rPr>
          <w:rFonts w:cs="Trebuchet MS"/>
          <w:sz w:val="24"/>
          <w:szCs w:val="24"/>
          <w:lang w:val="ro-RO"/>
        </w:rPr>
        <w:t>.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>1</w:t>
      </w:r>
      <w:r w:rsidR="00B80967">
        <w:rPr>
          <w:sz w:val="24"/>
          <w:szCs w:val="24"/>
          <w:lang w:val="ro-RO"/>
        </w:rPr>
        <w:t>2</w:t>
      </w:r>
      <w:r w:rsidRPr="00DA5155">
        <w:rPr>
          <w:sz w:val="24"/>
          <w:szCs w:val="24"/>
          <w:lang w:val="ro-RO"/>
        </w:rPr>
        <w:t>.</w:t>
      </w:r>
      <w:r w:rsidR="005515C9">
        <w:rPr>
          <w:sz w:val="24"/>
          <w:szCs w:val="24"/>
          <w:lang w:val="ro-RO"/>
        </w:rPr>
        <w:t>3</w:t>
      </w:r>
      <w:r w:rsidR="002C2E8E">
        <w:rPr>
          <w:sz w:val="24"/>
          <w:szCs w:val="24"/>
          <w:lang w:val="ro-RO"/>
        </w:rPr>
        <w:t>. - (1) Executantul are obligaţia de a nu acoperi lucrările care devin ascunse, fără</w:t>
      </w:r>
      <w:r w:rsidRPr="00DA5155">
        <w:rPr>
          <w:sz w:val="24"/>
          <w:szCs w:val="24"/>
          <w:lang w:val="ro-RO"/>
        </w:rPr>
        <w:t xml:space="preserve"> aprobarea achizitorului.</w:t>
      </w:r>
    </w:p>
    <w:p w:rsidR="007A5F6A" w:rsidRPr="00DA5155" w:rsidRDefault="002C2E8E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(2) Executantul are obligaţ</w:t>
      </w:r>
      <w:r w:rsidR="007A5F6A" w:rsidRPr="00DA5155">
        <w:rPr>
          <w:sz w:val="24"/>
          <w:szCs w:val="24"/>
          <w:lang w:val="ro-RO"/>
        </w:rPr>
        <w:t>ia de a notifica achizitorul, ori</w:t>
      </w:r>
      <w:r w:rsidR="00B52BBB">
        <w:rPr>
          <w:sz w:val="24"/>
          <w:szCs w:val="24"/>
          <w:lang w:val="ro-RO"/>
        </w:rPr>
        <w:t xml:space="preserve"> de c</w:t>
      </w:r>
      <w:r w:rsidR="005515C9">
        <w:rPr>
          <w:sz w:val="24"/>
          <w:szCs w:val="24"/>
          <w:lang w:val="ro-RO"/>
        </w:rPr>
        <w:t>â</w:t>
      </w:r>
      <w:r w:rsidR="00B52BBB">
        <w:rPr>
          <w:sz w:val="24"/>
          <w:szCs w:val="24"/>
          <w:lang w:val="ro-RO"/>
        </w:rPr>
        <w:t xml:space="preserve">te ori </w:t>
      </w:r>
      <w:r w:rsidR="005515C9">
        <w:rPr>
          <w:sz w:val="24"/>
          <w:szCs w:val="24"/>
          <w:lang w:val="ro-RO"/>
        </w:rPr>
        <w:t xml:space="preserve">apar </w:t>
      </w:r>
      <w:r w:rsidR="00B52BBB">
        <w:rPr>
          <w:sz w:val="24"/>
          <w:szCs w:val="24"/>
          <w:lang w:val="ro-RO"/>
        </w:rPr>
        <w:t>astfel de lucrări, pentru a fi examinate ş</w:t>
      </w:r>
      <w:r w:rsidR="007A5F6A" w:rsidRPr="00DA5155">
        <w:rPr>
          <w:sz w:val="24"/>
          <w:szCs w:val="24"/>
          <w:lang w:val="ro-RO"/>
        </w:rPr>
        <w:t>i m</w:t>
      </w:r>
      <w:r w:rsidR="005515C9">
        <w:rPr>
          <w:sz w:val="24"/>
          <w:szCs w:val="24"/>
          <w:lang w:val="ro-RO"/>
        </w:rPr>
        <w:t>ă</w:t>
      </w:r>
      <w:r w:rsidR="007A5F6A" w:rsidRPr="00DA5155">
        <w:rPr>
          <w:sz w:val="24"/>
          <w:szCs w:val="24"/>
          <w:lang w:val="ro-RO"/>
        </w:rPr>
        <w:t>surate.</w:t>
      </w:r>
    </w:p>
    <w:p w:rsidR="007A5F6A" w:rsidRPr="00DA5155" w:rsidRDefault="00B52BBB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(3) Executantul are obligaţ</w:t>
      </w:r>
      <w:r w:rsidR="007A5F6A" w:rsidRPr="00DA5155">
        <w:rPr>
          <w:sz w:val="24"/>
          <w:szCs w:val="24"/>
          <w:lang w:val="ro-RO"/>
        </w:rPr>
        <w:t>ia</w:t>
      </w:r>
      <w:r w:rsidR="005636F8">
        <w:rPr>
          <w:sz w:val="24"/>
          <w:szCs w:val="24"/>
          <w:lang w:val="ro-RO"/>
        </w:rPr>
        <w:t xml:space="preserve"> de a dezveli orice parte sau părţi din lucrare, la dispoziţia achizitorului ş</w:t>
      </w:r>
      <w:r w:rsidR="007A5F6A" w:rsidRPr="00DA5155">
        <w:rPr>
          <w:sz w:val="24"/>
          <w:szCs w:val="24"/>
          <w:lang w:val="ro-RO"/>
        </w:rPr>
        <w:t>i de a re</w:t>
      </w:r>
      <w:r w:rsidR="005636F8">
        <w:rPr>
          <w:sz w:val="24"/>
          <w:szCs w:val="24"/>
          <w:lang w:val="ro-RO"/>
        </w:rPr>
        <w:t>face aceast</w:t>
      </w:r>
      <w:r w:rsidR="005515C9">
        <w:rPr>
          <w:sz w:val="24"/>
          <w:szCs w:val="24"/>
          <w:lang w:val="ro-RO"/>
        </w:rPr>
        <w:t>ă</w:t>
      </w:r>
      <w:r w:rsidR="005636F8">
        <w:rPr>
          <w:sz w:val="24"/>
          <w:szCs w:val="24"/>
          <w:lang w:val="ro-RO"/>
        </w:rPr>
        <w:t xml:space="preserve"> parte sau aceste părţi din lucrare, dacă</w:t>
      </w:r>
      <w:r w:rsidR="007A5F6A" w:rsidRPr="00DA5155">
        <w:rPr>
          <w:sz w:val="24"/>
          <w:szCs w:val="24"/>
          <w:lang w:val="ro-RO"/>
        </w:rPr>
        <w:t xml:space="preserve"> este cazul.</w:t>
      </w:r>
    </w:p>
    <w:p w:rsidR="007A5F6A" w:rsidRPr="00DA5155" w:rsidRDefault="005636F8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(4) În cazul în care se constată c</w:t>
      </w:r>
      <w:r w:rsidR="005515C9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 xml:space="preserve"> lucrările sunt de </w:t>
      </w:r>
      <w:r w:rsidR="005515C9">
        <w:rPr>
          <w:sz w:val="24"/>
          <w:szCs w:val="24"/>
          <w:lang w:val="ro-RO"/>
        </w:rPr>
        <w:t xml:space="preserve">o </w:t>
      </w:r>
      <w:r>
        <w:rPr>
          <w:sz w:val="24"/>
          <w:szCs w:val="24"/>
          <w:lang w:val="ro-RO"/>
        </w:rPr>
        <w:t>calitate corespunzătoare ş</w:t>
      </w:r>
      <w:r w:rsidR="007A5F6A" w:rsidRPr="00DA5155">
        <w:rPr>
          <w:sz w:val="24"/>
          <w:szCs w:val="24"/>
          <w:lang w:val="ro-RO"/>
        </w:rPr>
        <w:t>i au f</w:t>
      </w:r>
      <w:r>
        <w:rPr>
          <w:sz w:val="24"/>
          <w:szCs w:val="24"/>
          <w:lang w:val="ro-RO"/>
        </w:rPr>
        <w:t>ost executate conform documentaţiei de execuţ</w:t>
      </w:r>
      <w:r w:rsidR="007A5F6A" w:rsidRPr="00DA5155">
        <w:rPr>
          <w:sz w:val="24"/>
          <w:szCs w:val="24"/>
          <w:lang w:val="ro-RO"/>
        </w:rPr>
        <w:t>ie, c</w:t>
      </w:r>
      <w:r>
        <w:rPr>
          <w:sz w:val="24"/>
          <w:szCs w:val="24"/>
          <w:lang w:val="ro-RO"/>
        </w:rPr>
        <w:t>heltuielile privind dezvelirea ş</w:t>
      </w:r>
      <w:r w:rsidR="007A5F6A" w:rsidRPr="00DA5155">
        <w:rPr>
          <w:sz w:val="24"/>
          <w:szCs w:val="24"/>
          <w:lang w:val="ro-RO"/>
        </w:rPr>
        <w:t xml:space="preserve">i </w:t>
      </w:r>
      <w:r>
        <w:rPr>
          <w:sz w:val="24"/>
          <w:szCs w:val="24"/>
          <w:lang w:val="ro-RO"/>
        </w:rPr>
        <w:t>refacerea vor fi suportate de către achizitor, iar în caz contrar, de că</w:t>
      </w:r>
      <w:r w:rsidR="007A5F6A" w:rsidRPr="00DA5155">
        <w:rPr>
          <w:sz w:val="24"/>
          <w:szCs w:val="24"/>
          <w:lang w:val="ro-RO"/>
        </w:rPr>
        <w:t>tre executant.</w:t>
      </w:r>
    </w:p>
    <w:p w:rsidR="007A5F6A" w:rsidRPr="00DA5155" w:rsidRDefault="00B80967" w:rsidP="00B4433F">
      <w:pPr>
        <w:ind w:firstLine="459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13</w:t>
      </w:r>
      <w:r w:rsidR="005636F8">
        <w:rPr>
          <w:sz w:val="24"/>
          <w:szCs w:val="24"/>
          <w:lang w:val="ro-RO"/>
        </w:rPr>
        <w:t>.</w:t>
      </w:r>
      <w:r w:rsidR="007509CE">
        <w:rPr>
          <w:sz w:val="24"/>
          <w:szCs w:val="24"/>
          <w:lang w:val="ro-RO"/>
        </w:rPr>
        <w:t xml:space="preserve"> </w:t>
      </w:r>
      <w:r w:rsidR="00862D27">
        <w:rPr>
          <w:sz w:val="24"/>
          <w:szCs w:val="24"/>
          <w:lang w:val="ro-RO"/>
        </w:rPr>
        <w:t>Î</w:t>
      </w:r>
      <w:r w:rsidR="005636F8">
        <w:rPr>
          <w:sz w:val="24"/>
          <w:szCs w:val="24"/>
          <w:lang w:val="ro-RO"/>
        </w:rPr>
        <w:t xml:space="preserve">ntârzierea </w:t>
      </w:r>
      <w:r w:rsidR="00862D27">
        <w:rPr>
          <w:sz w:val="24"/>
          <w:szCs w:val="24"/>
          <w:lang w:val="ro-RO"/>
        </w:rPr>
        <w:t>ș</w:t>
      </w:r>
      <w:r w:rsidR="005636F8">
        <w:rPr>
          <w:sz w:val="24"/>
          <w:szCs w:val="24"/>
          <w:lang w:val="ro-RO"/>
        </w:rPr>
        <w:t>i sistarea lucră</w:t>
      </w:r>
      <w:r w:rsidR="007A5F6A" w:rsidRPr="00DA5155">
        <w:rPr>
          <w:sz w:val="24"/>
          <w:szCs w:val="24"/>
          <w:lang w:val="ro-RO"/>
        </w:rPr>
        <w:t>rilor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>1</w:t>
      </w:r>
      <w:r w:rsidR="00B80967">
        <w:rPr>
          <w:sz w:val="24"/>
          <w:szCs w:val="24"/>
          <w:lang w:val="ro-RO"/>
        </w:rPr>
        <w:t>3</w:t>
      </w:r>
      <w:r w:rsidR="005636F8">
        <w:rPr>
          <w:sz w:val="24"/>
          <w:szCs w:val="24"/>
          <w:lang w:val="ro-RO"/>
        </w:rPr>
        <w:t>.1. - În cazul î</w:t>
      </w:r>
      <w:r w:rsidRPr="00DA5155">
        <w:rPr>
          <w:sz w:val="24"/>
          <w:szCs w:val="24"/>
          <w:lang w:val="ro-RO"/>
        </w:rPr>
        <w:t>n care:</w:t>
      </w:r>
    </w:p>
    <w:p w:rsidR="007A5F6A" w:rsidRPr="00DA5155" w:rsidRDefault="005636F8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a) volumul sau natura lucrărilor neprevă</w:t>
      </w:r>
      <w:r w:rsidR="007A5F6A" w:rsidRPr="00DA5155">
        <w:rPr>
          <w:sz w:val="24"/>
          <w:szCs w:val="24"/>
          <w:lang w:val="ro-RO"/>
        </w:rPr>
        <w:t>zute sau</w:t>
      </w:r>
    </w:p>
    <w:p w:rsidR="007A5F6A" w:rsidRPr="00DA5155" w:rsidRDefault="005636F8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b) condiţ</w:t>
      </w:r>
      <w:r w:rsidR="007A5F6A" w:rsidRPr="00DA5155">
        <w:rPr>
          <w:sz w:val="24"/>
          <w:szCs w:val="24"/>
          <w:lang w:val="ro-RO"/>
        </w:rPr>
        <w:t>iile climaterice extrem de nefavorabile sau</w:t>
      </w:r>
    </w:p>
    <w:p w:rsidR="007A5F6A" w:rsidRPr="00DA5155" w:rsidRDefault="005636F8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c)</w:t>
      </w:r>
      <w:r w:rsidR="00862D27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oricare alt motiv de înt</w:t>
      </w:r>
      <w:r w:rsidR="00862D27">
        <w:rPr>
          <w:sz w:val="24"/>
          <w:szCs w:val="24"/>
          <w:lang w:val="ro-RO"/>
        </w:rPr>
        <w:t>â</w:t>
      </w:r>
      <w:r>
        <w:rPr>
          <w:sz w:val="24"/>
          <w:szCs w:val="24"/>
          <w:lang w:val="ro-RO"/>
        </w:rPr>
        <w:t>rziere care nu se datorează</w:t>
      </w:r>
      <w:r w:rsidR="007A5F6A" w:rsidRPr="00DA5155">
        <w:rPr>
          <w:sz w:val="24"/>
          <w:szCs w:val="24"/>
          <w:lang w:val="ro-RO"/>
        </w:rPr>
        <w:t xml:space="preserve"> execu</w:t>
      </w:r>
      <w:r>
        <w:rPr>
          <w:sz w:val="24"/>
          <w:szCs w:val="24"/>
          <w:lang w:val="ro-RO"/>
        </w:rPr>
        <w:t>tantului şi nu a survenit prin înc</w:t>
      </w:r>
      <w:r w:rsidR="00862D27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>lcarea contractului de că</w:t>
      </w:r>
      <w:r w:rsidR="007A5F6A" w:rsidRPr="00DA5155">
        <w:rPr>
          <w:sz w:val="24"/>
          <w:szCs w:val="24"/>
          <w:lang w:val="ro-RO"/>
        </w:rPr>
        <w:t>tre acest</w:t>
      </w:r>
      <w:r>
        <w:rPr>
          <w:sz w:val="24"/>
          <w:szCs w:val="24"/>
          <w:lang w:val="ro-RO"/>
        </w:rPr>
        <w:t xml:space="preserve">a îl </w:t>
      </w:r>
      <w:r w:rsidR="00862D27">
        <w:rPr>
          <w:sz w:val="24"/>
          <w:szCs w:val="24"/>
          <w:lang w:val="ro-RO"/>
        </w:rPr>
        <w:t>î</w:t>
      </w:r>
      <w:r>
        <w:rPr>
          <w:sz w:val="24"/>
          <w:szCs w:val="24"/>
          <w:lang w:val="ro-RO"/>
        </w:rPr>
        <w:t>ndreptăţesc pe executant să</w:t>
      </w:r>
      <w:r w:rsidR="007A5F6A" w:rsidRPr="00DA5155">
        <w:rPr>
          <w:sz w:val="24"/>
          <w:szCs w:val="24"/>
          <w:lang w:val="ro-RO"/>
        </w:rPr>
        <w:t xml:space="preserve"> solicite </w:t>
      </w:r>
      <w:r>
        <w:rPr>
          <w:sz w:val="24"/>
          <w:szCs w:val="24"/>
          <w:lang w:val="ro-RO"/>
        </w:rPr>
        <w:t>prelungirea termenului de execuţie a lucrărilor sau a oric</w:t>
      </w:r>
      <w:r w:rsidR="00862D27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>rei părţ</w:t>
      </w:r>
      <w:r w:rsidR="007A5F6A" w:rsidRPr="00DA5155">
        <w:rPr>
          <w:sz w:val="24"/>
          <w:szCs w:val="24"/>
          <w:lang w:val="ro-RO"/>
        </w:rPr>
        <w:t xml:space="preserve">i </w:t>
      </w:r>
      <w:r>
        <w:rPr>
          <w:sz w:val="24"/>
          <w:szCs w:val="24"/>
          <w:lang w:val="ro-RO"/>
        </w:rPr>
        <w:t xml:space="preserve">din </w:t>
      </w:r>
      <w:r w:rsidR="00B4433F">
        <w:rPr>
          <w:sz w:val="24"/>
          <w:szCs w:val="24"/>
          <w:lang w:val="ro-RO"/>
        </w:rPr>
        <w:t>acestea</w:t>
      </w:r>
      <w:r>
        <w:rPr>
          <w:sz w:val="24"/>
          <w:szCs w:val="24"/>
          <w:lang w:val="ro-RO"/>
        </w:rPr>
        <w:t>, prin consultare, părţ</w:t>
      </w:r>
      <w:r w:rsidR="007A5F6A" w:rsidRPr="00DA5155">
        <w:rPr>
          <w:sz w:val="24"/>
          <w:szCs w:val="24"/>
          <w:lang w:val="ro-RO"/>
        </w:rPr>
        <w:t>ile vor stabili:</w:t>
      </w:r>
    </w:p>
    <w:p w:rsidR="007A5F6A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 xml:space="preserve">    (</w:t>
      </w:r>
      <w:r w:rsidR="00F142E4">
        <w:rPr>
          <w:sz w:val="24"/>
          <w:szCs w:val="24"/>
          <w:lang w:val="ro-RO"/>
        </w:rPr>
        <w:t>d</w:t>
      </w:r>
      <w:r w:rsidRPr="00DA5155">
        <w:rPr>
          <w:sz w:val="24"/>
          <w:szCs w:val="24"/>
          <w:lang w:val="ro-RO"/>
        </w:rPr>
        <w:t>) orice prelungire</w:t>
      </w:r>
      <w:r w:rsidR="005636F8">
        <w:rPr>
          <w:sz w:val="24"/>
          <w:szCs w:val="24"/>
          <w:lang w:val="ro-RO"/>
        </w:rPr>
        <w:t xml:space="preserve"> a duratei de execuţ</w:t>
      </w:r>
      <w:r w:rsidRPr="00DA5155">
        <w:rPr>
          <w:sz w:val="24"/>
          <w:szCs w:val="24"/>
          <w:lang w:val="ro-RO"/>
        </w:rPr>
        <w:t>ie la care executantul are dreptul;</w:t>
      </w:r>
    </w:p>
    <w:p w:rsidR="009D7A11" w:rsidRPr="00DA5155" w:rsidRDefault="009D7A11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(e) </w:t>
      </w:r>
      <w:r w:rsidRPr="009D7A11">
        <w:rPr>
          <w:sz w:val="24"/>
          <w:szCs w:val="24"/>
          <w:lang w:val="ro-RO"/>
        </w:rPr>
        <w:t>totalul cheltuielilor suplimentare, care se va adăuga la pre</w:t>
      </w:r>
      <w:r w:rsidRPr="009D7A11">
        <w:rPr>
          <w:rFonts w:ascii="Cambria Math" w:hAnsi="Cambria Math" w:cs="Cambria Math"/>
          <w:sz w:val="24"/>
          <w:szCs w:val="24"/>
          <w:lang w:val="ro-RO"/>
        </w:rPr>
        <w:t>ț</w:t>
      </w:r>
      <w:r w:rsidRPr="009D7A11">
        <w:rPr>
          <w:sz w:val="24"/>
          <w:szCs w:val="24"/>
          <w:lang w:val="ro-RO"/>
        </w:rPr>
        <w:t>ul contractului</w:t>
      </w:r>
      <w:r w:rsidR="00B4433F">
        <w:rPr>
          <w:sz w:val="24"/>
          <w:szCs w:val="24"/>
          <w:lang w:val="ro-RO"/>
        </w:rPr>
        <w:t>.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 xml:space="preserve">       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 xml:space="preserve">    1</w:t>
      </w:r>
      <w:r w:rsidR="00B80967">
        <w:rPr>
          <w:sz w:val="24"/>
          <w:szCs w:val="24"/>
          <w:lang w:val="ro-RO"/>
        </w:rPr>
        <w:t>4</w:t>
      </w:r>
      <w:r w:rsidR="005636F8">
        <w:rPr>
          <w:sz w:val="24"/>
          <w:szCs w:val="24"/>
          <w:lang w:val="ro-RO"/>
        </w:rPr>
        <w:t>. Finalizarea lucră</w:t>
      </w:r>
      <w:r w:rsidRPr="00DA5155">
        <w:rPr>
          <w:sz w:val="24"/>
          <w:szCs w:val="24"/>
          <w:lang w:val="ro-RO"/>
        </w:rPr>
        <w:t>rilor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>1</w:t>
      </w:r>
      <w:r w:rsidR="00B80967">
        <w:rPr>
          <w:sz w:val="24"/>
          <w:szCs w:val="24"/>
          <w:lang w:val="ro-RO"/>
        </w:rPr>
        <w:t>4</w:t>
      </w:r>
      <w:r w:rsidRPr="00DA5155">
        <w:rPr>
          <w:sz w:val="24"/>
          <w:szCs w:val="24"/>
          <w:lang w:val="ro-RO"/>
        </w:rPr>
        <w:t>.</w:t>
      </w:r>
      <w:r w:rsidR="00F142E4">
        <w:rPr>
          <w:sz w:val="24"/>
          <w:szCs w:val="24"/>
          <w:lang w:val="ro-RO"/>
        </w:rPr>
        <w:t>1</w:t>
      </w:r>
      <w:r w:rsidR="005636F8">
        <w:rPr>
          <w:sz w:val="24"/>
          <w:szCs w:val="24"/>
          <w:lang w:val="ro-RO"/>
        </w:rPr>
        <w:t>. - (1) La finalizarea lucrărilor executantul are obligaţ</w:t>
      </w:r>
      <w:r w:rsidRPr="00DA5155">
        <w:rPr>
          <w:sz w:val="24"/>
          <w:szCs w:val="24"/>
          <w:lang w:val="ro-RO"/>
        </w:rPr>
        <w:t xml:space="preserve">ia de a </w:t>
      </w:r>
      <w:r w:rsidR="005636F8">
        <w:rPr>
          <w:sz w:val="24"/>
          <w:szCs w:val="24"/>
          <w:lang w:val="ro-RO"/>
        </w:rPr>
        <w:t>notifica achizitorului c</w:t>
      </w:r>
      <w:r w:rsidR="00B4433F">
        <w:rPr>
          <w:sz w:val="24"/>
          <w:szCs w:val="24"/>
          <w:lang w:val="ro-RO"/>
        </w:rPr>
        <w:t>ă</w:t>
      </w:r>
      <w:r w:rsidR="005636F8">
        <w:rPr>
          <w:sz w:val="24"/>
          <w:szCs w:val="24"/>
          <w:lang w:val="ro-RO"/>
        </w:rPr>
        <w:t xml:space="preserve"> sunt îndeplinite condiţiile de recepţie, solicitâ</w:t>
      </w:r>
      <w:r w:rsidRPr="00DA5155">
        <w:rPr>
          <w:sz w:val="24"/>
          <w:szCs w:val="24"/>
          <w:lang w:val="ro-RO"/>
        </w:rPr>
        <w:t>nd acestu</w:t>
      </w:r>
      <w:r w:rsidR="005636F8">
        <w:rPr>
          <w:sz w:val="24"/>
          <w:szCs w:val="24"/>
          <w:lang w:val="ro-RO"/>
        </w:rPr>
        <w:t>ia convocarea comisiei de recepţ</w:t>
      </w:r>
      <w:r w:rsidRPr="00DA5155">
        <w:rPr>
          <w:sz w:val="24"/>
          <w:szCs w:val="24"/>
          <w:lang w:val="ro-RO"/>
        </w:rPr>
        <w:t>ie</w:t>
      </w:r>
      <w:r w:rsidR="007509CE">
        <w:rPr>
          <w:sz w:val="24"/>
          <w:szCs w:val="24"/>
          <w:lang w:val="ro-RO"/>
        </w:rPr>
        <w:t>;</w:t>
      </w:r>
    </w:p>
    <w:p w:rsidR="007A5F6A" w:rsidRPr="00DA5155" w:rsidRDefault="005636F8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</w:t>
      </w:r>
      <w:r w:rsidR="007509CE">
        <w:rPr>
          <w:sz w:val="24"/>
          <w:szCs w:val="24"/>
          <w:lang w:val="ro-RO"/>
        </w:rPr>
        <w:t xml:space="preserve">     </w:t>
      </w:r>
      <w:r>
        <w:rPr>
          <w:sz w:val="24"/>
          <w:szCs w:val="24"/>
          <w:lang w:val="ro-RO"/>
        </w:rPr>
        <w:t>(2)</w:t>
      </w:r>
      <w:r w:rsidR="007509CE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Pe baza situaţiilor de lucrări executate confirmate şi a constată</w:t>
      </w:r>
      <w:r w:rsidR="007A5F6A" w:rsidRPr="00DA5155">
        <w:rPr>
          <w:sz w:val="24"/>
          <w:szCs w:val="24"/>
          <w:lang w:val="ro-RO"/>
        </w:rPr>
        <w:t>rilor efectuate pe teren achizitorul va aprecia dac</w:t>
      </w:r>
      <w:r w:rsidR="00B4433F">
        <w:rPr>
          <w:sz w:val="24"/>
          <w:szCs w:val="24"/>
          <w:lang w:val="ro-RO"/>
        </w:rPr>
        <w:t>ă</w:t>
      </w:r>
      <w:r w:rsidR="007A5F6A" w:rsidRPr="00DA5155">
        <w:rPr>
          <w:sz w:val="24"/>
          <w:szCs w:val="24"/>
          <w:lang w:val="ro-RO"/>
        </w:rPr>
        <w:t xml:space="preserve"> sunt</w:t>
      </w:r>
      <w:r>
        <w:rPr>
          <w:sz w:val="24"/>
          <w:szCs w:val="24"/>
          <w:lang w:val="ro-RO"/>
        </w:rPr>
        <w:t xml:space="preserve"> întrunite condiţ</w:t>
      </w:r>
      <w:r w:rsidR="007A5F6A" w:rsidRPr="00DA5155">
        <w:rPr>
          <w:sz w:val="24"/>
          <w:szCs w:val="24"/>
          <w:lang w:val="ro-RO"/>
        </w:rPr>
        <w:t>iile pe</w:t>
      </w:r>
      <w:r>
        <w:rPr>
          <w:sz w:val="24"/>
          <w:szCs w:val="24"/>
          <w:lang w:val="ro-RO"/>
        </w:rPr>
        <w:t>ntru a convoca comisia de recepţie. În cazul în care se constată că sunt lipsuri sau deficienţ</w:t>
      </w:r>
      <w:r w:rsidR="007A5F6A" w:rsidRPr="00DA5155">
        <w:rPr>
          <w:sz w:val="24"/>
          <w:szCs w:val="24"/>
          <w:lang w:val="ro-RO"/>
        </w:rPr>
        <w:t>e acestea vor fi notificat</w:t>
      </w:r>
      <w:r>
        <w:rPr>
          <w:sz w:val="24"/>
          <w:szCs w:val="24"/>
          <w:lang w:val="ro-RO"/>
        </w:rPr>
        <w:t>e executantului, stabilindu-se ş</w:t>
      </w:r>
      <w:r w:rsidR="007A5F6A" w:rsidRPr="00DA5155">
        <w:rPr>
          <w:sz w:val="24"/>
          <w:szCs w:val="24"/>
          <w:lang w:val="ro-RO"/>
        </w:rPr>
        <w:t xml:space="preserve">i termenele pentru remediere </w:t>
      </w:r>
      <w:r w:rsidR="007509CE">
        <w:rPr>
          <w:sz w:val="24"/>
          <w:szCs w:val="24"/>
          <w:lang w:val="ro-RO"/>
        </w:rPr>
        <w:t>ș</w:t>
      </w:r>
      <w:r w:rsidR="007A5F6A" w:rsidRPr="00DA5155">
        <w:rPr>
          <w:sz w:val="24"/>
          <w:szCs w:val="24"/>
          <w:lang w:val="ro-RO"/>
        </w:rPr>
        <w:t>i finalizare. Dup</w:t>
      </w:r>
      <w:r w:rsidR="007509CE">
        <w:rPr>
          <w:sz w:val="24"/>
          <w:szCs w:val="24"/>
          <w:lang w:val="ro-RO"/>
        </w:rPr>
        <w:t>ă</w:t>
      </w:r>
      <w:r w:rsidR="007A5F6A" w:rsidRPr="00DA5155">
        <w:rPr>
          <w:sz w:val="24"/>
          <w:szCs w:val="24"/>
          <w:lang w:val="ro-RO"/>
        </w:rPr>
        <w:t xml:space="preserve"> constatarea remedierii tuturor </w:t>
      </w:r>
      <w:r>
        <w:rPr>
          <w:sz w:val="24"/>
          <w:szCs w:val="24"/>
          <w:lang w:val="ro-RO"/>
        </w:rPr>
        <w:t xml:space="preserve">lipsurilor </w:t>
      </w:r>
      <w:r w:rsidR="007509CE">
        <w:rPr>
          <w:sz w:val="24"/>
          <w:szCs w:val="24"/>
          <w:lang w:val="ro-RO"/>
        </w:rPr>
        <w:t>ș</w:t>
      </w:r>
      <w:r>
        <w:rPr>
          <w:sz w:val="24"/>
          <w:szCs w:val="24"/>
          <w:lang w:val="ro-RO"/>
        </w:rPr>
        <w:t xml:space="preserve">i deficienţelor, la o nouă </w:t>
      </w:r>
      <w:r w:rsidR="007A5F6A" w:rsidRPr="00DA5155">
        <w:rPr>
          <w:sz w:val="24"/>
          <w:szCs w:val="24"/>
          <w:lang w:val="ro-RO"/>
        </w:rPr>
        <w:t>solicitare a executantului, achizito</w:t>
      </w:r>
      <w:r>
        <w:rPr>
          <w:sz w:val="24"/>
          <w:szCs w:val="24"/>
          <w:lang w:val="ro-RO"/>
        </w:rPr>
        <w:t>rul va convoca comisia de recepţ</w:t>
      </w:r>
      <w:r w:rsidR="007A5F6A" w:rsidRPr="00DA5155">
        <w:rPr>
          <w:sz w:val="24"/>
          <w:szCs w:val="24"/>
          <w:lang w:val="ro-RO"/>
        </w:rPr>
        <w:t>ie.</w:t>
      </w:r>
    </w:p>
    <w:p w:rsidR="007A5F6A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>1</w:t>
      </w:r>
      <w:r w:rsidR="00B80967">
        <w:rPr>
          <w:sz w:val="24"/>
          <w:szCs w:val="24"/>
          <w:lang w:val="ro-RO"/>
        </w:rPr>
        <w:t>4</w:t>
      </w:r>
      <w:r w:rsidRPr="00DA5155">
        <w:rPr>
          <w:sz w:val="24"/>
          <w:szCs w:val="24"/>
          <w:lang w:val="ro-RO"/>
        </w:rPr>
        <w:t>.</w:t>
      </w:r>
      <w:r w:rsidR="00B80967">
        <w:rPr>
          <w:sz w:val="24"/>
          <w:szCs w:val="24"/>
          <w:lang w:val="ro-RO"/>
        </w:rPr>
        <w:t>2</w:t>
      </w:r>
      <w:r w:rsidR="005636F8">
        <w:rPr>
          <w:sz w:val="24"/>
          <w:szCs w:val="24"/>
          <w:lang w:val="ro-RO"/>
        </w:rPr>
        <w:t>. - Comisia de recepţie are obligaţia de a constata stadiul î</w:t>
      </w:r>
      <w:r w:rsidRPr="00DA5155">
        <w:rPr>
          <w:sz w:val="24"/>
          <w:szCs w:val="24"/>
          <w:lang w:val="ro-RO"/>
        </w:rPr>
        <w:t>ndeplinirii contractului prin corelarea pre</w:t>
      </w:r>
      <w:r w:rsidR="005636F8">
        <w:rPr>
          <w:sz w:val="24"/>
          <w:szCs w:val="24"/>
          <w:lang w:val="ro-RO"/>
        </w:rPr>
        <w:t>vederilor acestuia cu documentaţ</w:t>
      </w:r>
      <w:r w:rsidRPr="00DA5155">
        <w:rPr>
          <w:sz w:val="24"/>
          <w:szCs w:val="24"/>
          <w:lang w:val="ro-RO"/>
        </w:rPr>
        <w:t>i</w:t>
      </w:r>
      <w:r w:rsidR="005636F8">
        <w:rPr>
          <w:sz w:val="24"/>
          <w:szCs w:val="24"/>
          <w:lang w:val="ro-RO"/>
        </w:rPr>
        <w:t>a de execuţie şi cu reglementările în vigoare. In funcţie de constatările fă</w:t>
      </w:r>
      <w:r w:rsidRPr="00DA5155">
        <w:rPr>
          <w:sz w:val="24"/>
          <w:szCs w:val="24"/>
          <w:lang w:val="ro-RO"/>
        </w:rPr>
        <w:t>cute achizitorul are dreptul de a a</w:t>
      </w:r>
      <w:r w:rsidR="00212DF8">
        <w:rPr>
          <w:sz w:val="24"/>
          <w:szCs w:val="24"/>
          <w:lang w:val="ro-RO"/>
        </w:rPr>
        <w:t>proba sau de a respinge achiziţ</w:t>
      </w:r>
      <w:r w:rsidR="009D7A11">
        <w:rPr>
          <w:sz w:val="24"/>
          <w:szCs w:val="24"/>
          <w:lang w:val="ro-RO"/>
        </w:rPr>
        <w:t>ia</w:t>
      </w:r>
      <w:r w:rsidRPr="00DA5155">
        <w:rPr>
          <w:sz w:val="24"/>
          <w:szCs w:val="24"/>
          <w:lang w:val="ro-RO"/>
        </w:rPr>
        <w:t>.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 xml:space="preserve">      1</w:t>
      </w:r>
      <w:r w:rsidR="00B80967">
        <w:rPr>
          <w:sz w:val="24"/>
          <w:szCs w:val="24"/>
          <w:lang w:val="ro-RO"/>
        </w:rPr>
        <w:t>5</w:t>
      </w:r>
      <w:r w:rsidR="00212DF8">
        <w:rPr>
          <w:sz w:val="24"/>
          <w:szCs w:val="24"/>
          <w:lang w:val="ro-RO"/>
        </w:rPr>
        <w:t>. Perioada de garanţie acordată lucră</w:t>
      </w:r>
      <w:r w:rsidRPr="00DA5155">
        <w:rPr>
          <w:sz w:val="24"/>
          <w:szCs w:val="24"/>
          <w:lang w:val="ro-RO"/>
        </w:rPr>
        <w:t>rilor</w:t>
      </w:r>
      <w:r w:rsidR="00212DF8">
        <w:rPr>
          <w:sz w:val="24"/>
          <w:szCs w:val="24"/>
          <w:lang w:val="ro-RO"/>
        </w:rPr>
        <w:t xml:space="preserve"> </w:t>
      </w:r>
      <w:r w:rsidR="007509CE">
        <w:rPr>
          <w:sz w:val="24"/>
          <w:szCs w:val="24"/>
          <w:lang w:val="ro-RO"/>
        </w:rPr>
        <w:t>ș</w:t>
      </w:r>
      <w:r w:rsidR="00212DF8">
        <w:rPr>
          <w:sz w:val="24"/>
          <w:szCs w:val="24"/>
          <w:lang w:val="ro-RO"/>
        </w:rPr>
        <w:t>i de bun</w:t>
      </w:r>
      <w:r w:rsidR="007509CE">
        <w:rPr>
          <w:sz w:val="24"/>
          <w:szCs w:val="24"/>
          <w:lang w:val="ro-RO"/>
        </w:rPr>
        <w:t>ă</w:t>
      </w:r>
      <w:r w:rsidR="00212DF8">
        <w:rPr>
          <w:sz w:val="24"/>
          <w:szCs w:val="24"/>
          <w:lang w:val="ro-RO"/>
        </w:rPr>
        <w:t xml:space="preserve"> execuţ</w:t>
      </w:r>
      <w:r w:rsidR="009D7A11">
        <w:rPr>
          <w:sz w:val="24"/>
          <w:szCs w:val="24"/>
          <w:lang w:val="ro-RO"/>
        </w:rPr>
        <w:t>ie a contractului</w:t>
      </w:r>
    </w:p>
    <w:p w:rsidR="009D7A11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>1</w:t>
      </w:r>
      <w:r w:rsidR="00B80967">
        <w:rPr>
          <w:sz w:val="24"/>
          <w:szCs w:val="24"/>
          <w:lang w:val="ro-RO"/>
        </w:rPr>
        <w:t>5</w:t>
      </w:r>
      <w:r w:rsidR="00212DF8">
        <w:rPr>
          <w:sz w:val="24"/>
          <w:szCs w:val="24"/>
          <w:lang w:val="ro-RO"/>
        </w:rPr>
        <w:t>.1. - Perioada de garanţie decurge de la data recepţiei la terminarea lucră</w:t>
      </w:r>
      <w:r w:rsidRPr="00DA5155">
        <w:rPr>
          <w:sz w:val="24"/>
          <w:szCs w:val="24"/>
          <w:lang w:val="ro-RO"/>
        </w:rPr>
        <w:t>rilor</w:t>
      </w:r>
      <w:r w:rsidR="007B018F">
        <w:rPr>
          <w:sz w:val="24"/>
          <w:szCs w:val="24"/>
          <w:lang w:val="ro-RO"/>
        </w:rPr>
        <w:t xml:space="preserve"> şi </w:t>
      </w:r>
      <w:r w:rsidR="009D7A11">
        <w:rPr>
          <w:sz w:val="24"/>
          <w:szCs w:val="24"/>
          <w:lang w:val="ro-RO"/>
        </w:rPr>
        <w:t>este de 2 ani.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>1</w:t>
      </w:r>
      <w:r w:rsidR="00B80967">
        <w:rPr>
          <w:sz w:val="24"/>
          <w:szCs w:val="24"/>
          <w:lang w:val="ro-RO"/>
        </w:rPr>
        <w:t>5</w:t>
      </w:r>
      <w:r w:rsidR="00212DF8">
        <w:rPr>
          <w:sz w:val="24"/>
          <w:szCs w:val="24"/>
          <w:lang w:val="ro-RO"/>
        </w:rPr>
        <w:t>.2. - (1) Î</w:t>
      </w:r>
      <w:r w:rsidRPr="00DA5155">
        <w:rPr>
          <w:sz w:val="24"/>
          <w:szCs w:val="24"/>
          <w:lang w:val="ro-RO"/>
        </w:rPr>
        <w:t>n</w:t>
      </w:r>
      <w:r w:rsidR="00212DF8">
        <w:rPr>
          <w:sz w:val="24"/>
          <w:szCs w:val="24"/>
          <w:lang w:val="ro-RO"/>
        </w:rPr>
        <w:t xml:space="preserve"> perioada de garanţie executantul are obligaţia, în urma dispoziţ</w:t>
      </w:r>
      <w:r w:rsidRPr="00DA5155">
        <w:rPr>
          <w:sz w:val="24"/>
          <w:szCs w:val="24"/>
          <w:lang w:val="ro-RO"/>
        </w:rPr>
        <w:t>iei date de ach</w:t>
      </w:r>
      <w:r w:rsidR="00212DF8">
        <w:rPr>
          <w:sz w:val="24"/>
          <w:szCs w:val="24"/>
          <w:lang w:val="ro-RO"/>
        </w:rPr>
        <w:t>izitor, de a executa toate lucrările de modificare, reconstrucţ</w:t>
      </w:r>
      <w:r w:rsidRPr="00DA5155">
        <w:rPr>
          <w:sz w:val="24"/>
          <w:szCs w:val="24"/>
          <w:lang w:val="ro-RO"/>
        </w:rPr>
        <w:t>ie s</w:t>
      </w:r>
      <w:r w:rsidR="00212DF8">
        <w:rPr>
          <w:sz w:val="24"/>
          <w:szCs w:val="24"/>
          <w:lang w:val="ro-RO"/>
        </w:rPr>
        <w:t>i remed</w:t>
      </w:r>
      <w:r w:rsidR="007B018F">
        <w:rPr>
          <w:sz w:val="24"/>
          <w:szCs w:val="24"/>
          <w:lang w:val="ro-RO"/>
        </w:rPr>
        <w:t>iere a viciilor, contracţiilor ş</w:t>
      </w:r>
      <w:r w:rsidR="00212DF8">
        <w:rPr>
          <w:sz w:val="24"/>
          <w:szCs w:val="24"/>
          <w:lang w:val="ro-RO"/>
        </w:rPr>
        <w:t>i altor defecte a că</w:t>
      </w:r>
      <w:r w:rsidRPr="00DA5155">
        <w:rPr>
          <w:sz w:val="24"/>
          <w:szCs w:val="24"/>
          <w:lang w:val="ro-RO"/>
        </w:rPr>
        <w:t>ror cauz</w:t>
      </w:r>
      <w:r w:rsidR="007509CE">
        <w:rPr>
          <w:sz w:val="24"/>
          <w:szCs w:val="24"/>
          <w:lang w:val="ro-RO"/>
        </w:rPr>
        <w:t>ă</w:t>
      </w:r>
      <w:r w:rsidRPr="00DA5155">
        <w:rPr>
          <w:sz w:val="24"/>
          <w:szCs w:val="24"/>
          <w:lang w:val="ro-RO"/>
        </w:rPr>
        <w:t xml:space="preserve"> este nerespectarea clauzelor contractuale</w:t>
      </w:r>
      <w:r w:rsidR="007509CE">
        <w:rPr>
          <w:sz w:val="24"/>
          <w:szCs w:val="24"/>
          <w:lang w:val="ro-RO"/>
        </w:rPr>
        <w:t>;</w:t>
      </w:r>
    </w:p>
    <w:p w:rsidR="007A5F6A" w:rsidRPr="00DA5155" w:rsidRDefault="00212DF8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</w:t>
      </w:r>
      <w:r w:rsidR="007509CE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>(2) Executantul are obligaţia de a executa toate activităţ</w:t>
      </w:r>
      <w:r w:rsidR="007A5F6A" w:rsidRPr="00DA5155">
        <w:rPr>
          <w:sz w:val="24"/>
          <w:szCs w:val="24"/>
          <w:lang w:val="ro-RO"/>
        </w:rPr>
        <w:t>ile prev</w:t>
      </w:r>
      <w:r w:rsidR="007509CE">
        <w:rPr>
          <w:sz w:val="24"/>
          <w:szCs w:val="24"/>
          <w:lang w:val="ro-RO"/>
        </w:rPr>
        <w:t>ă</w:t>
      </w:r>
      <w:r w:rsidR="007A5F6A" w:rsidRPr="00DA5155">
        <w:rPr>
          <w:sz w:val="24"/>
          <w:szCs w:val="24"/>
          <w:lang w:val="ro-RO"/>
        </w:rPr>
        <w:t>zute la ali</w:t>
      </w:r>
      <w:r>
        <w:rPr>
          <w:sz w:val="24"/>
          <w:szCs w:val="24"/>
          <w:lang w:val="ro-RO"/>
        </w:rPr>
        <w:t>n. (1), pe cheltuiala proprie, în cazul î</w:t>
      </w:r>
      <w:r w:rsidR="007A5F6A" w:rsidRPr="00DA5155">
        <w:rPr>
          <w:sz w:val="24"/>
          <w:szCs w:val="24"/>
          <w:lang w:val="ro-RO"/>
        </w:rPr>
        <w:t>n care ele sunt necesare ca urmare a:</w:t>
      </w:r>
    </w:p>
    <w:p w:rsidR="007A5F6A" w:rsidRPr="00DA5155" w:rsidRDefault="00212DF8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a) utilizării de materiale, de instalaţ</w:t>
      </w:r>
      <w:r w:rsidR="007A5F6A" w:rsidRPr="00DA5155">
        <w:rPr>
          <w:sz w:val="24"/>
          <w:szCs w:val="24"/>
          <w:lang w:val="ro-RO"/>
        </w:rPr>
        <w:t>ii sau a unei manopere neconfo</w:t>
      </w:r>
      <w:r w:rsidR="0007477B">
        <w:rPr>
          <w:sz w:val="24"/>
          <w:szCs w:val="24"/>
          <w:lang w:val="ro-RO"/>
        </w:rPr>
        <w:t>rme cu prevederile contractului</w:t>
      </w:r>
      <w:r w:rsidR="007A5F6A" w:rsidRPr="00DA5155">
        <w:rPr>
          <w:sz w:val="24"/>
          <w:szCs w:val="24"/>
          <w:lang w:val="ro-RO"/>
        </w:rPr>
        <w:t xml:space="preserve"> sau</w:t>
      </w:r>
    </w:p>
    <w:p w:rsidR="007A5F6A" w:rsidRPr="00DA5155" w:rsidRDefault="00212DF8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b) unui viciu de concepţ</w:t>
      </w:r>
      <w:r w:rsidR="007A5F6A" w:rsidRPr="00DA5155">
        <w:rPr>
          <w:sz w:val="24"/>
          <w:szCs w:val="24"/>
          <w:lang w:val="ro-RO"/>
        </w:rPr>
        <w:t>ie, acolo unde executantul este re</w:t>
      </w:r>
      <w:r>
        <w:rPr>
          <w:sz w:val="24"/>
          <w:szCs w:val="24"/>
          <w:lang w:val="ro-RO"/>
        </w:rPr>
        <w:t>sponsabil de proiectarea unei părţi din lucră</w:t>
      </w:r>
      <w:r w:rsidR="0007477B">
        <w:rPr>
          <w:sz w:val="24"/>
          <w:szCs w:val="24"/>
          <w:lang w:val="ro-RO"/>
        </w:rPr>
        <w:t>ri</w:t>
      </w:r>
      <w:r w:rsidR="007A5F6A" w:rsidRPr="00DA5155">
        <w:rPr>
          <w:sz w:val="24"/>
          <w:szCs w:val="24"/>
          <w:lang w:val="ro-RO"/>
        </w:rPr>
        <w:t xml:space="preserve"> sau</w:t>
      </w:r>
    </w:p>
    <w:p w:rsidR="007A5F6A" w:rsidRPr="00DA5155" w:rsidRDefault="00212DF8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c) neglijenţei sau neîndeplinirii de către executant a oricăreia dintre obligaţ</w:t>
      </w:r>
      <w:r w:rsidR="007A5F6A" w:rsidRPr="00DA5155">
        <w:rPr>
          <w:sz w:val="24"/>
          <w:szCs w:val="24"/>
          <w:lang w:val="ro-RO"/>
        </w:rPr>
        <w:t>iil</w:t>
      </w:r>
      <w:r>
        <w:rPr>
          <w:sz w:val="24"/>
          <w:szCs w:val="24"/>
          <w:lang w:val="ro-RO"/>
        </w:rPr>
        <w:t>e explicite sau implicite care îi</w:t>
      </w:r>
      <w:r w:rsidR="007A5F6A" w:rsidRPr="00DA5155">
        <w:rPr>
          <w:sz w:val="24"/>
          <w:szCs w:val="24"/>
          <w:lang w:val="ro-RO"/>
        </w:rPr>
        <w:t xml:space="preserve"> rev</w:t>
      </w:r>
      <w:r>
        <w:rPr>
          <w:sz w:val="24"/>
          <w:szCs w:val="24"/>
          <w:lang w:val="ro-RO"/>
        </w:rPr>
        <w:t>in î</w:t>
      </w:r>
      <w:r w:rsidR="007A5F6A" w:rsidRPr="00DA5155">
        <w:rPr>
          <w:sz w:val="24"/>
          <w:szCs w:val="24"/>
          <w:lang w:val="ro-RO"/>
        </w:rPr>
        <w:t>n baza contractului</w:t>
      </w:r>
      <w:r w:rsidR="007509CE">
        <w:rPr>
          <w:sz w:val="24"/>
          <w:szCs w:val="24"/>
          <w:lang w:val="ro-RO"/>
        </w:rPr>
        <w:t>.</w:t>
      </w:r>
    </w:p>
    <w:p w:rsidR="007A5F6A" w:rsidRDefault="00212DF8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(3) In cazul în care defecţ</w:t>
      </w:r>
      <w:r w:rsidR="007A5F6A" w:rsidRPr="00DA5155">
        <w:rPr>
          <w:sz w:val="24"/>
          <w:szCs w:val="24"/>
          <w:lang w:val="ro-RO"/>
        </w:rPr>
        <w:t>iunile nu s-au prod</w:t>
      </w:r>
      <w:r>
        <w:rPr>
          <w:sz w:val="24"/>
          <w:szCs w:val="24"/>
          <w:lang w:val="ro-RO"/>
        </w:rPr>
        <w:t>us din vina executantului, lucrările fiind executate de că</w:t>
      </w:r>
      <w:r w:rsidR="007A5F6A" w:rsidRPr="00DA5155">
        <w:rPr>
          <w:sz w:val="24"/>
          <w:szCs w:val="24"/>
          <w:lang w:val="ro-RO"/>
        </w:rPr>
        <w:t>tre acesta conform prevederilor contractului, costul r</w:t>
      </w:r>
      <w:r>
        <w:rPr>
          <w:sz w:val="24"/>
          <w:szCs w:val="24"/>
          <w:lang w:val="ro-RO"/>
        </w:rPr>
        <w:t xml:space="preserve">emedierilor va fi evaluat </w:t>
      </w:r>
      <w:r w:rsidR="007509CE">
        <w:rPr>
          <w:sz w:val="24"/>
          <w:szCs w:val="24"/>
          <w:lang w:val="ro-RO"/>
        </w:rPr>
        <w:t>ș</w:t>
      </w:r>
      <w:r>
        <w:rPr>
          <w:sz w:val="24"/>
          <w:szCs w:val="24"/>
          <w:lang w:val="ro-RO"/>
        </w:rPr>
        <w:t>i plătit ca lucră</w:t>
      </w:r>
      <w:r w:rsidR="007A5F6A" w:rsidRPr="00DA5155">
        <w:rPr>
          <w:sz w:val="24"/>
          <w:szCs w:val="24"/>
          <w:lang w:val="ro-RO"/>
        </w:rPr>
        <w:t>ri suplimentare.</w:t>
      </w:r>
    </w:p>
    <w:p w:rsidR="009D7A11" w:rsidRDefault="009D7A11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15.3.</w:t>
      </w:r>
      <w:r w:rsidR="007509CE">
        <w:rPr>
          <w:sz w:val="24"/>
          <w:szCs w:val="24"/>
          <w:lang w:val="ro-RO"/>
        </w:rPr>
        <w:t xml:space="preserve"> - </w:t>
      </w:r>
      <w:r>
        <w:rPr>
          <w:sz w:val="24"/>
          <w:szCs w:val="24"/>
          <w:lang w:val="ro-RO"/>
        </w:rPr>
        <w:t>G</w:t>
      </w:r>
      <w:r w:rsidR="00212DF8">
        <w:rPr>
          <w:sz w:val="24"/>
          <w:szCs w:val="24"/>
          <w:lang w:val="ro-RO"/>
        </w:rPr>
        <w:t>aranţia de bună execuţ</w:t>
      </w:r>
      <w:r>
        <w:rPr>
          <w:sz w:val="24"/>
          <w:szCs w:val="24"/>
          <w:lang w:val="ro-RO"/>
        </w:rPr>
        <w:t>ie a contractului:</w:t>
      </w:r>
      <w:r w:rsidR="0022390A">
        <w:rPr>
          <w:sz w:val="24"/>
          <w:szCs w:val="24"/>
          <w:lang w:val="ro-RO"/>
        </w:rPr>
        <w:t xml:space="preserve"> </w:t>
      </w:r>
    </w:p>
    <w:p w:rsidR="0022390A" w:rsidRDefault="00212DF8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(1) Executantul se obligă s</w:t>
      </w:r>
      <w:r w:rsidR="007509CE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 xml:space="preserve"> constituie garanţia de bună execuţie a contractului în cuantum de 5% din preţ</w:t>
      </w:r>
      <w:r w:rsidR="00173A8A">
        <w:rPr>
          <w:sz w:val="24"/>
          <w:szCs w:val="24"/>
          <w:lang w:val="ro-RO"/>
        </w:rPr>
        <w:t>ul contractului prin:</w:t>
      </w:r>
    </w:p>
    <w:p w:rsidR="00173A8A" w:rsidRDefault="00173A8A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</w:t>
      </w:r>
      <w:proofErr w:type="spellStart"/>
      <w:r>
        <w:rPr>
          <w:sz w:val="24"/>
          <w:szCs w:val="24"/>
          <w:lang w:val="ro-RO"/>
        </w:rPr>
        <w:t>-virament</w:t>
      </w:r>
      <w:proofErr w:type="spellEnd"/>
      <w:r>
        <w:rPr>
          <w:sz w:val="24"/>
          <w:szCs w:val="24"/>
          <w:lang w:val="ro-RO"/>
        </w:rPr>
        <w:t xml:space="preserve"> bancar  sau</w:t>
      </w:r>
    </w:p>
    <w:p w:rsidR="00173A8A" w:rsidRDefault="00173A8A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- printr-un instrument de garantare emis în condiţiile legii,</w:t>
      </w:r>
      <w:r w:rsidR="007509CE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astfel:</w:t>
      </w:r>
    </w:p>
    <w:p w:rsidR="0022390A" w:rsidRPr="0022390A" w:rsidRDefault="0022390A" w:rsidP="0022390A">
      <w:pPr>
        <w:rPr>
          <w:sz w:val="24"/>
          <w:szCs w:val="24"/>
          <w:lang w:val="ro-RO"/>
        </w:rPr>
      </w:pPr>
      <w:r w:rsidRPr="0022390A">
        <w:rPr>
          <w:sz w:val="24"/>
          <w:szCs w:val="24"/>
          <w:lang w:val="ro-RO"/>
        </w:rPr>
        <w:t>  a) scrisoare de garanţie emisă de o instituţie de credit din România sau din alt stat</w:t>
      </w:r>
      <w:r w:rsidR="007509CE">
        <w:rPr>
          <w:sz w:val="24"/>
          <w:szCs w:val="24"/>
          <w:lang w:val="ro-RO"/>
        </w:rPr>
        <w:t xml:space="preserve"> sau</w:t>
      </w:r>
    </w:p>
    <w:p w:rsidR="0022390A" w:rsidRPr="0022390A" w:rsidRDefault="0022390A" w:rsidP="0022390A">
      <w:pPr>
        <w:rPr>
          <w:sz w:val="24"/>
          <w:szCs w:val="24"/>
          <w:lang w:val="ro-RO"/>
        </w:rPr>
      </w:pPr>
      <w:r w:rsidRPr="0022390A">
        <w:rPr>
          <w:sz w:val="24"/>
          <w:szCs w:val="24"/>
          <w:lang w:val="ro-RO"/>
        </w:rPr>
        <w:t>  b) asigurare de garanţii emisă:</w:t>
      </w:r>
    </w:p>
    <w:p w:rsidR="0022390A" w:rsidRPr="0022390A" w:rsidRDefault="0022390A" w:rsidP="0022390A">
      <w:pPr>
        <w:rPr>
          <w:sz w:val="24"/>
          <w:szCs w:val="24"/>
          <w:lang w:val="ro-RO"/>
        </w:rPr>
      </w:pPr>
      <w:r w:rsidRPr="0022390A">
        <w:rPr>
          <w:sz w:val="24"/>
          <w:szCs w:val="24"/>
          <w:lang w:val="ro-RO"/>
        </w:rPr>
        <w:t>  - fie de o societate de asigurări care deţine autorizaţie de funcţionare emisă în România sau într-un alt stat membru al Uniunii Europene şi/sau care este înscrisă în registrele publicate pe site-ul Autorităţii de Supraveghere Financiară, după caz;</w:t>
      </w:r>
    </w:p>
    <w:p w:rsidR="009D7A11" w:rsidRDefault="0022390A" w:rsidP="0022390A">
      <w:pPr>
        <w:rPr>
          <w:sz w:val="24"/>
          <w:szCs w:val="24"/>
          <w:lang w:val="ro-RO"/>
        </w:rPr>
      </w:pPr>
      <w:r w:rsidRPr="0022390A">
        <w:rPr>
          <w:sz w:val="24"/>
          <w:szCs w:val="24"/>
          <w:lang w:val="ro-RO"/>
        </w:rPr>
        <w:t>  – fie de o societate de asigurări dintr-un stat terţ printr-o sucursală autorizată în România de către Autoritatea de Supraveghere Financiară.</w:t>
      </w:r>
    </w:p>
    <w:p w:rsidR="0022390A" w:rsidRDefault="0022390A" w:rsidP="0022390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</w:t>
      </w:r>
      <w:r w:rsidR="002B3ECE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>(2) Achizitoru</w:t>
      </w:r>
      <w:r w:rsidR="00212DF8">
        <w:rPr>
          <w:sz w:val="24"/>
          <w:szCs w:val="24"/>
          <w:lang w:val="ro-RO"/>
        </w:rPr>
        <w:t>l are dreptul de a emite pretenţii asupra garanţiei de bună execuţie,</w:t>
      </w:r>
      <w:r w:rsidR="00292C73">
        <w:rPr>
          <w:sz w:val="24"/>
          <w:szCs w:val="24"/>
          <w:lang w:val="ro-RO"/>
        </w:rPr>
        <w:t xml:space="preserve"> </w:t>
      </w:r>
      <w:r w:rsidR="00212DF8">
        <w:rPr>
          <w:sz w:val="24"/>
          <w:szCs w:val="24"/>
          <w:lang w:val="ro-RO"/>
        </w:rPr>
        <w:t>î</w:t>
      </w:r>
      <w:r>
        <w:rPr>
          <w:sz w:val="24"/>
          <w:szCs w:val="24"/>
          <w:lang w:val="ro-RO"/>
        </w:rPr>
        <w:t>n limita prejudiciu</w:t>
      </w:r>
      <w:r w:rsidR="00212DF8">
        <w:rPr>
          <w:sz w:val="24"/>
          <w:szCs w:val="24"/>
          <w:lang w:val="ro-RO"/>
        </w:rPr>
        <w:t>lui creat dac</w:t>
      </w:r>
      <w:r w:rsidR="00292C73">
        <w:rPr>
          <w:sz w:val="24"/>
          <w:szCs w:val="24"/>
          <w:lang w:val="ro-RO"/>
        </w:rPr>
        <w:t>ă</w:t>
      </w:r>
      <w:r w:rsidR="00212DF8">
        <w:rPr>
          <w:sz w:val="24"/>
          <w:szCs w:val="24"/>
          <w:lang w:val="ro-RO"/>
        </w:rPr>
        <w:t xml:space="preserve"> e</w:t>
      </w:r>
      <w:r w:rsidR="007B018F">
        <w:rPr>
          <w:sz w:val="24"/>
          <w:szCs w:val="24"/>
          <w:lang w:val="ro-RO"/>
        </w:rPr>
        <w:t xml:space="preserve">xecutantul nu </w:t>
      </w:r>
      <w:r w:rsidR="00292C73">
        <w:rPr>
          <w:sz w:val="24"/>
          <w:szCs w:val="24"/>
          <w:lang w:val="ro-RO"/>
        </w:rPr>
        <w:t>î</w:t>
      </w:r>
      <w:r w:rsidR="007B018F">
        <w:rPr>
          <w:sz w:val="24"/>
          <w:szCs w:val="24"/>
          <w:lang w:val="ro-RO"/>
        </w:rPr>
        <w:t xml:space="preserve">şi </w:t>
      </w:r>
      <w:r w:rsidR="00292C73">
        <w:rPr>
          <w:sz w:val="24"/>
          <w:szCs w:val="24"/>
          <w:lang w:val="ro-RO"/>
        </w:rPr>
        <w:t>î</w:t>
      </w:r>
      <w:r w:rsidR="007B018F">
        <w:rPr>
          <w:sz w:val="24"/>
          <w:szCs w:val="24"/>
          <w:lang w:val="ro-RO"/>
        </w:rPr>
        <w:t>ndeplineşte,</w:t>
      </w:r>
      <w:r w:rsidR="00292C73">
        <w:rPr>
          <w:sz w:val="24"/>
          <w:szCs w:val="24"/>
          <w:lang w:val="ro-RO"/>
        </w:rPr>
        <w:t xml:space="preserve"> </w:t>
      </w:r>
      <w:r w:rsidR="00212DF8">
        <w:rPr>
          <w:sz w:val="24"/>
          <w:szCs w:val="24"/>
          <w:lang w:val="ro-RO"/>
        </w:rPr>
        <w:t xml:space="preserve">nu </w:t>
      </w:r>
      <w:r w:rsidR="00292C73">
        <w:rPr>
          <w:sz w:val="24"/>
          <w:szCs w:val="24"/>
          <w:lang w:val="ro-RO"/>
        </w:rPr>
        <w:t>î</w:t>
      </w:r>
      <w:r w:rsidR="00212DF8">
        <w:rPr>
          <w:sz w:val="24"/>
          <w:szCs w:val="24"/>
          <w:lang w:val="ro-RO"/>
        </w:rPr>
        <w:t>şi execută,</w:t>
      </w:r>
      <w:r w:rsidR="00292C73">
        <w:rPr>
          <w:sz w:val="24"/>
          <w:szCs w:val="24"/>
          <w:lang w:val="ro-RO"/>
        </w:rPr>
        <w:t xml:space="preserve"> </w:t>
      </w:r>
      <w:r w:rsidR="00212DF8">
        <w:rPr>
          <w:sz w:val="24"/>
          <w:szCs w:val="24"/>
          <w:lang w:val="ro-RO"/>
        </w:rPr>
        <w:t>execută cu î</w:t>
      </w:r>
      <w:r>
        <w:rPr>
          <w:sz w:val="24"/>
          <w:szCs w:val="24"/>
          <w:lang w:val="ro-RO"/>
        </w:rPr>
        <w:t>nt</w:t>
      </w:r>
      <w:r w:rsidR="00292C73">
        <w:rPr>
          <w:sz w:val="24"/>
          <w:szCs w:val="24"/>
          <w:lang w:val="ro-RO"/>
        </w:rPr>
        <w:t>â</w:t>
      </w:r>
      <w:r>
        <w:rPr>
          <w:sz w:val="24"/>
          <w:szCs w:val="24"/>
          <w:lang w:val="ro-RO"/>
        </w:rPr>
        <w:t>rziere sau exe</w:t>
      </w:r>
      <w:r w:rsidR="00212DF8">
        <w:rPr>
          <w:sz w:val="24"/>
          <w:szCs w:val="24"/>
          <w:lang w:val="ro-RO"/>
        </w:rPr>
        <w:t>cută necorespunzător obligaţ</w:t>
      </w:r>
      <w:r>
        <w:rPr>
          <w:sz w:val="24"/>
          <w:szCs w:val="24"/>
          <w:lang w:val="ro-RO"/>
        </w:rPr>
        <w:t xml:space="preserve">iile asumate </w:t>
      </w:r>
      <w:r w:rsidR="00EC019A">
        <w:rPr>
          <w:sz w:val="24"/>
          <w:szCs w:val="24"/>
          <w:lang w:val="ro-RO"/>
        </w:rPr>
        <w:t>prin prezentul contrac</w:t>
      </w:r>
      <w:r w:rsidR="00212DF8">
        <w:rPr>
          <w:sz w:val="24"/>
          <w:szCs w:val="24"/>
          <w:lang w:val="ro-RO"/>
        </w:rPr>
        <w:t>t.</w:t>
      </w:r>
      <w:r w:rsidR="00292C73">
        <w:rPr>
          <w:sz w:val="24"/>
          <w:szCs w:val="24"/>
          <w:lang w:val="ro-RO"/>
        </w:rPr>
        <w:t xml:space="preserve"> </w:t>
      </w:r>
      <w:r w:rsidR="00212DF8">
        <w:rPr>
          <w:sz w:val="24"/>
          <w:szCs w:val="24"/>
          <w:lang w:val="ro-RO"/>
        </w:rPr>
        <w:t>Anterior emiterii unei pretenţii asupra garanţiei de bună execuţie</w:t>
      </w:r>
      <w:r w:rsidR="007B018F">
        <w:rPr>
          <w:sz w:val="24"/>
          <w:szCs w:val="24"/>
          <w:lang w:val="ro-RO"/>
        </w:rPr>
        <w:t>,</w:t>
      </w:r>
      <w:r w:rsidR="00212DF8">
        <w:rPr>
          <w:sz w:val="24"/>
          <w:szCs w:val="24"/>
          <w:lang w:val="ro-RO"/>
        </w:rPr>
        <w:t xml:space="preserve"> achizitorul are obligaţ</w:t>
      </w:r>
      <w:r w:rsidR="00EC019A">
        <w:rPr>
          <w:sz w:val="24"/>
          <w:szCs w:val="24"/>
          <w:lang w:val="ro-RO"/>
        </w:rPr>
        <w:t>ia de a notifica a</w:t>
      </w:r>
      <w:r w:rsidR="00212DF8">
        <w:rPr>
          <w:sz w:val="24"/>
          <w:szCs w:val="24"/>
          <w:lang w:val="ro-RO"/>
        </w:rPr>
        <w:t>cest lucru executantului,</w:t>
      </w:r>
      <w:r w:rsidR="007B018F">
        <w:rPr>
          <w:sz w:val="24"/>
          <w:szCs w:val="24"/>
          <w:lang w:val="ro-RO"/>
        </w:rPr>
        <w:t xml:space="preserve"> </w:t>
      </w:r>
      <w:r w:rsidR="00212DF8">
        <w:rPr>
          <w:sz w:val="24"/>
          <w:szCs w:val="24"/>
          <w:lang w:val="ro-RO"/>
        </w:rPr>
        <w:t>precizând totodată obligaţ</w:t>
      </w:r>
      <w:r w:rsidR="00EC019A">
        <w:rPr>
          <w:sz w:val="24"/>
          <w:szCs w:val="24"/>
          <w:lang w:val="ro-RO"/>
        </w:rPr>
        <w:t>i</w:t>
      </w:r>
      <w:r w:rsidR="007B018F">
        <w:rPr>
          <w:sz w:val="24"/>
          <w:szCs w:val="24"/>
          <w:lang w:val="ro-RO"/>
        </w:rPr>
        <w:t>ile care nu au fost respectate.</w:t>
      </w:r>
    </w:p>
    <w:p w:rsidR="00EC019A" w:rsidRDefault="00212DF8" w:rsidP="00E872F5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  <w:r w:rsidR="002B3ECE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>(3) Garanţ</w:t>
      </w:r>
      <w:r w:rsidR="00EC019A">
        <w:rPr>
          <w:sz w:val="24"/>
          <w:szCs w:val="24"/>
          <w:lang w:val="ro-RO"/>
        </w:rPr>
        <w:t>ia pro</w:t>
      </w:r>
      <w:r>
        <w:rPr>
          <w:sz w:val="24"/>
          <w:szCs w:val="24"/>
          <w:lang w:val="ro-RO"/>
        </w:rPr>
        <w:t>duselor este distinct</w:t>
      </w:r>
      <w:r w:rsidR="002B3ECE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 xml:space="preserve"> de garanţia de bună execuţ</w:t>
      </w:r>
      <w:r w:rsidR="00EC019A">
        <w:rPr>
          <w:sz w:val="24"/>
          <w:szCs w:val="24"/>
          <w:lang w:val="ro-RO"/>
        </w:rPr>
        <w:t>ie</w:t>
      </w:r>
      <w:r w:rsidR="00E872F5">
        <w:rPr>
          <w:sz w:val="24"/>
          <w:szCs w:val="24"/>
          <w:lang w:val="ro-RO"/>
        </w:rPr>
        <w:t>.</w:t>
      </w:r>
    </w:p>
    <w:p w:rsidR="007A5F6A" w:rsidRPr="00DA5155" w:rsidRDefault="0022390A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15.4</w:t>
      </w:r>
      <w:r w:rsidR="00212DF8">
        <w:rPr>
          <w:sz w:val="24"/>
          <w:szCs w:val="24"/>
          <w:lang w:val="ro-RO"/>
        </w:rPr>
        <w:t>. - În cazul în care executantul nu execută lucră</w:t>
      </w:r>
      <w:r w:rsidR="007A5F6A" w:rsidRPr="00DA5155">
        <w:rPr>
          <w:sz w:val="24"/>
          <w:szCs w:val="24"/>
          <w:lang w:val="ro-RO"/>
        </w:rPr>
        <w:t>rile prev</w:t>
      </w:r>
      <w:r w:rsidR="00990333">
        <w:rPr>
          <w:sz w:val="24"/>
          <w:szCs w:val="24"/>
          <w:lang w:val="ro-RO"/>
        </w:rPr>
        <w:t>ă</w:t>
      </w:r>
      <w:r w:rsidR="007A5F6A" w:rsidRPr="00DA5155">
        <w:rPr>
          <w:sz w:val="24"/>
          <w:szCs w:val="24"/>
          <w:lang w:val="ro-RO"/>
        </w:rPr>
        <w:t>zute la clauza 1</w:t>
      </w:r>
      <w:r w:rsidR="00B80967">
        <w:rPr>
          <w:sz w:val="24"/>
          <w:szCs w:val="24"/>
          <w:lang w:val="ro-RO"/>
        </w:rPr>
        <w:t>5</w:t>
      </w:r>
      <w:r w:rsidR="007A5F6A" w:rsidRPr="00DA5155">
        <w:rPr>
          <w:sz w:val="24"/>
          <w:szCs w:val="24"/>
          <w:lang w:val="ro-RO"/>
        </w:rPr>
        <w:t>.2</w:t>
      </w:r>
      <w:r w:rsidR="00990333">
        <w:rPr>
          <w:sz w:val="24"/>
          <w:szCs w:val="24"/>
          <w:lang w:val="ro-RO"/>
        </w:rPr>
        <w:t>.</w:t>
      </w:r>
      <w:r w:rsidR="007A5F6A" w:rsidRPr="00DA5155">
        <w:rPr>
          <w:sz w:val="24"/>
          <w:szCs w:val="24"/>
          <w:lang w:val="ro-RO"/>
        </w:rPr>
        <w:t xml:space="preserve"> alin</w:t>
      </w:r>
      <w:r w:rsidR="00212DF8">
        <w:rPr>
          <w:sz w:val="24"/>
          <w:szCs w:val="24"/>
          <w:lang w:val="ro-RO"/>
        </w:rPr>
        <w:t>. (1), achizitorul e</w:t>
      </w:r>
      <w:r w:rsidR="007B018F">
        <w:rPr>
          <w:sz w:val="24"/>
          <w:szCs w:val="24"/>
          <w:lang w:val="ro-RO"/>
        </w:rPr>
        <w:t xml:space="preserve">ste </w:t>
      </w:r>
      <w:r w:rsidR="00990333">
        <w:rPr>
          <w:sz w:val="24"/>
          <w:szCs w:val="24"/>
          <w:lang w:val="ro-RO"/>
        </w:rPr>
        <w:t>î</w:t>
      </w:r>
      <w:r w:rsidR="007B018F">
        <w:rPr>
          <w:sz w:val="24"/>
          <w:szCs w:val="24"/>
          <w:lang w:val="ro-RO"/>
        </w:rPr>
        <w:t>ndreptăţit să angajeze şi s</w:t>
      </w:r>
      <w:r w:rsidR="00990333">
        <w:rPr>
          <w:sz w:val="24"/>
          <w:szCs w:val="24"/>
          <w:lang w:val="ro-RO"/>
        </w:rPr>
        <w:t>ă</w:t>
      </w:r>
      <w:r w:rsidR="00212DF8">
        <w:rPr>
          <w:sz w:val="24"/>
          <w:szCs w:val="24"/>
          <w:lang w:val="ro-RO"/>
        </w:rPr>
        <w:t xml:space="preserve"> pl</w:t>
      </w:r>
      <w:r w:rsidR="00990333">
        <w:rPr>
          <w:sz w:val="24"/>
          <w:szCs w:val="24"/>
          <w:lang w:val="ro-RO"/>
        </w:rPr>
        <w:t>ă</w:t>
      </w:r>
      <w:r w:rsidR="00212DF8">
        <w:rPr>
          <w:sz w:val="24"/>
          <w:szCs w:val="24"/>
          <w:lang w:val="ro-RO"/>
        </w:rPr>
        <w:t>tească alte persoane care să</w:t>
      </w:r>
      <w:r w:rsidR="007A5F6A" w:rsidRPr="00DA5155">
        <w:rPr>
          <w:sz w:val="24"/>
          <w:szCs w:val="24"/>
          <w:lang w:val="ro-RO"/>
        </w:rPr>
        <w:t xml:space="preserve"> le execute. Che</w:t>
      </w:r>
      <w:r w:rsidR="00212DF8">
        <w:rPr>
          <w:sz w:val="24"/>
          <w:szCs w:val="24"/>
          <w:lang w:val="ro-RO"/>
        </w:rPr>
        <w:t>ltuielile aferente acestor lucrări vor fi recuperate de că</w:t>
      </w:r>
      <w:r w:rsidR="007A5F6A" w:rsidRPr="00DA5155">
        <w:rPr>
          <w:sz w:val="24"/>
          <w:szCs w:val="24"/>
          <w:lang w:val="ro-RO"/>
        </w:rPr>
        <w:t>tre a</w:t>
      </w:r>
      <w:r w:rsidR="00212DF8">
        <w:rPr>
          <w:sz w:val="24"/>
          <w:szCs w:val="24"/>
          <w:lang w:val="ro-RO"/>
        </w:rPr>
        <w:t>chizitor de la executant sau reţ</w:t>
      </w:r>
      <w:r w:rsidR="007A5F6A" w:rsidRPr="00DA5155">
        <w:rPr>
          <w:sz w:val="24"/>
          <w:szCs w:val="24"/>
          <w:lang w:val="ro-RO"/>
        </w:rPr>
        <w:t>inute din sumele cuvenite acestuia.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 xml:space="preserve">    1</w:t>
      </w:r>
      <w:r w:rsidR="00B80967">
        <w:rPr>
          <w:sz w:val="24"/>
          <w:szCs w:val="24"/>
          <w:lang w:val="ro-RO"/>
        </w:rPr>
        <w:t>6</w:t>
      </w:r>
      <w:r w:rsidRPr="00DA5155">
        <w:rPr>
          <w:sz w:val="24"/>
          <w:szCs w:val="24"/>
          <w:lang w:val="ro-RO"/>
        </w:rPr>
        <w:t>. Modalit</w:t>
      </w:r>
      <w:r w:rsidR="008847FD">
        <w:rPr>
          <w:sz w:val="24"/>
          <w:szCs w:val="24"/>
          <w:lang w:val="ro-RO"/>
        </w:rPr>
        <w:t>ăț</w:t>
      </w:r>
      <w:r w:rsidRPr="00DA5155">
        <w:rPr>
          <w:sz w:val="24"/>
          <w:szCs w:val="24"/>
          <w:lang w:val="ro-RO"/>
        </w:rPr>
        <w:t>i de plat</w:t>
      </w:r>
      <w:r w:rsidR="008847FD">
        <w:rPr>
          <w:sz w:val="24"/>
          <w:szCs w:val="24"/>
          <w:lang w:val="ro-RO"/>
        </w:rPr>
        <w:t>ă</w:t>
      </w:r>
    </w:p>
    <w:p w:rsidR="00B80967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>1</w:t>
      </w:r>
      <w:r w:rsidR="00B80967">
        <w:rPr>
          <w:sz w:val="24"/>
          <w:szCs w:val="24"/>
          <w:lang w:val="ro-RO"/>
        </w:rPr>
        <w:t>6</w:t>
      </w:r>
      <w:r w:rsidR="00212DF8">
        <w:rPr>
          <w:sz w:val="24"/>
          <w:szCs w:val="24"/>
          <w:lang w:val="ro-RO"/>
        </w:rPr>
        <w:t>.1. - Achizitorul are obligaţia de a efectua plata către executant î</w:t>
      </w:r>
      <w:r w:rsidRPr="00DA5155">
        <w:rPr>
          <w:sz w:val="24"/>
          <w:szCs w:val="24"/>
          <w:lang w:val="ro-RO"/>
        </w:rPr>
        <w:t xml:space="preserve">n </w:t>
      </w:r>
      <w:r w:rsidR="008847FD">
        <w:rPr>
          <w:sz w:val="24"/>
          <w:szCs w:val="24"/>
          <w:lang w:val="ro-RO"/>
        </w:rPr>
        <w:t xml:space="preserve">termen de </w:t>
      </w:r>
      <w:r w:rsidR="00212DF8">
        <w:rPr>
          <w:sz w:val="24"/>
          <w:szCs w:val="24"/>
          <w:lang w:val="ro-RO"/>
        </w:rPr>
        <w:t>30 zile lucră</w:t>
      </w:r>
      <w:r w:rsidR="00B80967">
        <w:rPr>
          <w:sz w:val="24"/>
          <w:szCs w:val="24"/>
          <w:lang w:val="ro-RO"/>
        </w:rPr>
        <w:t xml:space="preserve">toare </w:t>
      </w:r>
      <w:r w:rsidR="00212DF8">
        <w:rPr>
          <w:sz w:val="24"/>
          <w:szCs w:val="24"/>
          <w:lang w:val="ro-RO"/>
        </w:rPr>
        <w:t>de la emiterea facturii de că</w:t>
      </w:r>
      <w:r w:rsidRPr="00DA5155">
        <w:rPr>
          <w:sz w:val="24"/>
          <w:szCs w:val="24"/>
          <w:lang w:val="ro-RO"/>
        </w:rPr>
        <w:t xml:space="preserve">tre acesta.   </w:t>
      </w:r>
    </w:p>
    <w:p w:rsidR="007A5F6A" w:rsidRPr="00DA5155" w:rsidRDefault="00B80967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16.2.</w:t>
      </w:r>
      <w:r w:rsidR="007A5F6A" w:rsidRPr="00DA5155">
        <w:rPr>
          <w:sz w:val="24"/>
          <w:szCs w:val="24"/>
          <w:lang w:val="ro-RO"/>
        </w:rPr>
        <w:t xml:space="preserve"> - Contractul</w:t>
      </w:r>
      <w:r w:rsidR="00212DF8">
        <w:rPr>
          <w:sz w:val="24"/>
          <w:szCs w:val="24"/>
          <w:lang w:val="ro-RO"/>
        </w:rPr>
        <w:t xml:space="preserve"> nu va fi considerat terminat până când </w:t>
      </w:r>
      <w:r w:rsidR="008847FD">
        <w:rPr>
          <w:sz w:val="24"/>
          <w:szCs w:val="24"/>
          <w:lang w:val="ro-RO"/>
        </w:rPr>
        <w:t>P</w:t>
      </w:r>
      <w:r w:rsidR="00212DF8">
        <w:rPr>
          <w:sz w:val="24"/>
          <w:szCs w:val="24"/>
          <w:lang w:val="ro-RO"/>
        </w:rPr>
        <w:t>rocesul-verbal de recepţie finală</w:t>
      </w:r>
      <w:r w:rsidR="007A5F6A" w:rsidRPr="00DA5155">
        <w:rPr>
          <w:sz w:val="24"/>
          <w:szCs w:val="24"/>
          <w:lang w:val="ro-RO"/>
        </w:rPr>
        <w:t xml:space="preserve"> nu v</w:t>
      </w:r>
      <w:r w:rsidR="00212DF8">
        <w:rPr>
          <w:sz w:val="24"/>
          <w:szCs w:val="24"/>
          <w:lang w:val="ro-RO"/>
        </w:rPr>
        <w:t>a fi semnat de comisia de recepţ</w:t>
      </w:r>
      <w:r w:rsidR="007A5F6A" w:rsidRPr="00DA5155">
        <w:rPr>
          <w:sz w:val="24"/>
          <w:szCs w:val="24"/>
          <w:lang w:val="ro-RO"/>
        </w:rPr>
        <w:t xml:space="preserve">ie. </w:t>
      </w:r>
    </w:p>
    <w:p w:rsidR="007A5F6A" w:rsidRPr="00DA5155" w:rsidRDefault="00E872F5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17</w:t>
      </w:r>
      <w:r w:rsidR="00212DF8">
        <w:rPr>
          <w:sz w:val="24"/>
          <w:szCs w:val="24"/>
          <w:lang w:val="ro-RO"/>
        </w:rPr>
        <w:t>. Actualizarea preţ</w:t>
      </w:r>
      <w:r w:rsidR="007A5F6A" w:rsidRPr="00DA5155">
        <w:rPr>
          <w:sz w:val="24"/>
          <w:szCs w:val="24"/>
          <w:lang w:val="ro-RO"/>
        </w:rPr>
        <w:t>ului contractului</w:t>
      </w:r>
    </w:p>
    <w:p w:rsidR="007A5F6A" w:rsidRPr="00DA5155" w:rsidRDefault="00E872F5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17</w:t>
      </w:r>
      <w:r w:rsidR="00212DF8">
        <w:rPr>
          <w:sz w:val="24"/>
          <w:szCs w:val="24"/>
          <w:lang w:val="ro-RO"/>
        </w:rPr>
        <w:t>.1. - Pentru lucră</w:t>
      </w:r>
      <w:r w:rsidR="007A5F6A" w:rsidRPr="00DA5155">
        <w:rPr>
          <w:sz w:val="24"/>
          <w:szCs w:val="24"/>
          <w:lang w:val="ro-RO"/>
        </w:rPr>
        <w:t>r</w:t>
      </w:r>
      <w:r w:rsidR="00212DF8">
        <w:rPr>
          <w:sz w:val="24"/>
          <w:szCs w:val="24"/>
          <w:lang w:val="ro-RO"/>
        </w:rPr>
        <w:t>ile executate plăţ</w:t>
      </w:r>
      <w:r w:rsidR="007A5F6A" w:rsidRPr="00DA5155">
        <w:rPr>
          <w:sz w:val="24"/>
          <w:szCs w:val="24"/>
          <w:lang w:val="ro-RO"/>
        </w:rPr>
        <w:t>ile datorate de achizitor exe</w:t>
      </w:r>
      <w:r w:rsidR="00340AF8">
        <w:rPr>
          <w:sz w:val="24"/>
          <w:szCs w:val="24"/>
          <w:lang w:val="ro-RO"/>
        </w:rPr>
        <w:t>cutantului sunt cele declarate în propunerea financiară</w:t>
      </w:r>
      <w:r w:rsidR="007A5F6A" w:rsidRPr="00DA5155">
        <w:rPr>
          <w:sz w:val="24"/>
          <w:szCs w:val="24"/>
          <w:lang w:val="ro-RO"/>
        </w:rPr>
        <w:t>, anex</w:t>
      </w:r>
      <w:r w:rsidR="008847FD">
        <w:rPr>
          <w:sz w:val="24"/>
          <w:szCs w:val="24"/>
          <w:lang w:val="ro-RO"/>
        </w:rPr>
        <w:t>ă</w:t>
      </w:r>
      <w:r w:rsidR="007A5F6A" w:rsidRPr="00DA5155">
        <w:rPr>
          <w:sz w:val="24"/>
          <w:szCs w:val="24"/>
          <w:lang w:val="ro-RO"/>
        </w:rPr>
        <w:t xml:space="preserve"> la contract.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 xml:space="preserve"> </w:t>
      </w:r>
      <w:r w:rsidR="00E872F5">
        <w:rPr>
          <w:sz w:val="24"/>
          <w:szCs w:val="24"/>
          <w:lang w:val="ro-RO"/>
        </w:rPr>
        <w:t xml:space="preserve">    18</w:t>
      </w:r>
      <w:r w:rsidRPr="00DA5155">
        <w:rPr>
          <w:sz w:val="24"/>
          <w:szCs w:val="24"/>
          <w:lang w:val="ro-RO"/>
        </w:rPr>
        <w:t>. Amendamente</w:t>
      </w:r>
    </w:p>
    <w:p w:rsidR="007A5F6A" w:rsidRPr="00DA5155" w:rsidRDefault="00E872F5" w:rsidP="007B018F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18</w:t>
      </w:r>
      <w:r w:rsidR="00340AF8">
        <w:rPr>
          <w:sz w:val="24"/>
          <w:szCs w:val="24"/>
          <w:lang w:val="ro-RO"/>
        </w:rPr>
        <w:t>.1. - Părţ</w:t>
      </w:r>
      <w:r w:rsidR="007A5F6A" w:rsidRPr="00DA5155">
        <w:rPr>
          <w:sz w:val="24"/>
          <w:szCs w:val="24"/>
          <w:lang w:val="ro-RO"/>
        </w:rPr>
        <w:t>ile cont</w:t>
      </w:r>
      <w:r w:rsidR="00340AF8">
        <w:rPr>
          <w:sz w:val="24"/>
          <w:szCs w:val="24"/>
          <w:lang w:val="ro-RO"/>
        </w:rPr>
        <w:t>ractante au dreptul, pe durata î</w:t>
      </w:r>
      <w:r w:rsidR="007A5F6A" w:rsidRPr="00DA5155">
        <w:rPr>
          <w:sz w:val="24"/>
          <w:szCs w:val="24"/>
          <w:lang w:val="ro-RO"/>
        </w:rPr>
        <w:t>ndeplinirii contractului, de a conveni modificarea clau</w:t>
      </w:r>
      <w:r w:rsidR="00340AF8">
        <w:rPr>
          <w:sz w:val="24"/>
          <w:szCs w:val="24"/>
          <w:lang w:val="ro-RO"/>
        </w:rPr>
        <w:t>zelor contractului prin act adiţional numai în cazul apariţiei unor circumstanţe care lezează</w:t>
      </w:r>
      <w:r w:rsidR="007A5F6A" w:rsidRPr="00DA5155">
        <w:rPr>
          <w:sz w:val="24"/>
          <w:szCs w:val="24"/>
          <w:lang w:val="ro-RO"/>
        </w:rPr>
        <w:t xml:space="preserve"> interesele co</w:t>
      </w:r>
      <w:r w:rsidR="00340AF8">
        <w:rPr>
          <w:sz w:val="24"/>
          <w:szCs w:val="24"/>
          <w:lang w:val="ro-RO"/>
        </w:rPr>
        <w:t>merciale legitime ale acestora şi care nu au putut fi prevăzute la data î</w:t>
      </w:r>
      <w:r w:rsidR="007B018F">
        <w:rPr>
          <w:sz w:val="24"/>
          <w:szCs w:val="24"/>
          <w:lang w:val="ro-RO"/>
        </w:rPr>
        <w:t>ncheierii contractului.</w:t>
      </w:r>
    </w:p>
    <w:p w:rsidR="007A5F6A" w:rsidRDefault="000C1ECC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</w:t>
      </w:r>
      <w:r w:rsidR="00E872F5">
        <w:rPr>
          <w:sz w:val="24"/>
          <w:szCs w:val="24"/>
          <w:lang w:val="ro-RO"/>
        </w:rPr>
        <w:t xml:space="preserve"> 19. </w:t>
      </w:r>
      <w:proofErr w:type="spellStart"/>
      <w:r w:rsidR="00E872F5">
        <w:rPr>
          <w:sz w:val="24"/>
          <w:szCs w:val="24"/>
          <w:lang w:val="ro-RO"/>
        </w:rPr>
        <w:t>Incetarea</w:t>
      </w:r>
      <w:proofErr w:type="spellEnd"/>
      <w:r w:rsidR="007A5F6A" w:rsidRPr="00DA5155">
        <w:rPr>
          <w:sz w:val="24"/>
          <w:szCs w:val="24"/>
          <w:lang w:val="ro-RO"/>
        </w:rPr>
        <w:t xml:space="preserve"> contractului</w:t>
      </w:r>
    </w:p>
    <w:p w:rsidR="00E872F5" w:rsidRPr="00E872F5" w:rsidRDefault="00F92C50" w:rsidP="00E872F5">
      <w:pPr>
        <w:rPr>
          <w:rFonts w:cs="Trebuchet MS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19.1. </w:t>
      </w:r>
      <w:r w:rsidR="00E872F5" w:rsidRPr="00E872F5">
        <w:rPr>
          <w:sz w:val="24"/>
          <w:szCs w:val="24"/>
          <w:lang w:val="ro-RO"/>
        </w:rPr>
        <w:t xml:space="preserve">Prezentul contract </w:t>
      </w:r>
      <w:proofErr w:type="spellStart"/>
      <w:r w:rsidR="00E872F5" w:rsidRPr="00E872F5">
        <w:rPr>
          <w:sz w:val="24"/>
          <w:szCs w:val="24"/>
          <w:lang w:val="ro-RO"/>
        </w:rPr>
        <w:t>înceteaza</w:t>
      </w:r>
      <w:proofErr w:type="spellEnd"/>
      <w:r w:rsidR="00E872F5" w:rsidRPr="00E872F5">
        <w:rPr>
          <w:sz w:val="24"/>
          <w:szCs w:val="24"/>
          <w:lang w:val="ro-RO"/>
        </w:rPr>
        <w:t xml:space="preserve"> de plin drept, fără soma</w:t>
      </w:r>
      <w:r w:rsidR="00E872F5" w:rsidRPr="00F92C50">
        <w:rPr>
          <w:sz w:val="24"/>
          <w:szCs w:val="24"/>
          <w:lang w:val="ro-RO"/>
        </w:rPr>
        <w:t>ție, punere în întârziere și fără a mai fi necesară intervenția instanțelor de judecată, prin</w:t>
      </w:r>
      <w:r w:rsidR="00E872F5" w:rsidRPr="00E872F5">
        <w:rPr>
          <w:rFonts w:cs="Trebuchet MS"/>
          <w:sz w:val="24"/>
          <w:szCs w:val="24"/>
          <w:lang w:val="ro-RO"/>
        </w:rPr>
        <w:t xml:space="preserve"> :</w:t>
      </w:r>
    </w:p>
    <w:p w:rsidR="00E872F5" w:rsidRPr="00E872F5" w:rsidRDefault="00E872F5" w:rsidP="00E872F5">
      <w:pPr>
        <w:rPr>
          <w:sz w:val="24"/>
          <w:szCs w:val="24"/>
          <w:lang w:val="ro-RO"/>
        </w:rPr>
      </w:pPr>
      <w:r w:rsidRPr="00E872F5">
        <w:rPr>
          <w:sz w:val="24"/>
          <w:szCs w:val="24"/>
          <w:lang w:val="ro-RO"/>
        </w:rPr>
        <w:t>a)</w:t>
      </w:r>
      <w:r w:rsidRPr="00E872F5">
        <w:rPr>
          <w:sz w:val="24"/>
          <w:szCs w:val="24"/>
          <w:lang w:val="ro-RO"/>
        </w:rPr>
        <w:tab/>
        <w:t>expirarea termenului;</w:t>
      </w:r>
    </w:p>
    <w:p w:rsidR="00E872F5" w:rsidRPr="00E872F5" w:rsidRDefault="00E872F5" w:rsidP="00E872F5">
      <w:pPr>
        <w:rPr>
          <w:sz w:val="24"/>
          <w:szCs w:val="24"/>
          <w:lang w:val="ro-RO"/>
        </w:rPr>
      </w:pPr>
      <w:r w:rsidRPr="00E872F5">
        <w:rPr>
          <w:sz w:val="24"/>
          <w:szCs w:val="24"/>
          <w:lang w:val="ro-RO"/>
        </w:rPr>
        <w:t>b)</w:t>
      </w:r>
      <w:r w:rsidRPr="00E872F5">
        <w:rPr>
          <w:sz w:val="24"/>
          <w:szCs w:val="24"/>
          <w:lang w:val="ro-RO"/>
        </w:rPr>
        <w:tab/>
        <w:t>denun</w:t>
      </w:r>
      <w:r w:rsidR="00F92C50">
        <w:rPr>
          <w:sz w:val="24"/>
          <w:szCs w:val="24"/>
          <w:lang w:val="ro-RO"/>
        </w:rPr>
        <w:t>ț</w:t>
      </w:r>
      <w:r w:rsidRPr="00E872F5">
        <w:rPr>
          <w:sz w:val="24"/>
          <w:szCs w:val="24"/>
          <w:lang w:val="ro-RO"/>
        </w:rPr>
        <w:t>are unilaterală, cu respectarea termenul</w:t>
      </w:r>
      <w:r w:rsidR="00F92C50">
        <w:rPr>
          <w:sz w:val="24"/>
          <w:szCs w:val="24"/>
          <w:lang w:val="ro-RO"/>
        </w:rPr>
        <w:t>ui</w:t>
      </w:r>
      <w:r w:rsidRPr="00E872F5">
        <w:rPr>
          <w:sz w:val="24"/>
          <w:szCs w:val="24"/>
          <w:lang w:val="ro-RO"/>
        </w:rPr>
        <w:t xml:space="preserve"> de preaviz de 15 de zile; </w:t>
      </w:r>
    </w:p>
    <w:p w:rsidR="00E872F5" w:rsidRPr="00F92C50" w:rsidRDefault="00E872F5" w:rsidP="00E872F5">
      <w:pPr>
        <w:rPr>
          <w:sz w:val="24"/>
          <w:szCs w:val="24"/>
          <w:lang w:val="ro-RO"/>
        </w:rPr>
      </w:pPr>
      <w:r w:rsidRPr="00E872F5">
        <w:rPr>
          <w:sz w:val="24"/>
          <w:szCs w:val="24"/>
          <w:lang w:val="ro-RO"/>
        </w:rPr>
        <w:t>c)</w:t>
      </w:r>
      <w:r w:rsidRPr="00E872F5">
        <w:rPr>
          <w:sz w:val="24"/>
          <w:szCs w:val="24"/>
          <w:lang w:val="ro-RO"/>
        </w:rPr>
        <w:tab/>
        <w:t>desfiin</w:t>
      </w:r>
      <w:r w:rsidRPr="00F92C50">
        <w:rPr>
          <w:sz w:val="24"/>
          <w:szCs w:val="24"/>
          <w:lang w:val="ro-RO"/>
        </w:rPr>
        <w:t>țarea, dizolvarea sau lichidarea, indiferent de cauză, a vreuneia dintre părți, cu condiț</w:t>
      </w:r>
      <w:r w:rsidR="00340AF8" w:rsidRPr="00F92C50">
        <w:rPr>
          <w:sz w:val="24"/>
          <w:szCs w:val="24"/>
          <w:lang w:val="ro-RO"/>
        </w:rPr>
        <w:t>ia notific</w:t>
      </w:r>
      <w:r w:rsidR="00F92C50" w:rsidRPr="00F92C50">
        <w:rPr>
          <w:sz w:val="24"/>
          <w:szCs w:val="24"/>
          <w:lang w:val="ro-RO"/>
        </w:rPr>
        <w:t>ă</w:t>
      </w:r>
      <w:r w:rsidR="00340AF8" w:rsidRPr="00F92C50">
        <w:rPr>
          <w:sz w:val="24"/>
          <w:szCs w:val="24"/>
          <w:lang w:val="ro-RO"/>
        </w:rPr>
        <w:t>rii î</w:t>
      </w:r>
      <w:r w:rsidRPr="00F92C50">
        <w:rPr>
          <w:sz w:val="24"/>
          <w:szCs w:val="24"/>
          <w:lang w:val="ro-RO"/>
        </w:rPr>
        <w:t>n scris, în termen de 10 zile de la intervenirea cauzei respective;</w:t>
      </w:r>
    </w:p>
    <w:p w:rsidR="00E872F5" w:rsidRPr="00F92C50" w:rsidRDefault="00E872F5" w:rsidP="00E872F5">
      <w:pPr>
        <w:rPr>
          <w:sz w:val="24"/>
          <w:szCs w:val="24"/>
          <w:lang w:val="ro-RO"/>
        </w:rPr>
      </w:pPr>
      <w:r w:rsidRPr="00E872F5">
        <w:rPr>
          <w:sz w:val="24"/>
          <w:szCs w:val="24"/>
          <w:lang w:val="ro-RO"/>
        </w:rPr>
        <w:t>d)</w:t>
      </w:r>
      <w:r w:rsidRPr="00E872F5">
        <w:rPr>
          <w:sz w:val="24"/>
          <w:szCs w:val="24"/>
          <w:lang w:val="ro-RO"/>
        </w:rPr>
        <w:tab/>
        <w:t>una dintre păr</w:t>
      </w:r>
      <w:r w:rsidRPr="00F92C50">
        <w:rPr>
          <w:sz w:val="24"/>
          <w:szCs w:val="24"/>
          <w:lang w:val="ro-RO"/>
        </w:rPr>
        <w:t>ți cesionează prezentul</w:t>
      </w:r>
      <w:r w:rsidRPr="00E872F5">
        <w:rPr>
          <w:sz w:val="24"/>
          <w:szCs w:val="24"/>
          <w:lang w:val="ro-RO"/>
        </w:rPr>
        <w:t xml:space="preserve"> contract, fără acordul celeilalte păr</w:t>
      </w:r>
      <w:r w:rsidRPr="00F92C50">
        <w:rPr>
          <w:sz w:val="24"/>
          <w:szCs w:val="24"/>
          <w:lang w:val="ro-RO"/>
        </w:rPr>
        <w:t>ți;</w:t>
      </w:r>
    </w:p>
    <w:p w:rsidR="00E872F5" w:rsidRPr="00F92C50" w:rsidRDefault="00E872F5" w:rsidP="00E872F5">
      <w:pPr>
        <w:rPr>
          <w:sz w:val="24"/>
          <w:szCs w:val="24"/>
          <w:lang w:val="ro-RO"/>
        </w:rPr>
      </w:pPr>
      <w:r w:rsidRPr="00E872F5">
        <w:rPr>
          <w:sz w:val="24"/>
          <w:szCs w:val="24"/>
          <w:lang w:val="ro-RO"/>
        </w:rPr>
        <w:t>e)</w:t>
      </w:r>
      <w:r w:rsidRPr="00E872F5">
        <w:rPr>
          <w:sz w:val="24"/>
          <w:szCs w:val="24"/>
          <w:lang w:val="ro-RO"/>
        </w:rPr>
        <w:tab/>
        <w:t>acordul de voin</w:t>
      </w:r>
      <w:r w:rsidRPr="00F92C50">
        <w:rPr>
          <w:sz w:val="24"/>
          <w:szCs w:val="24"/>
          <w:lang w:val="ro-RO"/>
        </w:rPr>
        <w:t>ță al părților;</w:t>
      </w:r>
    </w:p>
    <w:p w:rsidR="00E872F5" w:rsidRPr="00F92C50" w:rsidRDefault="00E872F5" w:rsidP="00E872F5">
      <w:pPr>
        <w:rPr>
          <w:sz w:val="24"/>
          <w:szCs w:val="24"/>
          <w:lang w:val="ro-RO"/>
        </w:rPr>
      </w:pPr>
      <w:r w:rsidRPr="00E872F5">
        <w:rPr>
          <w:sz w:val="24"/>
          <w:szCs w:val="24"/>
          <w:lang w:val="ro-RO"/>
        </w:rPr>
        <w:t>f)</w:t>
      </w:r>
      <w:r w:rsidRPr="00E872F5">
        <w:rPr>
          <w:sz w:val="24"/>
          <w:szCs w:val="24"/>
          <w:lang w:val="ro-RO"/>
        </w:rPr>
        <w:tab/>
        <w:t>rezilierea prin not</w:t>
      </w:r>
      <w:r w:rsidR="00F92C50">
        <w:rPr>
          <w:sz w:val="24"/>
          <w:szCs w:val="24"/>
          <w:lang w:val="ro-RO"/>
        </w:rPr>
        <w:t xml:space="preserve">ificare scrisă prealabilă, în 5 </w:t>
      </w:r>
      <w:r w:rsidRPr="00E872F5">
        <w:rPr>
          <w:sz w:val="24"/>
          <w:szCs w:val="24"/>
          <w:lang w:val="ro-RO"/>
        </w:rPr>
        <w:t>zile lucrătoare, pentru neexecutarea sau executarea necorespunzătoare a oric</w:t>
      </w:r>
      <w:r w:rsidR="00F92C50">
        <w:rPr>
          <w:sz w:val="24"/>
          <w:szCs w:val="24"/>
          <w:lang w:val="ro-RO"/>
        </w:rPr>
        <w:t>ă</w:t>
      </w:r>
      <w:r w:rsidRPr="00E872F5">
        <w:rPr>
          <w:sz w:val="24"/>
          <w:szCs w:val="24"/>
          <w:lang w:val="ro-RO"/>
        </w:rPr>
        <w:t>reia dintre obliga</w:t>
      </w:r>
      <w:r w:rsidRPr="00F92C50">
        <w:rPr>
          <w:sz w:val="24"/>
          <w:szCs w:val="24"/>
          <w:lang w:val="ro-RO"/>
        </w:rPr>
        <w:t>țiile din prezentul contract sa</w:t>
      </w:r>
      <w:r w:rsidRPr="00E872F5">
        <w:rPr>
          <w:sz w:val="24"/>
          <w:szCs w:val="24"/>
          <w:lang w:val="ro-RO"/>
        </w:rPr>
        <w:t>u din actele adi</w:t>
      </w:r>
      <w:r w:rsidRPr="00F92C50">
        <w:rPr>
          <w:sz w:val="24"/>
          <w:szCs w:val="24"/>
          <w:lang w:val="ro-RO"/>
        </w:rPr>
        <w:t xml:space="preserve">ționale, parte integrantă din contract. </w:t>
      </w:r>
    </w:p>
    <w:p w:rsidR="00F92C50" w:rsidRDefault="00E872F5" w:rsidP="00E872F5">
      <w:pPr>
        <w:rPr>
          <w:sz w:val="24"/>
          <w:szCs w:val="24"/>
          <w:lang w:val="ro-RO"/>
        </w:rPr>
      </w:pPr>
      <w:r w:rsidRPr="00E872F5">
        <w:rPr>
          <w:sz w:val="24"/>
          <w:szCs w:val="24"/>
          <w:lang w:val="ro-RO"/>
        </w:rPr>
        <w:t>19.2. Încetarea contractului nu va avea efect asupra obliga</w:t>
      </w:r>
      <w:r w:rsidRPr="00F92C50">
        <w:rPr>
          <w:sz w:val="24"/>
          <w:szCs w:val="24"/>
          <w:lang w:val="ro-RO"/>
        </w:rPr>
        <w:t>țiilor deja scadente între părți.</w:t>
      </w:r>
    </w:p>
    <w:p w:rsidR="007A5F6A" w:rsidRPr="00DA5155" w:rsidRDefault="00E872F5" w:rsidP="00E872F5">
      <w:pPr>
        <w:rPr>
          <w:sz w:val="24"/>
          <w:szCs w:val="24"/>
          <w:lang w:val="ro-RO"/>
        </w:rPr>
      </w:pPr>
      <w:r w:rsidRPr="00F92C50">
        <w:rPr>
          <w:sz w:val="24"/>
          <w:szCs w:val="24"/>
          <w:lang w:val="ro-RO"/>
        </w:rPr>
        <w:t>19.3. Prevederile prezentului capitol nu înlătură răspunderea părții care, din culpă, a cauzat încetarea c</w:t>
      </w:r>
      <w:r w:rsidRPr="00E872F5">
        <w:rPr>
          <w:sz w:val="24"/>
          <w:szCs w:val="24"/>
          <w:lang w:val="ro-RO"/>
        </w:rPr>
        <w:t>ontractului.</w:t>
      </w:r>
    </w:p>
    <w:p w:rsidR="00E872F5" w:rsidRPr="00E872F5" w:rsidRDefault="00E872F5" w:rsidP="00F92C50">
      <w:pPr>
        <w:ind w:firstLine="459"/>
        <w:rPr>
          <w:rFonts w:cs="Trebuchet MS"/>
          <w:sz w:val="24"/>
          <w:szCs w:val="24"/>
          <w:lang w:val="ro-RO"/>
        </w:rPr>
      </w:pPr>
      <w:r w:rsidRPr="00E872F5">
        <w:rPr>
          <w:sz w:val="24"/>
          <w:szCs w:val="24"/>
          <w:lang w:val="ro-RO"/>
        </w:rPr>
        <w:t>20. For</w:t>
      </w:r>
      <w:r w:rsidRPr="00E872F5">
        <w:rPr>
          <w:rFonts w:ascii="Cambria Math" w:hAnsi="Cambria Math" w:cs="Cambria Math"/>
          <w:sz w:val="24"/>
          <w:szCs w:val="24"/>
          <w:lang w:val="ro-RO"/>
        </w:rPr>
        <w:t>ț</w:t>
      </w:r>
      <w:r w:rsidRPr="00E872F5">
        <w:rPr>
          <w:rFonts w:cs="Trebuchet MS"/>
          <w:sz w:val="24"/>
          <w:szCs w:val="24"/>
          <w:lang w:val="ro-RO"/>
        </w:rPr>
        <w:t>a majoră</w:t>
      </w:r>
    </w:p>
    <w:p w:rsidR="00E872F5" w:rsidRPr="001A43A6" w:rsidRDefault="00E872F5" w:rsidP="00E872F5">
      <w:pPr>
        <w:rPr>
          <w:sz w:val="24"/>
          <w:szCs w:val="24"/>
          <w:lang w:val="ro-RO"/>
        </w:rPr>
      </w:pPr>
      <w:r w:rsidRPr="00E872F5">
        <w:rPr>
          <w:sz w:val="24"/>
          <w:szCs w:val="24"/>
          <w:lang w:val="ro-RO"/>
        </w:rPr>
        <w:t>20.1</w:t>
      </w:r>
      <w:r w:rsidR="001A43A6">
        <w:rPr>
          <w:sz w:val="24"/>
          <w:szCs w:val="24"/>
          <w:lang w:val="ro-RO"/>
        </w:rPr>
        <w:t>.</w:t>
      </w:r>
      <w:r w:rsidRPr="00E872F5">
        <w:rPr>
          <w:sz w:val="24"/>
          <w:szCs w:val="24"/>
          <w:lang w:val="ro-RO"/>
        </w:rPr>
        <w:t xml:space="preserve"> - For</w:t>
      </w:r>
      <w:r w:rsidRPr="001A43A6">
        <w:rPr>
          <w:sz w:val="24"/>
          <w:szCs w:val="24"/>
          <w:lang w:val="ro-RO"/>
        </w:rPr>
        <w:t xml:space="preserve">ța majoră este constatată de o autoritate competentă. </w:t>
      </w:r>
    </w:p>
    <w:p w:rsidR="00E872F5" w:rsidRPr="001A43A6" w:rsidRDefault="00E872F5" w:rsidP="00E872F5">
      <w:pPr>
        <w:rPr>
          <w:sz w:val="24"/>
          <w:szCs w:val="24"/>
          <w:lang w:val="ro-RO"/>
        </w:rPr>
      </w:pPr>
      <w:r w:rsidRPr="00E872F5">
        <w:rPr>
          <w:sz w:val="24"/>
          <w:szCs w:val="24"/>
          <w:lang w:val="ro-RO"/>
        </w:rPr>
        <w:t>20.2</w:t>
      </w:r>
      <w:r w:rsidR="001A43A6">
        <w:rPr>
          <w:sz w:val="24"/>
          <w:szCs w:val="24"/>
          <w:lang w:val="ro-RO"/>
        </w:rPr>
        <w:t>.</w:t>
      </w:r>
      <w:r w:rsidRPr="00E872F5">
        <w:rPr>
          <w:sz w:val="24"/>
          <w:szCs w:val="24"/>
          <w:lang w:val="ro-RO"/>
        </w:rPr>
        <w:t>- For</w:t>
      </w:r>
      <w:r w:rsidRPr="001A43A6">
        <w:rPr>
          <w:sz w:val="24"/>
          <w:szCs w:val="24"/>
          <w:lang w:val="ro-RO"/>
        </w:rPr>
        <w:t>ța majoră exonerează părțile contractante de îndeplinirea obligațiilor asumate prin  prezentul contract,</w:t>
      </w:r>
      <w:r w:rsidR="001A43A6" w:rsidRPr="001A43A6">
        <w:rPr>
          <w:sz w:val="24"/>
          <w:szCs w:val="24"/>
          <w:lang w:val="ro-RO"/>
        </w:rPr>
        <w:t xml:space="preserve"> </w:t>
      </w:r>
      <w:r w:rsidRPr="001A43A6">
        <w:rPr>
          <w:sz w:val="24"/>
          <w:szCs w:val="24"/>
          <w:lang w:val="ro-RO"/>
        </w:rPr>
        <w:t xml:space="preserve"> pe toată perioada în care aceasta acționează.</w:t>
      </w:r>
    </w:p>
    <w:p w:rsidR="00E872F5" w:rsidRPr="001A43A6" w:rsidRDefault="00E872F5" w:rsidP="00E872F5">
      <w:pPr>
        <w:rPr>
          <w:sz w:val="24"/>
          <w:szCs w:val="24"/>
          <w:lang w:val="ro-RO"/>
        </w:rPr>
      </w:pPr>
      <w:r w:rsidRPr="00E872F5">
        <w:rPr>
          <w:sz w:val="24"/>
          <w:szCs w:val="24"/>
          <w:lang w:val="ro-RO"/>
        </w:rPr>
        <w:t>20.3</w:t>
      </w:r>
      <w:r w:rsidR="001A43A6">
        <w:rPr>
          <w:sz w:val="24"/>
          <w:szCs w:val="24"/>
          <w:lang w:val="ro-RO"/>
        </w:rPr>
        <w:t>.</w:t>
      </w:r>
      <w:r w:rsidRPr="00E872F5">
        <w:rPr>
          <w:sz w:val="24"/>
          <w:szCs w:val="24"/>
          <w:lang w:val="ro-RO"/>
        </w:rPr>
        <w:t>- Îndeplinirea contractului va fi suspendată în perioada de ac</w:t>
      </w:r>
      <w:r w:rsidRPr="001A43A6">
        <w:rPr>
          <w:sz w:val="24"/>
          <w:szCs w:val="24"/>
          <w:lang w:val="ro-RO"/>
        </w:rPr>
        <w:t>țiune a forței majore, dar fără a prejudicia drepturile ce li se cuveneau părților până la apariția acesteia.</w:t>
      </w:r>
    </w:p>
    <w:p w:rsidR="00E872F5" w:rsidRPr="001A43A6" w:rsidRDefault="00E872F5" w:rsidP="00E872F5">
      <w:pPr>
        <w:rPr>
          <w:sz w:val="24"/>
          <w:szCs w:val="24"/>
          <w:lang w:val="ro-RO"/>
        </w:rPr>
      </w:pPr>
      <w:r w:rsidRPr="00E872F5">
        <w:rPr>
          <w:sz w:val="24"/>
          <w:szCs w:val="24"/>
          <w:lang w:val="ro-RO"/>
        </w:rPr>
        <w:t>20.4</w:t>
      </w:r>
      <w:r w:rsidR="001A43A6">
        <w:rPr>
          <w:sz w:val="24"/>
          <w:szCs w:val="24"/>
          <w:lang w:val="ro-RO"/>
        </w:rPr>
        <w:t>.</w:t>
      </w:r>
      <w:r w:rsidRPr="00E872F5">
        <w:rPr>
          <w:sz w:val="24"/>
          <w:szCs w:val="24"/>
          <w:lang w:val="ro-RO"/>
        </w:rPr>
        <w:t>- Partea contractantă care invoc</w:t>
      </w:r>
      <w:r w:rsidR="001A43A6">
        <w:rPr>
          <w:sz w:val="24"/>
          <w:szCs w:val="24"/>
          <w:lang w:val="ro-RO"/>
        </w:rPr>
        <w:t>ă</w:t>
      </w:r>
      <w:r w:rsidRPr="00E872F5">
        <w:rPr>
          <w:sz w:val="24"/>
          <w:szCs w:val="24"/>
          <w:lang w:val="ro-RO"/>
        </w:rPr>
        <w:t xml:space="preserve"> for</w:t>
      </w:r>
      <w:r w:rsidRPr="001A43A6">
        <w:rPr>
          <w:sz w:val="24"/>
          <w:szCs w:val="24"/>
          <w:lang w:val="ro-RO"/>
        </w:rPr>
        <w:t>ța majoră are obligația de a notifica</w:t>
      </w:r>
      <w:r w:rsidRPr="00E872F5">
        <w:rPr>
          <w:sz w:val="24"/>
          <w:szCs w:val="24"/>
          <w:lang w:val="ro-RO"/>
        </w:rPr>
        <w:t xml:space="preserve"> celeilalte păr</w:t>
      </w:r>
      <w:r w:rsidRPr="001A43A6">
        <w:rPr>
          <w:sz w:val="24"/>
          <w:szCs w:val="24"/>
          <w:lang w:val="ro-RO"/>
        </w:rPr>
        <w:t>ți, imediat și în mod complet, producerea acesteia și să ia orice măsuri care îi stau la dispoziție în vederea lim</w:t>
      </w:r>
      <w:r w:rsidR="001A43A6">
        <w:rPr>
          <w:sz w:val="24"/>
          <w:szCs w:val="24"/>
          <w:lang w:val="ro-RO"/>
        </w:rPr>
        <w:t>i</w:t>
      </w:r>
      <w:r w:rsidRPr="001A43A6">
        <w:rPr>
          <w:sz w:val="24"/>
          <w:szCs w:val="24"/>
          <w:lang w:val="ro-RO"/>
        </w:rPr>
        <w:t>t</w:t>
      </w:r>
      <w:r w:rsidR="001A43A6">
        <w:rPr>
          <w:sz w:val="24"/>
          <w:szCs w:val="24"/>
          <w:lang w:val="ro-RO"/>
        </w:rPr>
        <w:t>ă</w:t>
      </w:r>
      <w:r w:rsidRPr="001A43A6">
        <w:rPr>
          <w:sz w:val="24"/>
          <w:szCs w:val="24"/>
          <w:lang w:val="ro-RO"/>
        </w:rPr>
        <w:t>r</w:t>
      </w:r>
      <w:r w:rsidR="001A43A6">
        <w:rPr>
          <w:sz w:val="24"/>
          <w:szCs w:val="24"/>
          <w:lang w:val="ro-RO"/>
        </w:rPr>
        <w:t>ii</w:t>
      </w:r>
      <w:r w:rsidRPr="001A43A6">
        <w:rPr>
          <w:sz w:val="24"/>
          <w:szCs w:val="24"/>
          <w:lang w:val="ro-RO"/>
        </w:rPr>
        <w:t xml:space="preserve"> consecințelor.</w:t>
      </w:r>
    </w:p>
    <w:p w:rsidR="007A5F6A" w:rsidRPr="00DA5155" w:rsidRDefault="00E872F5" w:rsidP="007B018F">
      <w:pPr>
        <w:rPr>
          <w:sz w:val="24"/>
          <w:szCs w:val="24"/>
          <w:lang w:val="ro-RO"/>
        </w:rPr>
      </w:pPr>
      <w:r w:rsidRPr="00E872F5">
        <w:rPr>
          <w:sz w:val="24"/>
          <w:szCs w:val="24"/>
          <w:lang w:val="ro-RO"/>
        </w:rPr>
        <w:t>20.5</w:t>
      </w:r>
      <w:r w:rsidR="00B208D3">
        <w:rPr>
          <w:sz w:val="24"/>
          <w:szCs w:val="24"/>
          <w:lang w:val="ro-RO"/>
        </w:rPr>
        <w:t>.</w:t>
      </w:r>
      <w:r w:rsidRPr="00E872F5">
        <w:rPr>
          <w:sz w:val="24"/>
          <w:szCs w:val="24"/>
          <w:lang w:val="ro-RO"/>
        </w:rPr>
        <w:t>- Dacă for</w:t>
      </w:r>
      <w:r w:rsidRPr="001A43A6">
        <w:rPr>
          <w:sz w:val="24"/>
          <w:szCs w:val="24"/>
          <w:lang w:val="ro-RO"/>
        </w:rPr>
        <w:t>ța majoră acționează sau se estimează că va acționa o perioad</w:t>
      </w:r>
      <w:r w:rsidR="00B208D3">
        <w:rPr>
          <w:sz w:val="24"/>
          <w:szCs w:val="24"/>
          <w:lang w:val="ro-RO"/>
        </w:rPr>
        <w:t>ă</w:t>
      </w:r>
      <w:r w:rsidRPr="001A43A6">
        <w:rPr>
          <w:sz w:val="24"/>
          <w:szCs w:val="24"/>
          <w:lang w:val="ro-RO"/>
        </w:rPr>
        <w:t xml:space="preserve"> mai mare de 6 luni, fiecare</w:t>
      </w:r>
      <w:r w:rsidRPr="00E872F5">
        <w:rPr>
          <w:sz w:val="24"/>
          <w:szCs w:val="24"/>
          <w:lang w:val="ro-RO"/>
        </w:rPr>
        <w:t xml:space="preserve"> parte va avea dreptul să notifice celeilalte păr</w:t>
      </w:r>
      <w:r w:rsidRPr="001A43A6">
        <w:rPr>
          <w:sz w:val="24"/>
          <w:szCs w:val="24"/>
          <w:lang w:val="ro-RO"/>
        </w:rPr>
        <w:t>ți încetarea de plin drept a prezentului contract, fără ca vreuna din părți să poată pretinde celeilalte daune-interese.</w:t>
      </w:r>
    </w:p>
    <w:p w:rsidR="007A5F6A" w:rsidRPr="00DA5155" w:rsidRDefault="00070A9F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21</w:t>
      </w:r>
      <w:r w:rsidR="00B208D3">
        <w:rPr>
          <w:sz w:val="24"/>
          <w:szCs w:val="24"/>
          <w:lang w:val="ro-RO"/>
        </w:rPr>
        <w:t>. Soluț</w:t>
      </w:r>
      <w:r w:rsidR="007A5F6A" w:rsidRPr="00DA5155">
        <w:rPr>
          <w:sz w:val="24"/>
          <w:szCs w:val="24"/>
          <w:lang w:val="ro-RO"/>
        </w:rPr>
        <w:t>ionarea litigiilor</w:t>
      </w:r>
    </w:p>
    <w:p w:rsidR="007A5F6A" w:rsidRPr="00DA5155" w:rsidRDefault="00070A9F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21</w:t>
      </w:r>
      <w:r w:rsidR="00B208D3">
        <w:rPr>
          <w:sz w:val="24"/>
          <w:szCs w:val="24"/>
          <w:lang w:val="ro-RO"/>
        </w:rPr>
        <w:t>.1. - Achizitorul ș</w:t>
      </w:r>
      <w:r w:rsidR="007A5F6A" w:rsidRPr="00DA5155">
        <w:rPr>
          <w:sz w:val="24"/>
          <w:szCs w:val="24"/>
          <w:lang w:val="ro-RO"/>
        </w:rPr>
        <w:t>i executantul vor face toate eforturile pentru a rezolva pe cal</w:t>
      </w:r>
      <w:r w:rsidR="00340AF8">
        <w:rPr>
          <w:sz w:val="24"/>
          <w:szCs w:val="24"/>
          <w:lang w:val="ro-RO"/>
        </w:rPr>
        <w:t>e amiabilă</w:t>
      </w:r>
      <w:r w:rsidR="007A5F6A" w:rsidRPr="00DA5155">
        <w:rPr>
          <w:sz w:val="24"/>
          <w:szCs w:val="24"/>
          <w:lang w:val="ro-RO"/>
        </w:rPr>
        <w:t>, p</w:t>
      </w:r>
      <w:r w:rsidR="00340AF8">
        <w:rPr>
          <w:sz w:val="24"/>
          <w:szCs w:val="24"/>
          <w:lang w:val="ro-RO"/>
        </w:rPr>
        <w:t>rin tratative directe, orice neîn</w:t>
      </w:r>
      <w:r w:rsidR="00B208D3">
        <w:rPr>
          <w:sz w:val="24"/>
          <w:szCs w:val="24"/>
          <w:lang w:val="ro-RO"/>
        </w:rPr>
        <w:t>ț</w:t>
      </w:r>
      <w:r w:rsidR="00340AF8">
        <w:rPr>
          <w:sz w:val="24"/>
          <w:szCs w:val="24"/>
          <w:lang w:val="ro-RO"/>
        </w:rPr>
        <w:t>elegere sau dispută</w:t>
      </w:r>
      <w:r w:rsidR="007A5F6A" w:rsidRPr="00DA5155">
        <w:rPr>
          <w:sz w:val="24"/>
          <w:szCs w:val="24"/>
          <w:lang w:val="ro-RO"/>
        </w:rPr>
        <w:t xml:space="preserve"> care se poate ivi </w:t>
      </w:r>
      <w:r w:rsidR="00340AF8">
        <w:rPr>
          <w:sz w:val="24"/>
          <w:szCs w:val="24"/>
          <w:lang w:val="ro-RO"/>
        </w:rPr>
        <w:t>între ei în cadrul sau în leg</w:t>
      </w:r>
      <w:r w:rsidR="00B208D3">
        <w:rPr>
          <w:sz w:val="24"/>
          <w:szCs w:val="24"/>
          <w:lang w:val="ro-RO"/>
        </w:rPr>
        <w:t>ă</w:t>
      </w:r>
      <w:r w:rsidR="00340AF8">
        <w:rPr>
          <w:sz w:val="24"/>
          <w:szCs w:val="24"/>
          <w:lang w:val="ro-RO"/>
        </w:rPr>
        <w:t>tură cu î</w:t>
      </w:r>
      <w:r w:rsidR="007A5F6A" w:rsidRPr="00DA5155">
        <w:rPr>
          <w:sz w:val="24"/>
          <w:szCs w:val="24"/>
          <w:lang w:val="ro-RO"/>
        </w:rPr>
        <w:t>ndeplinirea contractului.</w:t>
      </w:r>
    </w:p>
    <w:p w:rsidR="007A5F6A" w:rsidRPr="00DA5155" w:rsidRDefault="00070A9F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21</w:t>
      </w:r>
      <w:r w:rsidR="00340AF8">
        <w:rPr>
          <w:sz w:val="24"/>
          <w:szCs w:val="24"/>
          <w:lang w:val="ro-RO"/>
        </w:rPr>
        <w:t>.2. - Dacă după 15 zile de la î</w:t>
      </w:r>
      <w:r w:rsidR="007A5F6A" w:rsidRPr="00DA5155">
        <w:rPr>
          <w:sz w:val="24"/>
          <w:szCs w:val="24"/>
          <w:lang w:val="ro-RO"/>
        </w:rPr>
        <w:t>nceperea acestor tr</w:t>
      </w:r>
      <w:r w:rsidR="00340AF8">
        <w:rPr>
          <w:sz w:val="24"/>
          <w:szCs w:val="24"/>
          <w:lang w:val="ro-RO"/>
        </w:rPr>
        <w:t>atative neoficiale achizitorul ş</w:t>
      </w:r>
      <w:r w:rsidR="007A5F6A" w:rsidRPr="00DA5155">
        <w:rPr>
          <w:sz w:val="24"/>
          <w:szCs w:val="24"/>
          <w:lang w:val="ro-RO"/>
        </w:rPr>
        <w:t>i executantul nu r</w:t>
      </w:r>
      <w:r w:rsidR="00340AF8">
        <w:rPr>
          <w:sz w:val="24"/>
          <w:szCs w:val="24"/>
          <w:lang w:val="ro-RO"/>
        </w:rPr>
        <w:t>euşesc să rezolve în mod amiabil o divergentă contractuală</w:t>
      </w:r>
      <w:r w:rsidR="007A5F6A" w:rsidRPr="00DA5155">
        <w:rPr>
          <w:sz w:val="24"/>
          <w:szCs w:val="24"/>
          <w:lang w:val="ro-RO"/>
        </w:rPr>
        <w:t>, f</w:t>
      </w:r>
      <w:r w:rsidR="00340AF8">
        <w:rPr>
          <w:sz w:val="24"/>
          <w:szCs w:val="24"/>
          <w:lang w:val="ro-RO"/>
        </w:rPr>
        <w:t>iecare poate solicita ca dispută să se soluţioneze de către instanţele judecătoreş</w:t>
      </w:r>
      <w:r w:rsidR="007A5F6A" w:rsidRPr="00DA5155">
        <w:rPr>
          <w:sz w:val="24"/>
          <w:szCs w:val="24"/>
          <w:lang w:val="ro-RO"/>
        </w:rPr>
        <w:t>ti din Rom</w:t>
      </w:r>
      <w:r w:rsidR="00B208D3">
        <w:rPr>
          <w:sz w:val="24"/>
          <w:szCs w:val="24"/>
          <w:lang w:val="ro-RO"/>
        </w:rPr>
        <w:t>â</w:t>
      </w:r>
      <w:r w:rsidR="007A5F6A" w:rsidRPr="00DA5155">
        <w:rPr>
          <w:sz w:val="24"/>
          <w:szCs w:val="24"/>
          <w:lang w:val="ro-RO"/>
        </w:rPr>
        <w:t>nia.</w:t>
      </w:r>
    </w:p>
    <w:p w:rsidR="007A5F6A" w:rsidRPr="00DA5155" w:rsidRDefault="00070A9F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22</w:t>
      </w:r>
      <w:r w:rsidR="007A5F6A" w:rsidRPr="00DA5155">
        <w:rPr>
          <w:sz w:val="24"/>
          <w:szCs w:val="24"/>
          <w:lang w:val="ro-RO"/>
        </w:rPr>
        <w:t>. Limba care guverneaz</w:t>
      </w:r>
      <w:r w:rsidR="00B208D3">
        <w:rPr>
          <w:sz w:val="24"/>
          <w:szCs w:val="24"/>
          <w:lang w:val="ro-RO"/>
        </w:rPr>
        <w:t>ă</w:t>
      </w:r>
      <w:r w:rsidR="007A5F6A" w:rsidRPr="00DA5155">
        <w:rPr>
          <w:sz w:val="24"/>
          <w:szCs w:val="24"/>
          <w:lang w:val="ro-RO"/>
        </w:rPr>
        <w:t xml:space="preserve"> contractul</w:t>
      </w:r>
    </w:p>
    <w:p w:rsidR="007A5F6A" w:rsidRPr="00DA5155" w:rsidRDefault="00070A9F" w:rsidP="00070A9F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22</w:t>
      </w:r>
      <w:r w:rsidR="00340AF8">
        <w:rPr>
          <w:sz w:val="24"/>
          <w:szCs w:val="24"/>
          <w:lang w:val="ro-RO"/>
        </w:rPr>
        <w:t>.1. - Limba care guvernează</w:t>
      </w:r>
      <w:r w:rsidR="007A5F6A" w:rsidRPr="00DA5155">
        <w:rPr>
          <w:sz w:val="24"/>
          <w:szCs w:val="24"/>
          <w:lang w:val="ro-RO"/>
        </w:rPr>
        <w:t xml:space="preserve"> contractul este limba </w:t>
      </w:r>
      <w:r w:rsidR="00340AF8">
        <w:rPr>
          <w:sz w:val="24"/>
          <w:szCs w:val="24"/>
          <w:lang w:val="ro-RO"/>
        </w:rPr>
        <w:t>română</w:t>
      </w:r>
      <w:r w:rsidR="007A5F6A" w:rsidRPr="00DA5155">
        <w:rPr>
          <w:sz w:val="24"/>
          <w:szCs w:val="24"/>
          <w:lang w:val="ro-RO"/>
        </w:rPr>
        <w:t>.</w:t>
      </w:r>
    </w:p>
    <w:p w:rsidR="007A5F6A" w:rsidRPr="00DA5155" w:rsidRDefault="00070A9F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23</w:t>
      </w:r>
      <w:r w:rsidR="00340AF8">
        <w:rPr>
          <w:sz w:val="24"/>
          <w:szCs w:val="24"/>
          <w:lang w:val="ro-RO"/>
        </w:rPr>
        <w:t>. Comunică</w:t>
      </w:r>
      <w:r w:rsidR="007A5F6A" w:rsidRPr="00DA5155">
        <w:rPr>
          <w:sz w:val="24"/>
          <w:szCs w:val="24"/>
          <w:lang w:val="ro-RO"/>
        </w:rPr>
        <w:t>ri</w:t>
      </w:r>
    </w:p>
    <w:p w:rsidR="007A5F6A" w:rsidRPr="00DA5155" w:rsidRDefault="00070A9F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23</w:t>
      </w:r>
      <w:r w:rsidR="007A5F6A" w:rsidRPr="00DA5155">
        <w:rPr>
          <w:sz w:val="24"/>
          <w:szCs w:val="24"/>
          <w:lang w:val="ro-RO"/>
        </w:rPr>
        <w:t xml:space="preserve">.1. - (1) Orice comunicare </w:t>
      </w:r>
      <w:r w:rsidR="00340AF8">
        <w:rPr>
          <w:sz w:val="24"/>
          <w:szCs w:val="24"/>
          <w:lang w:val="ro-RO"/>
        </w:rPr>
        <w:t>între părţi, referitoare la î</w:t>
      </w:r>
      <w:r w:rsidR="007A5F6A" w:rsidRPr="00DA5155">
        <w:rPr>
          <w:sz w:val="24"/>
          <w:szCs w:val="24"/>
          <w:lang w:val="ro-RO"/>
        </w:rPr>
        <w:t>ndeplinirea prezentului co</w:t>
      </w:r>
      <w:r w:rsidR="00340AF8">
        <w:rPr>
          <w:sz w:val="24"/>
          <w:szCs w:val="24"/>
          <w:lang w:val="ro-RO"/>
        </w:rPr>
        <w:t>ntract, trebuie sa fie transmisă î</w:t>
      </w:r>
      <w:r w:rsidR="007A5F6A" w:rsidRPr="00DA5155">
        <w:rPr>
          <w:sz w:val="24"/>
          <w:szCs w:val="24"/>
          <w:lang w:val="ro-RO"/>
        </w:rPr>
        <w:t>n scris.</w:t>
      </w:r>
    </w:p>
    <w:p w:rsidR="007A5F6A" w:rsidRPr="00DA5155" w:rsidRDefault="007A5F6A" w:rsidP="007A5F6A">
      <w:pPr>
        <w:rPr>
          <w:sz w:val="24"/>
          <w:szCs w:val="24"/>
          <w:lang w:val="ro-RO"/>
        </w:rPr>
      </w:pPr>
      <w:r w:rsidRPr="00DA5155">
        <w:rPr>
          <w:sz w:val="24"/>
          <w:szCs w:val="24"/>
          <w:lang w:val="ro-RO"/>
        </w:rPr>
        <w:t xml:space="preserve">    </w:t>
      </w:r>
      <w:r w:rsidR="00B208D3">
        <w:rPr>
          <w:sz w:val="24"/>
          <w:szCs w:val="24"/>
          <w:lang w:val="ro-RO"/>
        </w:rPr>
        <w:t xml:space="preserve">       </w:t>
      </w:r>
      <w:r w:rsidRPr="00DA5155">
        <w:rPr>
          <w:sz w:val="24"/>
          <w:szCs w:val="24"/>
          <w:lang w:val="ro-RO"/>
        </w:rPr>
        <w:t xml:space="preserve">(2) Orice document scris trebuie </w:t>
      </w:r>
      <w:r w:rsidR="00340AF8">
        <w:rPr>
          <w:sz w:val="24"/>
          <w:szCs w:val="24"/>
          <w:lang w:val="ro-RO"/>
        </w:rPr>
        <w:t>înregistrat atât în momentul transmiterii, cât şi î</w:t>
      </w:r>
      <w:r w:rsidRPr="00DA5155">
        <w:rPr>
          <w:sz w:val="24"/>
          <w:szCs w:val="24"/>
          <w:lang w:val="ro-RO"/>
        </w:rPr>
        <w:t>n momentul primirii.</w:t>
      </w:r>
    </w:p>
    <w:p w:rsidR="007A5F6A" w:rsidRPr="00DA5155" w:rsidRDefault="00070A9F" w:rsidP="00070A9F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23</w:t>
      </w:r>
      <w:r w:rsidR="00340AF8">
        <w:rPr>
          <w:sz w:val="24"/>
          <w:szCs w:val="24"/>
          <w:lang w:val="ro-RO"/>
        </w:rPr>
        <w:t>.2. - Comunicările dintre părţi se pot face ş</w:t>
      </w:r>
      <w:r w:rsidR="007A5F6A" w:rsidRPr="00DA5155">
        <w:rPr>
          <w:sz w:val="24"/>
          <w:szCs w:val="24"/>
          <w:lang w:val="ro-RO"/>
        </w:rPr>
        <w:t>i prin telefon, telegrama, tele</w:t>
      </w:r>
      <w:r w:rsidR="009439AE">
        <w:rPr>
          <w:sz w:val="24"/>
          <w:szCs w:val="24"/>
          <w:lang w:val="ro-RO"/>
        </w:rPr>
        <w:t>fa</w:t>
      </w:r>
      <w:r w:rsidR="00340AF8">
        <w:rPr>
          <w:sz w:val="24"/>
          <w:szCs w:val="24"/>
          <w:lang w:val="ro-RO"/>
        </w:rPr>
        <w:t>x, fax sau e-mail, cu condiţia confirmării în scris a primirii comunică</w:t>
      </w:r>
      <w:r w:rsidR="007A5F6A" w:rsidRPr="00DA5155">
        <w:rPr>
          <w:sz w:val="24"/>
          <w:szCs w:val="24"/>
          <w:lang w:val="ro-RO"/>
        </w:rPr>
        <w:t>rii.</w:t>
      </w:r>
    </w:p>
    <w:p w:rsidR="007A5F6A" w:rsidRPr="00DA5155" w:rsidRDefault="00070A9F" w:rsidP="007A5F6A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24</w:t>
      </w:r>
      <w:r w:rsidR="00340AF8">
        <w:rPr>
          <w:sz w:val="24"/>
          <w:szCs w:val="24"/>
          <w:lang w:val="ro-RO"/>
        </w:rPr>
        <w:t>. Legea aplicabilă</w:t>
      </w:r>
      <w:r w:rsidR="007A5F6A" w:rsidRPr="00DA5155">
        <w:rPr>
          <w:sz w:val="24"/>
          <w:szCs w:val="24"/>
          <w:lang w:val="ro-RO"/>
        </w:rPr>
        <w:t xml:space="preserve"> contractului</w:t>
      </w:r>
    </w:p>
    <w:p w:rsidR="007A5F6A" w:rsidRDefault="00070A9F" w:rsidP="00B208D3">
      <w:pPr>
        <w:ind w:left="981"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B208D3">
        <w:rPr>
          <w:sz w:val="24"/>
          <w:szCs w:val="24"/>
          <w:lang w:val="ro-RO"/>
        </w:rPr>
        <w:t>4</w:t>
      </w:r>
      <w:r w:rsidR="007A5F6A" w:rsidRPr="00DA5155">
        <w:rPr>
          <w:sz w:val="24"/>
          <w:szCs w:val="24"/>
          <w:lang w:val="ro-RO"/>
        </w:rPr>
        <w:t>.1. - Contractul va fi interpre</w:t>
      </w:r>
      <w:r>
        <w:rPr>
          <w:sz w:val="24"/>
          <w:szCs w:val="24"/>
          <w:lang w:val="ro-RO"/>
        </w:rPr>
        <w:t>tat confor</w:t>
      </w:r>
      <w:r w:rsidR="00340AF8">
        <w:rPr>
          <w:sz w:val="24"/>
          <w:szCs w:val="24"/>
          <w:lang w:val="ro-RO"/>
        </w:rPr>
        <w:t>m legilor din Româ</w:t>
      </w:r>
      <w:r>
        <w:rPr>
          <w:sz w:val="24"/>
          <w:szCs w:val="24"/>
          <w:lang w:val="ro-RO"/>
        </w:rPr>
        <w:t>nia.</w:t>
      </w:r>
    </w:p>
    <w:p w:rsidR="00F81D83" w:rsidRDefault="00F81D83" w:rsidP="007A5F6A">
      <w:pPr>
        <w:rPr>
          <w:sz w:val="24"/>
          <w:szCs w:val="24"/>
          <w:lang w:val="ro-RO"/>
        </w:rPr>
      </w:pPr>
    </w:p>
    <w:p w:rsidR="00F81D83" w:rsidRPr="00DA5155" w:rsidRDefault="00F81D83" w:rsidP="007A5F6A">
      <w:pPr>
        <w:rPr>
          <w:sz w:val="24"/>
          <w:szCs w:val="24"/>
          <w:lang w:val="ro-RO"/>
        </w:rPr>
      </w:pPr>
    </w:p>
    <w:p w:rsidR="008F6C01" w:rsidRPr="00601256" w:rsidRDefault="008F6C01" w:rsidP="008F6C01">
      <w:pPr>
        <w:pStyle w:val="Bodytext20"/>
        <w:shd w:val="clear" w:color="auto" w:fill="auto"/>
        <w:spacing w:before="0" w:line="220" w:lineRule="exact"/>
        <w:jc w:val="left"/>
        <w:rPr>
          <w:b/>
        </w:rPr>
      </w:pPr>
      <w:r>
        <w:rPr>
          <w:sz w:val="24"/>
          <w:szCs w:val="24"/>
          <w:lang w:val="ro-RO"/>
        </w:rPr>
        <w:t xml:space="preserve">                         </w:t>
      </w:r>
      <w:r w:rsidR="00AD094B">
        <w:rPr>
          <w:rStyle w:val="Bodytext2Exact"/>
          <w:b/>
          <w:color w:val="000000"/>
          <w:lang w:eastAsia="ro-RO"/>
        </w:rPr>
        <w:t>ACHIZITOR</w:t>
      </w:r>
      <w:r w:rsidRPr="00725137">
        <w:rPr>
          <w:rStyle w:val="Bodytext2Exact"/>
          <w:b/>
          <w:color w:val="000000"/>
          <w:lang w:eastAsia="ro-RO"/>
        </w:rPr>
        <w:t xml:space="preserve">                                                         </w:t>
      </w:r>
      <w:r>
        <w:rPr>
          <w:rStyle w:val="Bodytext2Exact"/>
          <w:b/>
          <w:color w:val="000000"/>
          <w:lang w:eastAsia="ro-RO"/>
        </w:rPr>
        <w:t xml:space="preserve">               </w:t>
      </w:r>
      <w:r w:rsidR="00AD094B">
        <w:rPr>
          <w:rStyle w:val="Bodytext2Exact"/>
          <w:b/>
          <w:color w:val="000000"/>
          <w:lang w:eastAsia="ro-RO"/>
        </w:rPr>
        <w:t>EXECUTANT</w:t>
      </w:r>
    </w:p>
    <w:p w:rsidR="008F6C01" w:rsidRPr="00725137" w:rsidRDefault="008F6C01" w:rsidP="008F6C01">
      <w:pPr>
        <w:pStyle w:val="Bodytext20"/>
        <w:shd w:val="clear" w:color="auto" w:fill="auto"/>
        <w:spacing w:before="0" w:line="360" w:lineRule="auto"/>
        <w:jc w:val="left"/>
        <w:rPr>
          <w:rStyle w:val="Bodytext2Exact"/>
          <w:b/>
          <w:color w:val="000000"/>
          <w:lang w:eastAsia="ro-RO"/>
        </w:rPr>
      </w:pPr>
      <w:r>
        <w:rPr>
          <w:rStyle w:val="Bodytext2Exact"/>
          <w:b/>
          <w:color w:val="000000"/>
          <w:lang w:eastAsia="ro-RO"/>
        </w:rPr>
        <w:t xml:space="preserve">                               </w:t>
      </w:r>
    </w:p>
    <w:p w:rsidR="008F6C01" w:rsidRPr="008F6C01" w:rsidRDefault="00537757" w:rsidP="008F6C01">
      <w:pPr>
        <w:pStyle w:val="Bodytext20"/>
        <w:shd w:val="clear" w:color="auto" w:fill="auto"/>
        <w:spacing w:before="0" w:line="360" w:lineRule="auto"/>
        <w:jc w:val="left"/>
        <w:rPr>
          <w:rStyle w:val="Bodytext2Exact"/>
          <w:b/>
          <w:color w:val="000000"/>
          <w:lang w:eastAsia="ro-RO"/>
        </w:rPr>
      </w:pPr>
      <w:r>
        <w:rPr>
          <w:rStyle w:val="Bodytext2Exact"/>
          <w:b/>
          <w:color w:val="000000"/>
          <w:lang w:eastAsia="ro-RO"/>
        </w:rPr>
        <w:t xml:space="preserve">                INSPECTORATUL TERITORIAL DE MUNCĂ</w:t>
      </w:r>
      <w:r w:rsidR="008F6C01" w:rsidRPr="008F6C01">
        <w:rPr>
          <w:rStyle w:val="Bodytext2Exact"/>
          <w:b/>
          <w:color w:val="000000"/>
          <w:lang w:eastAsia="ro-RO"/>
        </w:rPr>
        <w:t xml:space="preserve">                       </w:t>
      </w:r>
      <w:r w:rsidR="008F6C01" w:rsidRPr="008F6C01">
        <w:rPr>
          <w:b/>
          <w:bCs/>
          <w:sz w:val="24"/>
          <w:szCs w:val="24"/>
          <w:lang w:val="ro-RO"/>
        </w:rPr>
        <w:t>S.C. MULTIDINAMIC SERV S</w:t>
      </w:r>
      <w:r w:rsidR="00A946D8">
        <w:rPr>
          <w:b/>
          <w:bCs/>
          <w:sz w:val="24"/>
          <w:szCs w:val="24"/>
          <w:lang w:val="ro-RO"/>
        </w:rPr>
        <w:t>.</w:t>
      </w:r>
      <w:r w:rsidR="008F6C01" w:rsidRPr="008F6C01">
        <w:rPr>
          <w:b/>
          <w:bCs/>
          <w:sz w:val="24"/>
          <w:szCs w:val="24"/>
          <w:lang w:val="ro-RO"/>
        </w:rPr>
        <w:t>R</w:t>
      </w:r>
      <w:r w:rsidR="00A946D8">
        <w:rPr>
          <w:b/>
          <w:bCs/>
          <w:sz w:val="24"/>
          <w:szCs w:val="24"/>
          <w:lang w:val="ro-RO"/>
        </w:rPr>
        <w:t>.</w:t>
      </w:r>
      <w:r w:rsidR="008F6C01" w:rsidRPr="008F6C01">
        <w:rPr>
          <w:b/>
          <w:bCs/>
          <w:sz w:val="24"/>
          <w:szCs w:val="24"/>
          <w:lang w:val="ro-RO"/>
        </w:rPr>
        <w:t>L</w:t>
      </w:r>
      <w:r w:rsidR="00A946D8">
        <w:rPr>
          <w:b/>
          <w:bCs/>
          <w:sz w:val="24"/>
          <w:szCs w:val="24"/>
          <w:lang w:val="ro-RO"/>
        </w:rPr>
        <w:t>.</w:t>
      </w:r>
    </w:p>
    <w:p w:rsidR="0076437C" w:rsidRDefault="008F6C01" w:rsidP="008F6C01">
      <w:pPr>
        <w:pStyle w:val="Bodytext20"/>
        <w:shd w:val="clear" w:color="auto" w:fill="auto"/>
        <w:spacing w:before="0" w:line="360" w:lineRule="auto"/>
        <w:jc w:val="left"/>
        <w:rPr>
          <w:rStyle w:val="Bodytext2Exact"/>
          <w:b/>
          <w:color w:val="000000"/>
          <w:lang w:eastAsia="ro-RO"/>
        </w:rPr>
      </w:pPr>
      <w:r w:rsidRPr="008F6C01">
        <w:rPr>
          <w:rStyle w:val="Bodytext2Exact"/>
          <w:b/>
          <w:color w:val="000000"/>
          <w:lang w:eastAsia="ro-RO"/>
        </w:rPr>
        <w:t xml:space="preserve">                          </w:t>
      </w:r>
      <w:r w:rsidR="0076437C">
        <w:rPr>
          <w:rStyle w:val="Bodytext2Exact"/>
          <w:b/>
          <w:color w:val="000000"/>
          <w:lang w:eastAsia="ro-RO"/>
        </w:rPr>
        <w:t>HUNEDOARA</w:t>
      </w:r>
    </w:p>
    <w:p w:rsidR="00AD094B" w:rsidRDefault="0076437C" w:rsidP="008F6C01">
      <w:pPr>
        <w:pStyle w:val="Bodytext20"/>
        <w:shd w:val="clear" w:color="auto" w:fill="auto"/>
        <w:spacing w:before="0" w:line="360" w:lineRule="auto"/>
        <w:jc w:val="left"/>
        <w:rPr>
          <w:rStyle w:val="Bodytext2Exact"/>
          <w:b/>
          <w:color w:val="000000"/>
          <w:lang w:eastAsia="ro-RO"/>
        </w:rPr>
      </w:pPr>
      <w:r>
        <w:rPr>
          <w:rStyle w:val="Bodytext2Exact"/>
          <w:b/>
          <w:color w:val="000000"/>
          <w:lang w:eastAsia="ro-RO"/>
        </w:rPr>
        <w:t xml:space="preserve">              </w:t>
      </w:r>
      <w:r w:rsidR="008F6C01" w:rsidRPr="008F6C01">
        <w:rPr>
          <w:rStyle w:val="Bodytext2Exact"/>
          <w:b/>
          <w:color w:val="000000"/>
          <w:lang w:eastAsia="ro-RO"/>
        </w:rPr>
        <w:t xml:space="preserve">    </w:t>
      </w:r>
      <w:r w:rsidR="00AD094B">
        <w:rPr>
          <w:rStyle w:val="Bodytext2Exact"/>
          <w:b/>
          <w:color w:val="000000"/>
          <w:lang w:eastAsia="ro-RO"/>
        </w:rPr>
        <w:tab/>
      </w:r>
      <w:r w:rsidR="00AD094B">
        <w:rPr>
          <w:rStyle w:val="Bodytext2Exact"/>
          <w:b/>
          <w:color w:val="000000"/>
          <w:lang w:eastAsia="ro-RO"/>
        </w:rPr>
        <w:tab/>
      </w:r>
      <w:proofErr w:type="spellStart"/>
      <w:proofErr w:type="gramStart"/>
      <w:r w:rsidR="00AD094B">
        <w:rPr>
          <w:rStyle w:val="Bodytext2Exact"/>
          <w:b/>
          <w:color w:val="000000"/>
          <w:lang w:eastAsia="ro-RO"/>
        </w:rPr>
        <w:t>p</w:t>
      </w:r>
      <w:r w:rsidR="008F6C01" w:rsidRPr="008F6C01">
        <w:rPr>
          <w:rStyle w:val="Bodytext2Exact"/>
          <w:b/>
          <w:color w:val="000000"/>
          <w:lang w:eastAsia="ro-RO"/>
        </w:rPr>
        <w:t>rin</w:t>
      </w:r>
      <w:proofErr w:type="spellEnd"/>
      <w:proofErr w:type="gramEnd"/>
      <w:r w:rsidR="00AD094B">
        <w:rPr>
          <w:rStyle w:val="Bodytext2Exact"/>
          <w:b/>
          <w:color w:val="000000"/>
          <w:lang w:eastAsia="ro-RO"/>
        </w:rPr>
        <w:tab/>
      </w:r>
      <w:r w:rsidR="00AD094B">
        <w:rPr>
          <w:rStyle w:val="Bodytext2Exact"/>
          <w:b/>
          <w:color w:val="000000"/>
          <w:lang w:eastAsia="ro-RO"/>
        </w:rPr>
        <w:tab/>
      </w:r>
      <w:r w:rsidR="00AD094B">
        <w:rPr>
          <w:rStyle w:val="Bodytext2Exact"/>
          <w:b/>
          <w:color w:val="000000"/>
          <w:lang w:eastAsia="ro-RO"/>
        </w:rPr>
        <w:tab/>
      </w:r>
      <w:r w:rsidR="00AD094B">
        <w:rPr>
          <w:rStyle w:val="Bodytext2Exact"/>
          <w:b/>
          <w:color w:val="000000"/>
          <w:lang w:eastAsia="ro-RO"/>
        </w:rPr>
        <w:tab/>
      </w:r>
      <w:r w:rsidR="00AD094B">
        <w:rPr>
          <w:rStyle w:val="Bodytext2Exact"/>
          <w:b/>
          <w:color w:val="000000"/>
          <w:lang w:eastAsia="ro-RO"/>
        </w:rPr>
        <w:tab/>
      </w:r>
      <w:r w:rsidR="00AD094B">
        <w:rPr>
          <w:rStyle w:val="Bodytext2Exact"/>
          <w:b/>
          <w:color w:val="000000"/>
          <w:lang w:eastAsia="ro-RO"/>
        </w:rPr>
        <w:tab/>
      </w:r>
      <w:r w:rsidR="00AD094B">
        <w:rPr>
          <w:rStyle w:val="Bodytext2Exact"/>
          <w:b/>
          <w:color w:val="000000"/>
          <w:lang w:eastAsia="ro-RO"/>
        </w:rPr>
        <w:tab/>
      </w:r>
      <w:r w:rsidR="00AD094B">
        <w:rPr>
          <w:rStyle w:val="Bodytext2Exact"/>
          <w:b/>
          <w:color w:val="000000"/>
          <w:lang w:eastAsia="ro-RO"/>
        </w:rPr>
        <w:tab/>
      </w:r>
      <w:proofErr w:type="spellStart"/>
      <w:r w:rsidR="00AD094B">
        <w:rPr>
          <w:rStyle w:val="Bodytext2Exact"/>
          <w:b/>
          <w:color w:val="000000"/>
          <w:lang w:eastAsia="ro-RO"/>
        </w:rPr>
        <w:t>prin</w:t>
      </w:r>
      <w:proofErr w:type="spellEnd"/>
      <w:r w:rsidR="008F6C01" w:rsidRPr="008F6C01">
        <w:rPr>
          <w:rStyle w:val="Bodytext2Exact"/>
          <w:b/>
          <w:color w:val="000000"/>
          <w:lang w:eastAsia="ro-RO"/>
        </w:rPr>
        <w:t xml:space="preserve">  </w:t>
      </w:r>
    </w:p>
    <w:p w:rsidR="00AD094B" w:rsidRDefault="00AD094B" w:rsidP="008F6C01">
      <w:pPr>
        <w:pStyle w:val="Bodytext20"/>
        <w:shd w:val="clear" w:color="auto" w:fill="auto"/>
        <w:spacing w:before="0" w:line="360" w:lineRule="auto"/>
        <w:jc w:val="left"/>
        <w:rPr>
          <w:rStyle w:val="Bodytext2Exact"/>
          <w:b/>
          <w:color w:val="000000"/>
          <w:lang w:eastAsia="ro-RO"/>
        </w:rPr>
      </w:pPr>
    </w:p>
    <w:p w:rsidR="008F6C01" w:rsidRPr="00725137" w:rsidRDefault="0076437C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  <w:r>
        <w:rPr>
          <w:rStyle w:val="Bodytext2Exact"/>
          <w:color w:val="000000"/>
          <w:lang w:eastAsia="ro-RO"/>
        </w:rPr>
        <w:t xml:space="preserve">                 </w:t>
      </w:r>
      <w:r w:rsidR="008F6C01">
        <w:rPr>
          <w:rStyle w:val="Bodytext2Exact"/>
          <w:color w:val="000000"/>
          <w:lang w:eastAsia="ro-RO"/>
        </w:rPr>
        <w:t xml:space="preserve"> </w:t>
      </w:r>
      <w:r w:rsidR="008F6C01" w:rsidRPr="00725137">
        <w:rPr>
          <w:rStyle w:val="Bodytext2Exact"/>
          <w:color w:val="000000"/>
          <w:lang w:eastAsia="ro-RO"/>
        </w:rPr>
        <w:t>Adrian-Florin B</w:t>
      </w:r>
      <w:r w:rsidR="00F15C57">
        <w:rPr>
          <w:rStyle w:val="Bodytext2Exact"/>
          <w:color w:val="000000"/>
          <w:lang w:eastAsia="ro-RO"/>
        </w:rPr>
        <w:t>OZDOG</w:t>
      </w:r>
      <w:r w:rsidR="008F6C01" w:rsidRPr="00725137">
        <w:rPr>
          <w:rStyle w:val="Bodytext2Exact"/>
          <w:color w:val="000000"/>
          <w:lang w:eastAsia="ro-RO"/>
        </w:rPr>
        <w:t xml:space="preserve">                                        </w:t>
      </w:r>
      <w:r w:rsidR="008F6C01">
        <w:rPr>
          <w:rStyle w:val="Bodytext2Exact"/>
          <w:color w:val="000000"/>
          <w:lang w:eastAsia="ro-RO"/>
        </w:rPr>
        <w:t xml:space="preserve">                    </w:t>
      </w:r>
      <w:proofErr w:type="spellStart"/>
      <w:r w:rsidR="008F6C01">
        <w:rPr>
          <w:rStyle w:val="Bodytext2Exact"/>
          <w:color w:val="000000"/>
          <w:lang w:eastAsia="ro-RO"/>
        </w:rPr>
        <w:t>Sorin</w:t>
      </w:r>
      <w:proofErr w:type="spellEnd"/>
      <w:r w:rsidR="008F6C01">
        <w:rPr>
          <w:rStyle w:val="Bodytext2Exact"/>
          <w:color w:val="000000"/>
          <w:lang w:eastAsia="ro-RO"/>
        </w:rPr>
        <w:t xml:space="preserve"> S</w:t>
      </w:r>
      <w:r w:rsidR="00F15C57">
        <w:rPr>
          <w:rStyle w:val="Bodytext2Exact"/>
          <w:color w:val="000000"/>
          <w:lang w:eastAsia="ro-RO"/>
        </w:rPr>
        <w:t>TANCIU</w:t>
      </w:r>
    </w:p>
    <w:p w:rsidR="008F6C01" w:rsidRDefault="008F6C01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  <w:r>
        <w:rPr>
          <w:rStyle w:val="Bodytext2Exact"/>
          <w:color w:val="000000"/>
          <w:lang w:eastAsia="ro-RO"/>
        </w:rPr>
        <w:t xml:space="preserve">                  </w:t>
      </w:r>
      <w:r w:rsidRPr="00725137">
        <w:rPr>
          <w:rStyle w:val="Bodytext2Exact"/>
          <w:color w:val="000000"/>
          <w:lang w:eastAsia="ro-RO"/>
        </w:rPr>
        <w:t xml:space="preserve">Inspector </w:t>
      </w:r>
      <w:r w:rsidR="00F15C57">
        <w:rPr>
          <w:rStyle w:val="Bodytext2Exact"/>
          <w:color w:val="000000"/>
          <w:lang w:val="ro-RO" w:eastAsia="ro-RO"/>
        </w:rPr>
        <w:t>ș</w:t>
      </w:r>
      <w:proofErr w:type="spellStart"/>
      <w:r w:rsidRPr="00725137">
        <w:rPr>
          <w:rStyle w:val="Bodytext2Exact"/>
          <w:color w:val="000000"/>
          <w:lang w:eastAsia="ro-RO"/>
        </w:rPr>
        <w:t>ef</w:t>
      </w:r>
      <w:proofErr w:type="spellEnd"/>
      <w:r w:rsidRPr="00725137">
        <w:rPr>
          <w:rStyle w:val="Bodytext2Exact"/>
          <w:color w:val="000000"/>
          <w:lang w:eastAsia="ro-RO"/>
        </w:rPr>
        <w:t xml:space="preserve">  </w:t>
      </w:r>
      <w:r>
        <w:rPr>
          <w:rStyle w:val="Bodytext2Exact"/>
          <w:color w:val="000000"/>
          <w:lang w:eastAsia="ro-RO"/>
        </w:rPr>
        <w:t xml:space="preserve">                                                                     </w:t>
      </w:r>
      <w:r w:rsidR="00F15C57">
        <w:rPr>
          <w:rStyle w:val="Bodytext2Exact"/>
          <w:color w:val="000000"/>
          <w:lang w:eastAsia="ro-RO"/>
        </w:rPr>
        <w:t xml:space="preserve">   </w:t>
      </w:r>
      <w:r w:rsidR="00AD094B">
        <w:rPr>
          <w:rStyle w:val="Bodytext2Exact"/>
          <w:color w:val="000000"/>
          <w:lang w:eastAsia="ro-RO"/>
        </w:rPr>
        <w:t>A</w:t>
      </w:r>
      <w:r>
        <w:rPr>
          <w:rStyle w:val="Bodytext2Exact"/>
          <w:color w:val="000000"/>
          <w:lang w:eastAsia="ro-RO"/>
        </w:rPr>
        <w:t>dministrator</w:t>
      </w:r>
    </w:p>
    <w:p w:rsidR="008F6C01" w:rsidRDefault="008F6C01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  <w:r w:rsidRPr="00725137">
        <w:rPr>
          <w:rStyle w:val="Bodytext2Exact"/>
          <w:color w:val="000000"/>
          <w:lang w:eastAsia="ro-RO"/>
        </w:rPr>
        <w:t xml:space="preserve">  </w:t>
      </w:r>
    </w:p>
    <w:p w:rsidR="00C80904" w:rsidRDefault="008F6C01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  <w:r w:rsidRPr="00725137">
        <w:rPr>
          <w:rStyle w:val="Bodytext2Exact"/>
          <w:color w:val="000000"/>
          <w:lang w:eastAsia="ro-RO"/>
        </w:rPr>
        <w:t xml:space="preserve">                   </w:t>
      </w:r>
    </w:p>
    <w:p w:rsidR="008F6C01" w:rsidRPr="00725137" w:rsidRDefault="008F6C01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  <w:r w:rsidRPr="00725137">
        <w:rPr>
          <w:rStyle w:val="Bodytext2Exact"/>
          <w:color w:val="000000"/>
          <w:lang w:eastAsia="ro-RO"/>
        </w:rPr>
        <w:t xml:space="preserve">                         </w:t>
      </w:r>
    </w:p>
    <w:p w:rsidR="008F6C01" w:rsidRPr="00725137" w:rsidRDefault="0076437C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  <w:r>
        <w:rPr>
          <w:rStyle w:val="Bodytext2Exact"/>
          <w:color w:val="000000"/>
          <w:lang w:eastAsia="ro-RO"/>
        </w:rPr>
        <w:t xml:space="preserve">                  </w:t>
      </w:r>
      <w:r w:rsidR="008F6C01" w:rsidRPr="00725137">
        <w:rPr>
          <w:rStyle w:val="Bodytext2Exact"/>
          <w:color w:val="000000"/>
          <w:lang w:eastAsia="ro-RO"/>
        </w:rPr>
        <w:t xml:space="preserve">Adela-Daniela </w:t>
      </w:r>
      <w:r w:rsidR="00F15C57">
        <w:rPr>
          <w:rStyle w:val="Bodytext2Exact"/>
          <w:color w:val="000000"/>
          <w:lang w:eastAsia="ro-RO"/>
        </w:rPr>
        <w:t>CODRIN</w:t>
      </w:r>
      <w:r w:rsidR="008F6C01" w:rsidRPr="00725137">
        <w:rPr>
          <w:rStyle w:val="Bodytext2Exact"/>
          <w:color w:val="000000"/>
          <w:lang w:eastAsia="ro-RO"/>
        </w:rPr>
        <w:t xml:space="preserve">, </w:t>
      </w:r>
      <w:proofErr w:type="spellStart"/>
      <w:r w:rsidR="00F15C57">
        <w:rPr>
          <w:rStyle w:val="Bodytext2Exact"/>
          <w:color w:val="000000"/>
          <w:lang w:eastAsia="ro-RO"/>
        </w:rPr>
        <w:t>Ș</w:t>
      </w:r>
      <w:r w:rsidR="008F6C01" w:rsidRPr="00725137">
        <w:rPr>
          <w:rStyle w:val="Bodytext2Exact"/>
          <w:color w:val="000000"/>
          <w:lang w:eastAsia="ro-RO"/>
        </w:rPr>
        <w:t>ef</w:t>
      </w:r>
      <w:proofErr w:type="spellEnd"/>
      <w:r w:rsidR="008F6C01" w:rsidRPr="00725137">
        <w:rPr>
          <w:rStyle w:val="Bodytext2Exact"/>
          <w:color w:val="000000"/>
          <w:lang w:eastAsia="ro-RO"/>
        </w:rPr>
        <w:t xml:space="preserve"> </w:t>
      </w:r>
      <w:proofErr w:type="spellStart"/>
      <w:r w:rsidR="008F6C01" w:rsidRPr="00725137">
        <w:rPr>
          <w:rStyle w:val="Bodytext2Exact"/>
          <w:color w:val="000000"/>
          <w:lang w:eastAsia="ro-RO"/>
        </w:rPr>
        <w:t>serviciu</w:t>
      </w:r>
      <w:proofErr w:type="spellEnd"/>
    </w:p>
    <w:p w:rsidR="008F6C01" w:rsidRPr="00725137" w:rsidRDefault="008F6C01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  <w:r>
        <w:rPr>
          <w:rStyle w:val="Bodytext2Exact"/>
          <w:color w:val="000000"/>
          <w:lang w:eastAsia="ro-RO"/>
        </w:rPr>
        <w:t xml:space="preserve">                  </w:t>
      </w:r>
      <w:r w:rsidRPr="00725137">
        <w:rPr>
          <w:rStyle w:val="Bodytext2Exact"/>
          <w:color w:val="000000"/>
          <w:lang w:eastAsia="ro-RO"/>
        </w:rPr>
        <w:t>Serviciul E.R.U.A.I.</w:t>
      </w:r>
    </w:p>
    <w:p w:rsidR="008F6C01" w:rsidRDefault="008F6C01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</w:p>
    <w:p w:rsidR="008F6C01" w:rsidRDefault="008F6C01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</w:p>
    <w:p w:rsidR="00C80904" w:rsidRDefault="00C80904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</w:p>
    <w:p w:rsidR="008F6C01" w:rsidRPr="00725137" w:rsidRDefault="0076437C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  <w:r>
        <w:rPr>
          <w:rStyle w:val="Bodytext2Exact"/>
        </w:rPr>
        <w:t xml:space="preserve">                 </w:t>
      </w:r>
      <w:r w:rsidR="00AD094B">
        <w:rPr>
          <w:rStyle w:val="Bodytext2Exact"/>
        </w:rPr>
        <w:t xml:space="preserve"> </w:t>
      </w:r>
      <w:r w:rsidR="008F6C01">
        <w:rPr>
          <w:rStyle w:val="Bodytext2Exact"/>
        </w:rPr>
        <w:t>Ana</w:t>
      </w:r>
      <w:r w:rsidR="00F15C57">
        <w:rPr>
          <w:rStyle w:val="Bodytext2Exact"/>
        </w:rPr>
        <w:t>-</w:t>
      </w:r>
      <w:r w:rsidR="008F6C01">
        <w:rPr>
          <w:rStyle w:val="Bodytext2Exact"/>
        </w:rPr>
        <w:t>Maria G</w:t>
      </w:r>
      <w:r w:rsidR="00F15C57">
        <w:rPr>
          <w:rStyle w:val="Bodytext2Exact"/>
        </w:rPr>
        <w:t>A</w:t>
      </w:r>
      <w:r w:rsidR="00A946D8">
        <w:rPr>
          <w:rStyle w:val="Bodytext2Exact"/>
        </w:rPr>
        <w:t>B</w:t>
      </w:r>
      <w:r w:rsidR="00F15C57">
        <w:rPr>
          <w:rStyle w:val="Bodytext2Exact"/>
        </w:rPr>
        <w:t>OR</w:t>
      </w:r>
      <w:r w:rsidR="008F6C01" w:rsidRPr="00725137">
        <w:rPr>
          <w:rStyle w:val="Bodytext2Exact"/>
          <w:color w:val="000000"/>
          <w:lang w:eastAsia="ro-RO"/>
        </w:rPr>
        <w:t>, C.F.P.P.</w:t>
      </w:r>
    </w:p>
    <w:p w:rsidR="008F6C01" w:rsidRPr="00842612" w:rsidRDefault="008F6C01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  <w:r>
        <w:rPr>
          <w:rStyle w:val="Bodytext2Exact"/>
          <w:color w:val="000000"/>
          <w:lang w:eastAsia="ro-RO"/>
        </w:rPr>
        <w:t xml:space="preserve">                  </w:t>
      </w:r>
      <w:r w:rsidRPr="00725137">
        <w:rPr>
          <w:rStyle w:val="Bodytext2Exact"/>
          <w:color w:val="000000"/>
          <w:lang w:eastAsia="ro-RO"/>
        </w:rPr>
        <w:t xml:space="preserve">Serviciul </w:t>
      </w:r>
      <w:r w:rsidR="00F15C57">
        <w:rPr>
          <w:rStyle w:val="Bodytext2Exact"/>
          <w:color w:val="000000"/>
          <w:lang w:eastAsia="ro-RO"/>
        </w:rPr>
        <w:t>C</w:t>
      </w:r>
      <w:r>
        <w:rPr>
          <w:rStyle w:val="Bodytext2Exact"/>
          <w:color w:val="000000"/>
          <w:lang w:eastAsia="ro-RO"/>
        </w:rPr>
        <w:t>SSM</w:t>
      </w:r>
    </w:p>
    <w:p w:rsidR="008F6C01" w:rsidRDefault="008F6C01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</w:p>
    <w:p w:rsidR="008F6C01" w:rsidRDefault="008F6C01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</w:p>
    <w:p w:rsidR="00C80904" w:rsidRPr="00725137" w:rsidRDefault="00C80904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</w:p>
    <w:p w:rsidR="008F6C01" w:rsidRPr="00725137" w:rsidRDefault="008F6C01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  <w:r>
        <w:rPr>
          <w:rStyle w:val="Bodytext2Exact"/>
          <w:color w:val="000000"/>
          <w:lang w:eastAsia="ro-RO"/>
        </w:rPr>
        <w:t xml:space="preserve">                </w:t>
      </w:r>
      <w:r w:rsidR="0076437C">
        <w:rPr>
          <w:rStyle w:val="Bodytext2Exact"/>
          <w:color w:val="000000"/>
          <w:lang w:eastAsia="ro-RO"/>
        </w:rPr>
        <w:t xml:space="preserve"> </w:t>
      </w:r>
      <w:r w:rsidR="00AD094B">
        <w:rPr>
          <w:rStyle w:val="Bodytext2Exact"/>
          <w:color w:val="000000"/>
          <w:lang w:eastAsia="ro-RO"/>
        </w:rPr>
        <w:t xml:space="preserve"> </w:t>
      </w:r>
      <w:r w:rsidRPr="00725137">
        <w:rPr>
          <w:rStyle w:val="Bodytext2Exact"/>
          <w:color w:val="000000"/>
          <w:lang w:eastAsia="ro-RO"/>
        </w:rPr>
        <w:t>Marius</w:t>
      </w:r>
      <w:r w:rsidR="00F15C57">
        <w:rPr>
          <w:rStyle w:val="Bodytext2Exact"/>
          <w:color w:val="000000"/>
          <w:lang w:eastAsia="ro-RO"/>
        </w:rPr>
        <w:t xml:space="preserve"> BRÂNDUȘAN</w:t>
      </w:r>
      <w:r w:rsidRPr="00725137">
        <w:rPr>
          <w:rStyle w:val="Bodytext2Exact"/>
          <w:color w:val="000000"/>
          <w:lang w:eastAsia="ro-RO"/>
        </w:rPr>
        <w:t xml:space="preserve">, </w:t>
      </w:r>
      <w:proofErr w:type="spellStart"/>
      <w:r w:rsidRPr="00725137">
        <w:rPr>
          <w:rStyle w:val="Bodytext2Exact"/>
          <w:color w:val="000000"/>
          <w:lang w:eastAsia="ro-RO"/>
        </w:rPr>
        <w:t>Consilier</w:t>
      </w:r>
      <w:proofErr w:type="spellEnd"/>
      <w:r w:rsidRPr="00725137">
        <w:rPr>
          <w:rStyle w:val="Bodytext2Exact"/>
          <w:color w:val="000000"/>
          <w:lang w:eastAsia="ro-RO"/>
        </w:rPr>
        <w:t xml:space="preserve"> </w:t>
      </w:r>
      <w:proofErr w:type="spellStart"/>
      <w:r w:rsidRPr="00725137">
        <w:rPr>
          <w:rStyle w:val="Bodytext2Exact"/>
          <w:color w:val="000000"/>
          <w:lang w:eastAsia="ro-RO"/>
        </w:rPr>
        <w:t>juridic</w:t>
      </w:r>
      <w:proofErr w:type="spellEnd"/>
    </w:p>
    <w:p w:rsidR="008F6C01" w:rsidRPr="00725137" w:rsidRDefault="008F6C01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  <w:r>
        <w:rPr>
          <w:rStyle w:val="Bodytext2Exact"/>
          <w:color w:val="000000"/>
          <w:lang w:eastAsia="ro-RO"/>
        </w:rPr>
        <w:t xml:space="preserve">                </w:t>
      </w:r>
      <w:r w:rsidR="00AD094B">
        <w:rPr>
          <w:rStyle w:val="Bodytext2Exact"/>
          <w:color w:val="000000"/>
          <w:lang w:eastAsia="ro-RO"/>
        </w:rPr>
        <w:t xml:space="preserve">  </w:t>
      </w:r>
      <w:proofErr w:type="spellStart"/>
      <w:r w:rsidRPr="00725137">
        <w:rPr>
          <w:rStyle w:val="Bodytext2Exact"/>
          <w:color w:val="000000"/>
          <w:lang w:eastAsia="ro-RO"/>
        </w:rPr>
        <w:t>Compartiment</w:t>
      </w:r>
      <w:proofErr w:type="spellEnd"/>
      <w:r w:rsidRPr="00725137">
        <w:rPr>
          <w:rStyle w:val="Bodytext2Exact"/>
          <w:color w:val="000000"/>
          <w:lang w:eastAsia="ro-RO"/>
        </w:rPr>
        <w:t xml:space="preserve"> </w:t>
      </w:r>
      <w:proofErr w:type="spellStart"/>
      <w:r w:rsidRPr="00725137">
        <w:rPr>
          <w:rStyle w:val="Bodytext2Exact"/>
          <w:color w:val="000000"/>
          <w:lang w:eastAsia="ro-RO"/>
        </w:rPr>
        <w:t>legislaţie</w:t>
      </w:r>
      <w:proofErr w:type="spellEnd"/>
      <w:r w:rsidRPr="00725137">
        <w:rPr>
          <w:rStyle w:val="Bodytext2Exact"/>
          <w:color w:val="000000"/>
          <w:lang w:eastAsia="ro-RO"/>
        </w:rPr>
        <w:t xml:space="preserve">, </w:t>
      </w:r>
      <w:proofErr w:type="spellStart"/>
      <w:r w:rsidRPr="00725137">
        <w:rPr>
          <w:rStyle w:val="Bodytext2Exact"/>
          <w:color w:val="000000"/>
          <w:lang w:eastAsia="ro-RO"/>
        </w:rPr>
        <w:t>contencios</w:t>
      </w:r>
      <w:r>
        <w:rPr>
          <w:rStyle w:val="Bodytext2Exact"/>
          <w:color w:val="000000"/>
          <w:lang w:eastAsia="ro-RO"/>
        </w:rPr>
        <w:t>-</w:t>
      </w:r>
      <w:r w:rsidRPr="00725137">
        <w:rPr>
          <w:rStyle w:val="Bodytext2Exact"/>
          <w:color w:val="000000"/>
          <w:lang w:eastAsia="ro-RO"/>
        </w:rPr>
        <w:t>administrativ</w:t>
      </w:r>
      <w:proofErr w:type="spellEnd"/>
    </w:p>
    <w:p w:rsidR="008F6C01" w:rsidRDefault="008F6C01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</w:p>
    <w:p w:rsidR="008F6C01" w:rsidRDefault="008F6C01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</w:p>
    <w:p w:rsidR="00C80904" w:rsidRDefault="00C80904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</w:p>
    <w:p w:rsidR="008F6C01" w:rsidRPr="003E0CD1" w:rsidRDefault="008F6C01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  <w:r>
        <w:rPr>
          <w:rStyle w:val="Bodytext2Exact"/>
          <w:color w:val="000000"/>
          <w:lang w:eastAsia="ro-RO"/>
        </w:rPr>
        <w:t xml:space="preserve">               </w:t>
      </w:r>
      <w:r w:rsidR="0076437C">
        <w:rPr>
          <w:rStyle w:val="Bodytext2Exact"/>
          <w:color w:val="000000"/>
          <w:lang w:eastAsia="ro-RO"/>
        </w:rPr>
        <w:t xml:space="preserve">  </w:t>
      </w:r>
      <w:r w:rsidR="00AD094B">
        <w:rPr>
          <w:rStyle w:val="Bodytext2Exact"/>
          <w:color w:val="000000"/>
          <w:lang w:eastAsia="ro-RO"/>
        </w:rPr>
        <w:t xml:space="preserve"> </w:t>
      </w:r>
      <w:proofErr w:type="spellStart"/>
      <w:r w:rsidRPr="003E0CD1">
        <w:rPr>
          <w:rStyle w:val="Bodytext2Exact"/>
          <w:color w:val="000000"/>
          <w:lang w:eastAsia="ro-RO"/>
        </w:rPr>
        <w:t>Întocmit</w:t>
      </w:r>
      <w:proofErr w:type="spellEnd"/>
      <w:r w:rsidRPr="003E0CD1">
        <w:rPr>
          <w:rStyle w:val="Bodytext2Exact"/>
          <w:color w:val="000000"/>
          <w:lang w:eastAsia="ro-RO"/>
        </w:rPr>
        <w:t xml:space="preserve">, </w:t>
      </w:r>
    </w:p>
    <w:p w:rsidR="008F6C01" w:rsidRPr="003E0CD1" w:rsidRDefault="008F6C01" w:rsidP="008F6C01">
      <w:pPr>
        <w:pStyle w:val="Bodytext20"/>
        <w:shd w:val="clear" w:color="auto" w:fill="auto"/>
        <w:spacing w:before="0" w:line="220" w:lineRule="exact"/>
        <w:jc w:val="left"/>
        <w:rPr>
          <w:rStyle w:val="Bodytext2Exact"/>
          <w:color w:val="000000"/>
          <w:lang w:eastAsia="ro-RO"/>
        </w:rPr>
      </w:pPr>
      <w:r>
        <w:rPr>
          <w:rStyle w:val="Bodytext2Exact"/>
          <w:color w:val="000000"/>
          <w:lang w:eastAsia="ro-RO"/>
        </w:rPr>
        <w:t xml:space="preserve">               </w:t>
      </w:r>
      <w:r w:rsidR="0076437C">
        <w:rPr>
          <w:rStyle w:val="Bodytext2Exact"/>
          <w:color w:val="000000"/>
          <w:lang w:eastAsia="ro-RO"/>
        </w:rPr>
        <w:t xml:space="preserve"> </w:t>
      </w:r>
      <w:r w:rsidR="00AD094B">
        <w:rPr>
          <w:rStyle w:val="Bodytext2Exact"/>
          <w:color w:val="000000"/>
          <w:lang w:eastAsia="ro-RO"/>
        </w:rPr>
        <w:t xml:space="preserve">  </w:t>
      </w:r>
      <w:proofErr w:type="spellStart"/>
      <w:r w:rsidRPr="003E0CD1">
        <w:rPr>
          <w:rStyle w:val="Bodytext2Exact"/>
          <w:color w:val="000000"/>
          <w:lang w:eastAsia="ro-RO"/>
        </w:rPr>
        <w:t>Cristian</w:t>
      </w:r>
      <w:proofErr w:type="spellEnd"/>
      <w:r w:rsidRPr="003E0CD1">
        <w:rPr>
          <w:rStyle w:val="Bodytext2Exact"/>
          <w:color w:val="000000"/>
          <w:lang w:eastAsia="ro-RO"/>
        </w:rPr>
        <w:t xml:space="preserve"> L</w:t>
      </w:r>
      <w:r w:rsidR="00F15C57">
        <w:rPr>
          <w:rStyle w:val="Bodytext2Exact"/>
          <w:color w:val="000000"/>
          <w:lang w:eastAsia="ro-RO"/>
        </w:rPr>
        <w:t>UCA</w:t>
      </w:r>
      <w:r w:rsidRPr="003E0CD1">
        <w:rPr>
          <w:rStyle w:val="Bodytext2Exact"/>
          <w:color w:val="000000"/>
          <w:lang w:eastAsia="ro-RO"/>
        </w:rPr>
        <w:t xml:space="preserve">, </w:t>
      </w:r>
      <w:proofErr w:type="spellStart"/>
      <w:r w:rsidRPr="003E0CD1">
        <w:rPr>
          <w:rStyle w:val="Bodytext2Exact"/>
          <w:color w:val="000000"/>
          <w:lang w:eastAsia="ro-RO"/>
        </w:rPr>
        <w:t>Consilier</w:t>
      </w:r>
      <w:proofErr w:type="spellEnd"/>
      <w:r w:rsidRPr="003E0CD1">
        <w:rPr>
          <w:rStyle w:val="Bodytext2Exact"/>
          <w:color w:val="000000"/>
          <w:lang w:eastAsia="ro-RO"/>
        </w:rPr>
        <w:t xml:space="preserve"> </w:t>
      </w:r>
      <w:proofErr w:type="spellStart"/>
      <w:r w:rsidRPr="003E0CD1">
        <w:rPr>
          <w:rStyle w:val="Bodytext2Exact"/>
          <w:color w:val="000000"/>
          <w:lang w:eastAsia="ro-RO"/>
        </w:rPr>
        <w:t>achiziţii</w:t>
      </w:r>
      <w:proofErr w:type="spellEnd"/>
      <w:r w:rsidRPr="003E0CD1">
        <w:rPr>
          <w:rStyle w:val="Bodytext2Exact"/>
          <w:color w:val="000000"/>
          <w:lang w:eastAsia="ro-RO"/>
        </w:rPr>
        <w:t xml:space="preserve"> </w:t>
      </w:r>
      <w:proofErr w:type="spellStart"/>
      <w:r w:rsidRPr="003E0CD1">
        <w:rPr>
          <w:rStyle w:val="Bodytext2Exact"/>
          <w:color w:val="000000"/>
          <w:lang w:eastAsia="ro-RO"/>
        </w:rPr>
        <w:t>publice</w:t>
      </w:r>
      <w:proofErr w:type="spellEnd"/>
      <w:r w:rsidRPr="003E0CD1">
        <w:rPr>
          <w:rStyle w:val="Bodytext2Exact"/>
          <w:color w:val="000000"/>
          <w:lang w:eastAsia="ro-RO"/>
        </w:rPr>
        <w:t xml:space="preserve">          </w:t>
      </w:r>
    </w:p>
    <w:p w:rsidR="008F6C01" w:rsidRPr="00BC180B" w:rsidRDefault="008F6C01" w:rsidP="008F6C01">
      <w:pPr>
        <w:pStyle w:val="Bodytext20"/>
        <w:shd w:val="clear" w:color="auto" w:fill="auto"/>
        <w:spacing w:before="0" w:line="240" w:lineRule="auto"/>
        <w:jc w:val="left"/>
        <w:rPr>
          <w:rStyle w:val="Bodytext2Exact"/>
          <w:color w:val="000000"/>
          <w:lang w:eastAsia="ro-RO"/>
        </w:rPr>
      </w:pPr>
    </w:p>
    <w:p w:rsidR="008F6C01" w:rsidRPr="00BC180B" w:rsidRDefault="008F6C01" w:rsidP="008F6C01">
      <w:pPr>
        <w:pStyle w:val="Bodytext20"/>
        <w:shd w:val="clear" w:color="auto" w:fill="auto"/>
        <w:spacing w:before="0" w:line="240" w:lineRule="auto"/>
        <w:jc w:val="left"/>
        <w:rPr>
          <w:rStyle w:val="Bodytext2Exact"/>
          <w:color w:val="000000"/>
          <w:lang w:eastAsia="ro-RO"/>
        </w:rPr>
      </w:pPr>
      <w:r>
        <w:rPr>
          <w:sz w:val="24"/>
          <w:szCs w:val="24"/>
          <w:lang w:val="ro-RO"/>
        </w:rPr>
        <w:t xml:space="preserve">  </w:t>
      </w:r>
    </w:p>
    <w:p w:rsidR="00386EF7" w:rsidRPr="00DA5155" w:rsidRDefault="00386EF7" w:rsidP="008F6C01">
      <w:pPr>
        <w:ind w:left="0"/>
        <w:rPr>
          <w:sz w:val="24"/>
          <w:szCs w:val="24"/>
          <w:lang w:val="ro-RO"/>
        </w:rPr>
      </w:pPr>
    </w:p>
    <w:sectPr w:rsidR="00386EF7" w:rsidRPr="00DA5155" w:rsidSect="000124E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673" w:right="561" w:bottom="1134" w:left="284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55F" w:rsidRDefault="00BD355F" w:rsidP="00CD5B3B">
      <w:r>
        <w:separator/>
      </w:r>
    </w:p>
  </w:endnote>
  <w:endnote w:type="continuationSeparator" w:id="0">
    <w:p w:rsidR="00BD355F" w:rsidRDefault="00BD355F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ajan Pro">
    <w:altName w:val="Goudy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F8" w:rsidRDefault="007976C2" w:rsidP="00C90EE7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5636F8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5636F8" w:rsidRDefault="005636F8" w:rsidP="000124E3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F8" w:rsidRPr="000124E3" w:rsidRDefault="007976C2" w:rsidP="00C90EE7">
    <w:pPr>
      <w:pStyle w:val="Subsol"/>
      <w:framePr w:wrap="around" w:vAnchor="text" w:hAnchor="margin" w:xAlign="right" w:y="1"/>
      <w:rPr>
        <w:rStyle w:val="Numrdepagin"/>
        <w:sz w:val="14"/>
        <w:szCs w:val="14"/>
      </w:rPr>
    </w:pPr>
    <w:r w:rsidRPr="000124E3">
      <w:rPr>
        <w:rStyle w:val="Numrdepagin"/>
        <w:sz w:val="14"/>
        <w:szCs w:val="14"/>
      </w:rPr>
      <w:fldChar w:fldCharType="begin"/>
    </w:r>
    <w:r w:rsidR="005636F8" w:rsidRPr="000124E3">
      <w:rPr>
        <w:rStyle w:val="Numrdepagin"/>
        <w:sz w:val="14"/>
        <w:szCs w:val="14"/>
      </w:rPr>
      <w:instrText xml:space="preserve">PAGE  </w:instrText>
    </w:r>
    <w:r w:rsidRPr="000124E3">
      <w:rPr>
        <w:rStyle w:val="Numrdepagin"/>
        <w:sz w:val="14"/>
        <w:szCs w:val="14"/>
      </w:rPr>
      <w:fldChar w:fldCharType="separate"/>
    </w:r>
    <w:r w:rsidR="008651D4">
      <w:rPr>
        <w:rStyle w:val="Numrdepagin"/>
        <w:noProof/>
        <w:sz w:val="14"/>
        <w:szCs w:val="14"/>
      </w:rPr>
      <w:t>10</w:t>
    </w:r>
    <w:r w:rsidRPr="000124E3">
      <w:rPr>
        <w:rStyle w:val="Numrdepagin"/>
        <w:sz w:val="14"/>
        <w:szCs w:val="14"/>
      </w:rPr>
      <w:fldChar w:fldCharType="end"/>
    </w:r>
  </w:p>
  <w:p w:rsidR="005636F8" w:rsidRPr="00AA1A5C" w:rsidRDefault="005636F8" w:rsidP="000124E3">
    <w:pPr>
      <w:pStyle w:val="Subsol"/>
      <w:spacing w:after="0"/>
      <w:ind w:right="360"/>
      <w:rPr>
        <w:sz w:val="14"/>
        <w:szCs w:val="14"/>
        <w:lang w:val="it-IT"/>
      </w:rPr>
    </w:pPr>
    <w:r w:rsidRPr="00AA1A5C">
      <w:rPr>
        <w:sz w:val="14"/>
        <w:szCs w:val="14"/>
        <w:lang w:val="it-IT"/>
      </w:rPr>
      <w:t xml:space="preserve">Aleea Muncii, nr. </w:t>
    </w:r>
    <w:r>
      <w:rPr>
        <w:sz w:val="14"/>
        <w:szCs w:val="14"/>
        <w:lang w:val="it-IT"/>
      </w:rPr>
      <w:t>2</w:t>
    </w:r>
    <w:r w:rsidRPr="00AA1A5C">
      <w:rPr>
        <w:sz w:val="14"/>
        <w:szCs w:val="14"/>
        <w:lang w:val="it-IT"/>
      </w:rPr>
      <w:t xml:space="preserve">, </w:t>
    </w:r>
    <w:r>
      <w:rPr>
        <w:sz w:val="14"/>
        <w:szCs w:val="14"/>
        <w:lang w:val="it-IT"/>
      </w:rPr>
      <w:t>Deva</w:t>
    </w:r>
    <w:r w:rsidRPr="00AA1A5C">
      <w:rPr>
        <w:sz w:val="14"/>
        <w:szCs w:val="14"/>
        <w:lang w:val="it-IT"/>
      </w:rPr>
      <w:t xml:space="preserve">, </w:t>
    </w:r>
    <w:r>
      <w:rPr>
        <w:sz w:val="14"/>
        <w:szCs w:val="14"/>
        <w:lang w:val="it-IT"/>
      </w:rPr>
      <w:t>Hunedoara</w:t>
    </w:r>
    <w:r w:rsidRPr="00AA1A5C">
      <w:rPr>
        <w:sz w:val="14"/>
        <w:szCs w:val="14"/>
        <w:lang w:val="it-IT"/>
      </w:rPr>
      <w:tab/>
    </w:r>
  </w:p>
  <w:p w:rsidR="005636F8" w:rsidRPr="00CA1BA7" w:rsidRDefault="005636F8" w:rsidP="00AA1A5C">
    <w:pPr>
      <w:pStyle w:val="Subsol"/>
      <w:spacing w:after="0"/>
      <w:rPr>
        <w:sz w:val="14"/>
        <w:szCs w:val="14"/>
        <w:lang w:val="it-IT"/>
      </w:rPr>
    </w:pPr>
    <w:r w:rsidRPr="00CA1BA7">
      <w:rPr>
        <w:sz w:val="14"/>
        <w:szCs w:val="14"/>
        <w:lang w:val="it-IT"/>
      </w:rPr>
      <w:t xml:space="preserve">Tel.: +4 0254 21 61 57; fax: </w:t>
    </w:r>
    <w:r>
      <w:rPr>
        <w:sz w:val="14"/>
        <w:szCs w:val="14"/>
        <w:lang w:val="it-IT"/>
      </w:rPr>
      <w:t xml:space="preserve">+4 </w:t>
    </w:r>
    <w:r w:rsidRPr="00CA1BA7">
      <w:rPr>
        <w:sz w:val="14"/>
        <w:szCs w:val="14"/>
        <w:lang w:val="it-IT"/>
      </w:rPr>
      <w:t>0254</w:t>
    </w:r>
    <w:r>
      <w:rPr>
        <w:sz w:val="14"/>
        <w:szCs w:val="14"/>
        <w:lang w:val="it-IT"/>
      </w:rPr>
      <w:t xml:space="preserve"> </w:t>
    </w:r>
    <w:r w:rsidRPr="00CA1BA7">
      <w:rPr>
        <w:sz w:val="14"/>
        <w:szCs w:val="14"/>
        <w:lang w:val="it-IT"/>
      </w:rPr>
      <w:t xml:space="preserve"> 23</w:t>
    </w:r>
    <w:r>
      <w:rPr>
        <w:sz w:val="14"/>
        <w:szCs w:val="14"/>
        <w:lang w:val="it-IT"/>
      </w:rPr>
      <w:t xml:space="preserve"> </w:t>
    </w:r>
    <w:r w:rsidRPr="00CA1BA7">
      <w:rPr>
        <w:sz w:val="14"/>
        <w:szCs w:val="14"/>
        <w:lang w:val="it-IT"/>
      </w:rPr>
      <w:t>36</w:t>
    </w:r>
    <w:r>
      <w:rPr>
        <w:sz w:val="14"/>
        <w:szCs w:val="14"/>
        <w:lang w:val="it-IT"/>
      </w:rPr>
      <w:t xml:space="preserve"> </w:t>
    </w:r>
    <w:r w:rsidRPr="00CA1BA7">
      <w:rPr>
        <w:sz w:val="14"/>
        <w:szCs w:val="14"/>
        <w:lang w:val="it-IT"/>
      </w:rPr>
      <w:t>70</w:t>
    </w:r>
  </w:p>
  <w:p w:rsidR="005636F8" w:rsidRPr="00CA1BA7" w:rsidRDefault="005636F8" w:rsidP="00AA1A5C">
    <w:pPr>
      <w:pStyle w:val="Subsol"/>
      <w:spacing w:after="0"/>
      <w:rPr>
        <w:sz w:val="14"/>
        <w:szCs w:val="14"/>
        <w:lang w:val="it-IT"/>
      </w:rPr>
    </w:pPr>
    <w:smartTag w:uri="urn:schemas-microsoft-com:office:smarttags" w:element="PersonName">
      <w:r w:rsidRPr="00CA1BA7">
        <w:rPr>
          <w:sz w:val="14"/>
          <w:szCs w:val="14"/>
          <w:lang w:val="it-IT"/>
        </w:rPr>
        <w:t>itmhunedoara@itmhunedoara.ro</w:t>
      </w:r>
    </w:smartTag>
  </w:p>
  <w:p w:rsidR="005636F8" w:rsidRPr="00CA1BA7" w:rsidRDefault="005636F8" w:rsidP="000124E3">
    <w:pPr>
      <w:pStyle w:val="Subsol"/>
      <w:spacing w:after="0"/>
      <w:rPr>
        <w:szCs w:val="14"/>
        <w:lang w:val="it-IT"/>
      </w:rPr>
    </w:pPr>
    <w:r w:rsidRPr="00CA1BA7">
      <w:rPr>
        <w:b/>
        <w:sz w:val="14"/>
        <w:szCs w:val="14"/>
        <w:lang w:val="it-IT"/>
      </w:rPr>
      <w:t>www.itmhunedoara.ro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F8" w:rsidRPr="00AA1A5C" w:rsidRDefault="005636F8" w:rsidP="00E562FC">
    <w:pPr>
      <w:pStyle w:val="Subsol"/>
      <w:spacing w:after="0"/>
      <w:rPr>
        <w:sz w:val="14"/>
        <w:szCs w:val="14"/>
        <w:lang w:val="it-IT"/>
      </w:rPr>
    </w:pPr>
    <w:r w:rsidRPr="00AA1A5C">
      <w:rPr>
        <w:sz w:val="14"/>
        <w:szCs w:val="14"/>
        <w:lang w:val="it-IT"/>
      </w:rPr>
      <w:t xml:space="preserve">Aleea Muncii, nr. </w:t>
    </w:r>
    <w:r>
      <w:rPr>
        <w:sz w:val="14"/>
        <w:szCs w:val="14"/>
        <w:lang w:val="it-IT"/>
      </w:rPr>
      <w:t>2</w:t>
    </w:r>
    <w:r w:rsidRPr="00AA1A5C">
      <w:rPr>
        <w:sz w:val="14"/>
        <w:szCs w:val="14"/>
        <w:lang w:val="it-IT"/>
      </w:rPr>
      <w:t xml:space="preserve">, </w:t>
    </w:r>
    <w:r>
      <w:rPr>
        <w:sz w:val="14"/>
        <w:szCs w:val="14"/>
        <w:lang w:val="it-IT"/>
      </w:rPr>
      <w:t>Deva</w:t>
    </w:r>
    <w:r w:rsidRPr="00AA1A5C">
      <w:rPr>
        <w:sz w:val="14"/>
        <w:szCs w:val="14"/>
        <w:lang w:val="it-IT"/>
      </w:rPr>
      <w:t xml:space="preserve">, </w:t>
    </w:r>
    <w:r>
      <w:rPr>
        <w:sz w:val="14"/>
        <w:szCs w:val="14"/>
        <w:lang w:val="it-IT"/>
      </w:rPr>
      <w:t>Hunedoara</w:t>
    </w:r>
    <w:r w:rsidRPr="00AA1A5C">
      <w:rPr>
        <w:sz w:val="14"/>
        <w:szCs w:val="14"/>
        <w:lang w:val="it-IT"/>
      </w:rPr>
      <w:tab/>
    </w:r>
  </w:p>
  <w:p w:rsidR="005636F8" w:rsidRPr="00E562FC" w:rsidRDefault="005636F8" w:rsidP="00E562FC">
    <w:pPr>
      <w:pStyle w:val="Subsol"/>
      <w:spacing w:after="0"/>
      <w:rPr>
        <w:sz w:val="14"/>
        <w:szCs w:val="14"/>
      </w:rPr>
    </w:pPr>
    <w:r>
      <w:rPr>
        <w:sz w:val="14"/>
        <w:szCs w:val="14"/>
      </w:rPr>
      <w:t>Tel.: +4 0254 21 61 57; fax: 0254 233670</w:t>
    </w:r>
  </w:p>
  <w:p w:rsidR="005636F8" w:rsidRPr="00E562FC" w:rsidRDefault="005636F8" w:rsidP="00E562FC">
    <w:pPr>
      <w:pStyle w:val="Subsol"/>
      <w:spacing w:after="0"/>
      <w:rPr>
        <w:sz w:val="14"/>
        <w:szCs w:val="14"/>
      </w:rPr>
    </w:pPr>
    <w:smartTag w:uri="urn:schemas-microsoft-com:office:smarttags" w:element="PersonName">
      <w:r>
        <w:rPr>
          <w:sz w:val="14"/>
          <w:szCs w:val="14"/>
        </w:rPr>
        <w:t>itmhunedoara@itmhunedoara</w:t>
      </w:r>
      <w:r w:rsidRPr="00E562FC">
        <w:rPr>
          <w:sz w:val="14"/>
          <w:szCs w:val="14"/>
        </w:rPr>
        <w:t>.ro</w:t>
      </w:r>
    </w:smartTag>
  </w:p>
  <w:p w:rsidR="005636F8" w:rsidRPr="00100F36" w:rsidRDefault="005636F8" w:rsidP="00100F36">
    <w:pPr>
      <w:pStyle w:val="Subsol"/>
      <w:spacing w:after="0"/>
      <w:rPr>
        <w:b/>
        <w:sz w:val="14"/>
        <w:szCs w:val="14"/>
      </w:rPr>
    </w:pPr>
    <w:r>
      <w:rPr>
        <w:b/>
        <w:sz w:val="14"/>
        <w:szCs w:val="14"/>
      </w:rPr>
      <w:t>www.itmhunedoara</w:t>
    </w:r>
    <w:r w:rsidRPr="00100F36">
      <w:rPr>
        <w:b/>
        <w:sz w:val="14"/>
        <w:szCs w:val="14"/>
      </w:rPr>
      <w:t>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55F" w:rsidRDefault="00BD355F" w:rsidP="00CD5B3B">
      <w:r>
        <w:separator/>
      </w:r>
    </w:p>
  </w:footnote>
  <w:footnote w:type="continuationSeparator" w:id="0">
    <w:p w:rsidR="00BD355F" w:rsidRDefault="00BD355F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4" w:type="dxa"/>
      <w:tblInd w:w="1701" w:type="dxa"/>
      <w:tblCellMar>
        <w:left w:w="0" w:type="dxa"/>
        <w:right w:w="0" w:type="dxa"/>
      </w:tblCellMar>
      <w:tblLook w:val="04A0"/>
    </w:tblPr>
    <w:tblGrid>
      <w:gridCol w:w="5103"/>
      <w:gridCol w:w="4111"/>
    </w:tblGrid>
    <w:tr w:rsidR="005636F8">
      <w:tc>
        <w:tcPr>
          <w:tcW w:w="5103" w:type="dxa"/>
          <w:shd w:val="clear" w:color="auto" w:fill="auto"/>
        </w:tcPr>
        <w:p w:rsidR="005636F8" w:rsidRPr="00CD5B3B" w:rsidRDefault="007976C2" w:rsidP="00E562FC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3" type="#_x0000_t202" style="position:absolute;margin-left:-4.9pt;margin-top:-4.85pt;width:353.45pt;height:53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_x0000_s2053">
                  <w:txbxContent>
                    <w:p w:rsidR="005636F8" w:rsidRPr="009014A5" w:rsidRDefault="005636F8" w:rsidP="009014A5">
                      <w:pPr>
                        <w:spacing w:after="0"/>
                        <w:ind w:left="0"/>
                        <w:rPr>
                          <w:rFonts w:ascii="Trajan Pro" w:hAnsi="Trajan Pro"/>
                          <w:smallCaps/>
                          <w:sz w:val="24"/>
                          <w:szCs w:val="24"/>
                          <w:lang w:val="ro-RO"/>
                        </w:rPr>
                      </w:pPr>
                      <w:r w:rsidRPr="009014A5">
                        <w:rPr>
                          <w:rFonts w:ascii="Trajan Pro" w:hAnsi="Trajan Pro"/>
                          <w:smallCaps/>
                          <w:sz w:val="24"/>
                          <w:szCs w:val="24"/>
                          <w:lang w:val="ro-RO"/>
                        </w:rPr>
                        <w:t xml:space="preserve">Inspecţia Muncii </w:t>
                      </w:r>
                    </w:p>
                    <w:p w:rsidR="005636F8" w:rsidRPr="009014A5" w:rsidRDefault="005636F8" w:rsidP="009014A5">
                      <w:pPr>
                        <w:spacing w:after="0"/>
                        <w:ind w:left="0"/>
                        <w:rPr>
                          <w:rFonts w:ascii="Trajan Pro" w:hAnsi="Trajan Pro"/>
                          <w:smallCaps/>
                          <w:sz w:val="24"/>
                          <w:szCs w:val="24"/>
                          <w:lang w:val="ro-RO"/>
                        </w:rPr>
                      </w:pPr>
                      <w:r w:rsidRPr="009014A5">
                        <w:rPr>
                          <w:rFonts w:ascii="Trajan Pro" w:hAnsi="Trajan Pro"/>
                          <w:smallCaps/>
                          <w:sz w:val="24"/>
                          <w:szCs w:val="24"/>
                          <w:lang w:val="ro-RO"/>
                        </w:rPr>
                        <w:t>Inspectoratul teritorial de muncă hunedoara</w:t>
                      </w:r>
                    </w:p>
                    <w:p w:rsidR="005636F8" w:rsidRDefault="005636F8" w:rsidP="002C68D1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5636F8" w:rsidRDefault="005636F8" w:rsidP="002C68D1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5636F8" w:rsidRPr="00484F1F" w:rsidRDefault="005636F8" w:rsidP="002C68D1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</w:p>
      </w:tc>
      <w:tc>
        <w:tcPr>
          <w:tcW w:w="4111" w:type="dxa"/>
          <w:shd w:val="clear" w:color="auto" w:fill="auto"/>
          <w:vAlign w:val="center"/>
        </w:tcPr>
        <w:p w:rsidR="005636F8" w:rsidRDefault="005636F8" w:rsidP="00C20EF1">
          <w:pPr>
            <w:pStyle w:val="MediumGrid21"/>
            <w:jc w:val="right"/>
          </w:pPr>
        </w:p>
      </w:tc>
    </w:tr>
  </w:tbl>
  <w:p w:rsidR="005636F8" w:rsidRPr="00CD5B3B" w:rsidRDefault="005636F8" w:rsidP="00CD5B3B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F8" w:rsidRDefault="007976C2" w:rsidP="00484F1F">
    <w:pPr>
      <w:pStyle w:val="Antet"/>
      <w:ind w:left="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81pt;margin-top:8.85pt;width:421.5pt;height:53.3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next-textbox:#Text Box 2">
            <w:txbxContent>
              <w:p w:rsidR="005636F8" w:rsidRDefault="005636F8" w:rsidP="006030E1">
                <w:pPr>
                  <w:spacing w:after="0"/>
                  <w:ind w:left="0"/>
                  <w:rPr>
                    <w:smallCaps/>
                    <w:sz w:val="36"/>
                    <w:szCs w:val="36"/>
                    <w:lang w:val="ro-RO"/>
                  </w:rPr>
                </w:pPr>
                <w:r>
                  <w:rPr>
                    <w:smallCaps/>
                    <w:sz w:val="36"/>
                    <w:szCs w:val="36"/>
                    <w:lang w:val="ro-RO"/>
                  </w:rPr>
                  <w:t>Inspectoratul teritorial de muncă hunedoara</w:t>
                </w:r>
              </w:p>
              <w:p w:rsidR="005636F8" w:rsidRDefault="005636F8" w:rsidP="00484F1F">
                <w:pPr>
                  <w:ind w:left="0"/>
                  <w:rPr>
                    <w:smallCaps/>
                    <w:sz w:val="32"/>
                    <w:lang w:val="ro-RO"/>
                  </w:rPr>
                </w:pPr>
              </w:p>
              <w:p w:rsidR="005636F8" w:rsidRDefault="005636F8" w:rsidP="00484F1F">
                <w:pPr>
                  <w:ind w:left="0"/>
                  <w:rPr>
                    <w:smallCaps/>
                    <w:sz w:val="32"/>
                    <w:lang w:val="ro-RO"/>
                  </w:rPr>
                </w:pPr>
              </w:p>
              <w:p w:rsidR="005636F8" w:rsidRPr="00484F1F" w:rsidRDefault="005636F8" w:rsidP="00484F1F">
                <w:pPr>
                  <w:ind w:left="0"/>
                  <w:rPr>
                    <w:smallCaps/>
                    <w:sz w:val="32"/>
                    <w:lang w:val="ro-RO"/>
                  </w:rPr>
                </w:pPr>
              </w:p>
            </w:txbxContent>
          </v:textbox>
        </v:shape>
      </w:pict>
    </w:r>
    <w:r w:rsidR="005636F8">
      <w:rPr>
        <w:noProof/>
      </w:rPr>
      <w:drawing>
        <wp:inline distT="0" distB="0" distL="0" distR="0">
          <wp:extent cx="838200" cy="838200"/>
          <wp:effectExtent l="19050" t="0" r="0" b="0"/>
          <wp:docPr id="1" name="Picture 1" descr="C:\Users\rodica.balta\Desktop\LOGO_guve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dica.balta\Desktop\LOGO_guver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7AE"/>
    <w:multiLevelType w:val="hybridMultilevel"/>
    <w:tmpl w:val="E0383DC6"/>
    <w:lvl w:ilvl="0" w:tplc="5AB8D67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BC0377"/>
    <w:multiLevelType w:val="hybridMultilevel"/>
    <w:tmpl w:val="B04E1C9E"/>
    <w:lvl w:ilvl="0" w:tplc="428EB8C4">
      <w:start w:val="1"/>
      <w:numFmt w:val="upperRoman"/>
      <w:lvlText w:val="%1."/>
      <w:lvlJc w:val="left"/>
      <w:pPr>
        <w:ind w:left="1146" w:hanging="72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17F0F"/>
    <w:multiLevelType w:val="hybridMultilevel"/>
    <w:tmpl w:val="40F2EC9E"/>
    <w:lvl w:ilvl="0" w:tplc="76762A0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6CBB"/>
    <w:multiLevelType w:val="hybridMultilevel"/>
    <w:tmpl w:val="1A86F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>
    <w:nsid w:val="27371EEF"/>
    <w:multiLevelType w:val="hybridMultilevel"/>
    <w:tmpl w:val="C1E06B44"/>
    <w:lvl w:ilvl="0" w:tplc="298E90B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FF56DCD"/>
    <w:multiLevelType w:val="hybridMultilevel"/>
    <w:tmpl w:val="4B3EE24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2F2C"/>
    <w:rsid w:val="000124E3"/>
    <w:rsid w:val="0001250D"/>
    <w:rsid w:val="00016131"/>
    <w:rsid w:val="000413C1"/>
    <w:rsid w:val="00042E51"/>
    <w:rsid w:val="000440E0"/>
    <w:rsid w:val="00044CE8"/>
    <w:rsid w:val="00061F65"/>
    <w:rsid w:val="00070A9F"/>
    <w:rsid w:val="0007477B"/>
    <w:rsid w:val="00075669"/>
    <w:rsid w:val="00076C5D"/>
    <w:rsid w:val="00082295"/>
    <w:rsid w:val="0008558D"/>
    <w:rsid w:val="00085C9B"/>
    <w:rsid w:val="00092C8E"/>
    <w:rsid w:val="000935F4"/>
    <w:rsid w:val="00094500"/>
    <w:rsid w:val="0009525A"/>
    <w:rsid w:val="000C0A8C"/>
    <w:rsid w:val="000C1ECC"/>
    <w:rsid w:val="000D6EC8"/>
    <w:rsid w:val="000F1041"/>
    <w:rsid w:val="00100F36"/>
    <w:rsid w:val="0016543C"/>
    <w:rsid w:val="00170BC5"/>
    <w:rsid w:val="00173A8A"/>
    <w:rsid w:val="00184444"/>
    <w:rsid w:val="001A1385"/>
    <w:rsid w:val="001A2312"/>
    <w:rsid w:val="001A43A6"/>
    <w:rsid w:val="001A6EFD"/>
    <w:rsid w:val="001B1552"/>
    <w:rsid w:val="001B3AC7"/>
    <w:rsid w:val="001C401A"/>
    <w:rsid w:val="001C5C8D"/>
    <w:rsid w:val="001D741D"/>
    <w:rsid w:val="001E277D"/>
    <w:rsid w:val="00205671"/>
    <w:rsid w:val="00212DF8"/>
    <w:rsid w:val="0021421B"/>
    <w:rsid w:val="0022390A"/>
    <w:rsid w:val="0022511E"/>
    <w:rsid w:val="00227B68"/>
    <w:rsid w:val="00265F90"/>
    <w:rsid w:val="00275029"/>
    <w:rsid w:val="00292C73"/>
    <w:rsid w:val="00296281"/>
    <w:rsid w:val="002A380A"/>
    <w:rsid w:val="002A5742"/>
    <w:rsid w:val="002B3ECE"/>
    <w:rsid w:val="002B5882"/>
    <w:rsid w:val="002C2E8E"/>
    <w:rsid w:val="002C68D1"/>
    <w:rsid w:val="002D10AA"/>
    <w:rsid w:val="003070E3"/>
    <w:rsid w:val="003159A0"/>
    <w:rsid w:val="00317C32"/>
    <w:rsid w:val="00321FF5"/>
    <w:rsid w:val="00322814"/>
    <w:rsid w:val="0032568F"/>
    <w:rsid w:val="00326B3D"/>
    <w:rsid w:val="00340AF8"/>
    <w:rsid w:val="00344379"/>
    <w:rsid w:val="00347A4E"/>
    <w:rsid w:val="00350DFC"/>
    <w:rsid w:val="003529C1"/>
    <w:rsid w:val="00365D1C"/>
    <w:rsid w:val="003737DD"/>
    <w:rsid w:val="00377CF8"/>
    <w:rsid w:val="00383D30"/>
    <w:rsid w:val="00386EF7"/>
    <w:rsid w:val="003879A3"/>
    <w:rsid w:val="00392939"/>
    <w:rsid w:val="003A2BE5"/>
    <w:rsid w:val="003B1AB7"/>
    <w:rsid w:val="003B2C88"/>
    <w:rsid w:val="003B3052"/>
    <w:rsid w:val="003C6D99"/>
    <w:rsid w:val="003D66B0"/>
    <w:rsid w:val="003E1754"/>
    <w:rsid w:val="003E5F82"/>
    <w:rsid w:val="003E66CF"/>
    <w:rsid w:val="003E7567"/>
    <w:rsid w:val="003F06DB"/>
    <w:rsid w:val="00410774"/>
    <w:rsid w:val="00414515"/>
    <w:rsid w:val="004156C6"/>
    <w:rsid w:val="00416FA3"/>
    <w:rsid w:val="00446C76"/>
    <w:rsid w:val="004714D6"/>
    <w:rsid w:val="00483E4C"/>
    <w:rsid w:val="00484F1F"/>
    <w:rsid w:val="00493AD5"/>
    <w:rsid w:val="004B20ED"/>
    <w:rsid w:val="004C1204"/>
    <w:rsid w:val="004D6167"/>
    <w:rsid w:val="004E7092"/>
    <w:rsid w:val="004F5A3E"/>
    <w:rsid w:val="00507818"/>
    <w:rsid w:val="005143ED"/>
    <w:rsid w:val="0052453C"/>
    <w:rsid w:val="005245D1"/>
    <w:rsid w:val="0053320D"/>
    <w:rsid w:val="00536F59"/>
    <w:rsid w:val="00537757"/>
    <w:rsid w:val="00545078"/>
    <w:rsid w:val="005455F2"/>
    <w:rsid w:val="005457CA"/>
    <w:rsid w:val="005515C9"/>
    <w:rsid w:val="00562C86"/>
    <w:rsid w:val="005636F8"/>
    <w:rsid w:val="00572FE1"/>
    <w:rsid w:val="0057501B"/>
    <w:rsid w:val="00582553"/>
    <w:rsid w:val="005A0A19"/>
    <w:rsid w:val="005A75ED"/>
    <w:rsid w:val="005A7A2B"/>
    <w:rsid w:val="005C6231"/>
    <w:rsid w:val="005E6FFA"/>
    <w:rsid w:val="005F61C6"/>
    <w:rsid w:val="006030E1"/>
    <w:rsid w:val="006131B7"/>
    <w:rsid w:val="00637E35"/>
    <w:rsid w:val="006435D9"/>
    <w:rsid w:val="00662970"/>
    <w:rsid w:val="00665145"/>
    <w:rsid w:val="006973E8"/>
    <w:rsid w:val="006A263E"/>
    <w:rsid w:val="006A6CF6"/>
    <w:rsid w:val="006A7B5F"/>
    <w:rsid w:val="006B0175"/>
    <w:rsid w:val="006B2C14"/>
    <w:rsid w:val="006B528B"/>
    <w:rsid w:val="006D3EB5"/>
    <w:rsid w:val="006D544B"/>
    <w:rsid w:val="006E1F27"/>
    <w:rsid w:val="006E48DB"/>
    <w:rsid w:val="006F6A04"/>
    <w:rsid w:val="007039AB"/>
    <w:rsid w:val="00704C3E"/>
    <w:rsid w:val="00705778"/>
    <w:rsid w:val="00713F07"/>
    <w:rsid w:val="00720B25"/>
    <w:rsid w:val="00722BEC"/>
    <w:rsid w:val="00723124"/>
    <w:rsid w:val="007232B3"/>
    <w:rsid w:val="00730650"/>
    <w:rsid w:val="00742A88"/>
    <w:rsid w:val="007509CE"/>
    <w:rsid w:val="00752B28"/>
    <w:rsid w:val="007641DD"/>
    <w:rsid w:val="0076437C"/>
    <w:rsid w:val="00765AFB"/>
    <w:rsid w:val="00766E0E"/>
    <w:rsid w:val="00772702"/>
    <w:rsid w:val="0077439E"/>
    <w:rsid w:val="007775DE"/>
    <w:rsid w:val="00786DD8"/>
    <w:rsid w:val="007914E2"/>
    <w:rsid w:val="00794215"/>
    <w:rsid w:val="007976C2"/>
    <w:rsid w:val="007A57D9"/>
    <w:rsid w:val="007A5F6A"/>
    <w:rsid w:val="007B005F"/>
    <w:rsid w:val="007B018F"/>
    <w:rsid w:val="007B69DA"/>
    <w:rsid w:val="007C513A"/>
    <w:rsid w:val="007E0028"/>
    <w:rsid w:val="007F3AC3"/>
    <w:rsid w:val="008061DC"/>
    <w:rsid w:val="008331FC"/>
    <w:rsid w:val="00835C33"/>
    <w:rsid w:val="00840217"/>
    <w:rsid w:val="008434B7"/>
    <w:rsid w:val="00846EBF"/>
    <w:rsid w:val="0085375F"/>
    <w:rsid w:val="0085389C"/>
    <w:rsid w:val="008603CF"/>
    <w:rsid w:val="00862D27"/>
    <w:rsid w:val="00863A06"/>
    <w:rsid w:val="00864A3A"/>
    <w:rsid w:val="008651D4"/>
    <w:rsid w:val="00865C04"/>
    <w:rsid w:val="00870E76"/>
    <w:rsid w:val="00872110"/>
    <w:rsid w:val="00880BF4"/>
    <w:rsid w:val="008847FD"/>
    <w:rsid w:val="00892E41"/>
    <w:rsid w:val="00895671"/>
    <w:rsid w:val="008957DA"/>
    <w:rsid w:val="00896CE2"/>
    <w:rsid w:val="008A2AC0"/>
    <w:rsid w:val="008A4AF9"/>
    <w:rsid w:val="008C4503"/>
    <w:rsid w:val="008E386D"/>
    <w:rsid w:val="008F280D"/>
    <w:rsid w:val="008F6C01"/>
    <w:rsid w:val="009014A5"/>
    <w:rsid w:val="00905952"/>
    <w:rsid w:val="00907787"/>
    <w:rsid w:val="00911F1D"/>
    <w:rsid w:val="00915096"/>
    <w:rsid w:val="00921936"/>
    <w:rsid w:val="00932CF8"/>
    <w:rsid w:val="00941F96"/>
    <w:rsid w:val="009439AE"/>
    <w:rsid w:val="00944611"/>
    <w:rsid w:val="00976591"/>
    <w:rsid w:val="00984786"/>
    <w:rsid w:val="00990333"/>
    <w:rsid w:val="009A4253"/>
    <w:rsid w:val="009B03CD"/>
    <w:rsid w:val="009B24D7"/>
    <w:rsid w:val="009D3D71"/>
    <w:rsid w:val="009D6D47"/>
    <w:rsid w:val="009D7A11"/>
    <w:rsid w:val="009E06B0"/>
    <w:rsid w:val="009E17F5"/>
    <w:rsid w:val="009F13C1"/>
    <w:rsid w:val="009F200A"/>
    <w:rsid w:val="009F30F2"/>
    <w:rsid w:val="00A07660"/>
    <w:rsid w:val="00A11013"/>
    <w:rsid w:val="00A25427"/>
    <w:rsid w:val="00A2561A"/>
    <w:rsid w:val="00A2568A"/>
    <w:rsid w:val="00A26496"/>
    <w:rsid w:val="00A30C5E"/>
    <w:rsid w:val="00A41433"/>
    <w:rsid w:val="00A451C1"/>
    <w:rsid w:val="00A47188"/>
    <w:rsid w:val="00A50D6E"/>
    <w:rsid w:val="00A55591"/>
    <w:rsid w:val="00A815E3"/>
    <w:rsid w:val="00A85D92"/>
    <w:rsid w:val="00A946D8"/>
    <w:rsid w:val="00AA1A5C"/>
    <w:rsid w:val="00AC23BC"/>
    <w:rsid w:val="00AD094B"/>
    <w:rsid w:val="00AE0F2F"/>
    <w:rsid w:val="00AE26B4"/>
    <w:rsid w:val="00AF7A06"/>
    <w:rsid w:val="00B05934"/>
    <w:rsid w:val="00B13BB4"/>
    <w:rsid w:val="00B166CD"/>
    <w:rsid w:val="00B208D3"/>
    <w:rsid w:val="00B24F4F"/>
    <w:rsid w:val="00B4189D"/>
    <w:rsid w:val="00B4433F"/>
    <w:rsid w:val="00B52BBB"/>
    <w:rsid w:val="00B55C82"/>
    <w:rsid w:val="00B64C96"/>
    <w:rsid w:val="00B6767A"/>
    <w:rsid w:val="00B80967"/>
    <w:rsid w:val="00B84E5F"/>
    <w:rsid w:val="00B9651F"/>
    <w:rsid w:val="00BD355F"/>
    <w:rsid w:val="00BD482A"/>
    <w:rsid w:val="00BD503C"/>
    <w:rsid w:val="00BD7FD6"/>
    <w:rsid w:val="00BE13C9"/>
    <w:rsid w:val="00BE6002"/>
    <w:rsid w:val="00C00BCD"/>
    <w:rsid w:val="00C05F49"/>
    <w:rsid w:val="00C20EF1"/>
    <w:rsid w:val="00C37E82"/>
    <w:rsid w:val="00C47FEE"/>
    <w:rsid w:val="00C80904"/>
    <w:rsid w:val="00C87FE5"/>
    <w:rsid w:val="00C90EE7"/>
    <w:rsid w:val="00CA1BA7"/>
    <w:rsid w:val="00CA6C40"/>
    <w:rsid w:val="00CB3F66"/>
    <w:rsid w:val="00CD0C6C"/>
    <w:rsid w:val="00CD0F06"/>
    <w:rsid w:val="00CD55A2"/>
    <w:rsid w:val="00CD5B3B"/>
    <w:rsid w:val="00D03B62"/>
    <w:rsid w:val="00D03BDB"/>
    <w:rsid w:val="00D041B3"/>
    <w:rsid w:val="00D06E9C"/>
    <w:rsid w:val="00D06F0E"/>
    <w:rsid w:val="00D27F7A"/>
    <w:rsid w:val="00D470FC"/>
    <w:rsid w:val="00D507B7"/>
    <w:rsid w:val="00D53C23"/>
    <w:rsid w:val="00D57737"/>
    <w:rsid w:val="00D703C1"/>
    <w:rsid w:val="00D81270"/>
    <w:rsid w:val="00D86F1D"/>
    <w:rsid w:val="00D874B5"/>
    <w:rsid w:val="00D96592"/>
    <w:rsid w:val="00D9671D"/>
    <w:rsid w:val="00DA3B0F"/>
    <w:rsid w:val="00DA5155"/>
    <w:rsid w:val="00DA5470"/>
    <w:rsid w:val="00DD0FA6"/>
    <w:rsid w:val="00DD176F"/>
    <w:rsid w:val="00DE033D"/>
    <w:rsid w:val="00DE1CFB"/>
    <w:rsid w:val="00DF42F3"/>
    <w:rsid w:val="00E17A80"/>
    <w:rsid w:val="00E2037F"/>
    <w:rsid w:val="00E20DAD"/>
    <w:rsid w:val="00E21C9E"/>
    <w:rsid w:val="00E2795F"/>
    <w:rsid w:val="00E3221C"/>
    <w:rsid w:val="00E562FC"/>
    <w:rsid w:val="00E56855"/>
    <w:rsid w:val="00E6115B"/>
    <w:rsid w:val="00E73148"/>
    <w:rsid w:val="00E73F87"/>
    <w:rsid w:val="00E83D02"/>
    <w:rsid w:val="00E872F5"/>
    <w:rsid w:val="00E920D0"/>
    <w:rsid w:val="00EA0F6C"/>
    <w:rsid w:val="00EA5520"/>
    <w:rsid w:val="00EB006B"/>
    <w:rsid w:val="00EB1AC8"/>
    <w:rsid w:val="00EB297E"/>
    <w:rsid w:val="00EC019A"/>
    <w:rsid w:val="00EC1337"/>
    <w:rsid w:val="00EC63E1"/>
    <w:rsid w:val="00ED42EC"/>
    <w:rsid w:val="00ED7E1C"/>
    <w:rsid w:val="00EE317A"/>
    <w:rsid w:val="00EE6D37"/>
    <w:rsid w:val="00F051C4"/>
    <w:rsid w:val="00F076FB"/>
    <w:rsid w:val="00F12070"/>
    <w:rsid w:val="00F142E4"/>
    <w:rsid w:val="00F15C57"/>
    <w:rsid w:val="00F161B1"/>
    <w:rsid w:val="00F414F3"/>
    <w:rsid w:val="00F42E62"/>
    <w:rsid w:val="00F45AF9"/>
    <w:rsid w:val="00F55297"/>
    <w:rsid w:val="00F65088"/>
    <w:rsid w:val="00F659E6"/>
    <w:rsid w:val="00F67D20"/>
    <w:rsid w:val="00F73517"/>
    <w:rsid w:val="00F80D77"/>
    <w:rsid w:val="00F81D83"/>
    <w:rsid w:val="00F91F52"/>
    <w:rsid w:val="00F92C50"/>
    <w:rsid w:val="00F96E55"/>
    <w:rsid w:val="00FA23AA"/>
    <w:rsid w:val="00FA318B"/>
    <w:rsid w:val="00FA68FC"/>
    <w:rsid w:val="00FB49DD"/>
    <w:rsid w:val="00FB6D27"/>
    <w:rsid w:val="00FB711A"/>
    <w:rsid w:val="00FC38EA"/>
    <w:rsid w:val="00FC4284"/>
    <w:rsid w:val="00FE0A73"/>
    <w:rsid w:val="00FE2F2C"/>
    <w:rsid w:val="00FE5A38"/>
    <w:rsid w:val="00FE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Numrdepagin">
    <w:name w:val="page number"/>
    <w:basedOn w:val="Fontdeparagrafimplicit"/>
    <w:rsid w:val="000124E3"/>
  </w:style>
  <w:style w:type="character" w:customStyle="1" w:styleId="Bodytext2Exact">
    <w:name w:val="Body text (2) Exact"/>
    <w:rsid w:val="008F6C01"/>
    <w:rPr>
      <w:rFonts w:ascii="Trebuchet MS" w:hAnsi="Trebuchet MS" w:cs="Trebuchet MS"/>
      <w:sz w:val="22"/>
      <w:szCs w:val="22"/>
      <w:u w:val="none"/>
    </w:rPr>
  </w:style>
  <w:style w:type="character" w:customStyle="1" w:styleId="Bodytext2">
    <w:name w:val="Body text (2)_"/>
    <w:link w:val="Bodytext20"/>
    <w:rsid w:val="008F6C01"/>
    <w:rPr>
      <w:rFonts w:ascii="Trebuchet MS" w:hAnsi="Trebuchet MS" w:cs="Trebuchet MS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F6C01"/>
    <w:pPr>
      <w:widowControl w:val="0"/>
      <w:shd w:val="clear" w:color="auto" w:fill="FFFFFF"/>
      <w:spacing w:before="1020" w:after="0" w:line="408" w:lineRule="exact"/>
      <w:ind w:left="0"/>
    </w:pPr>
    <w:rPr>
      <w:rFonts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69403-A788-40A0-B3E3-9B62973D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10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23625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Viorel Streza</dc:creator>
  <cp:lastModifiedBy>User</cp:lastModifiedBy>
  <cp:revision>4</cp:revision>
  <cp:lastPrinted>2022-08-17T06:55:00Z</cp:lastPrinted>
  <dcterms:created xsi:type="dcterms:W3CDTF">2022-08-17T06:56:00Z</dcterms:created>
  <dcterms:modified xsi:type="dcterms:W3CDTF">2022-08-19T11:17:00Z</dcterms:modified>
</cp:coreProperties>
</file>